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B7E" w:rsidRDefault="0089613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5" type="#_x0000_t75" style="position:absolute;margin-left:454pt;margin-top:173pt;width:26.4pt;height:39.2pt;rotation:900376fd;z-index:-2;mso-wrap-edited:t" wrapcoords="-360 0 2760 5760 600 10857 2400 17167 -360 21357 21600 21357 20040 16924 22200 12798 21840 8915 18960 4789 21600 0 -360 0" strokecolor="#a50021">
            <v:imagedata r:id="rId5" o:title="lyre_2_lg" chromakey="white" gain="19661f" blacklevel="22938f" grayscale="t"/>
            <w10:wrap type="through"/>
          </v:shape>
        </w:pict>
      </w:r>
      <w:r>
        <w:rPr>
          <w:noProof/>
        </w:rPr>
        <w:pict>
          <v:shapetype id="_x0000_t202" coordsize="21600,21600" o:spt="202" path="m,l,21600r21600,l21600,xe">
            <v:stroke joinstyle="miter"/>
            <v:path gradientshapeok="t" o:connecttype="rect"/>
          </v:shapetype>
          <v:shape id="_x0000_s1056" type="#_x0000_t202" style="position:absolute;margin-left:512.5pt;margin-top:209pt;width:39.45pt;height:32.2pt;z-index:16;mso-wrap-style:none;mso-position-horizontal-relative:page;mso-position-vertical-relative:page" filled="f" stroked="f">
            <v:textbox style="mso-next-textbox:#_x0000_s1056">
              <w:txbxContent>
                <w:p w:rsidR="003B44E9" w:rsidRPr="0001609B" w:rsidRDefault="003B44E9" w:rsidP="003B44E9">
                  <w:r w:rsidRPr="0001609B">
                    <w:pict>
                      <v:shape id="_x0000_i1031" type="#_x0000_t75" style="width:24.75pt;height:24.75pt">
                        <v:imagedata r:id="rId6" o:title=""/>
                      </v:shape>
                    </w:pict>
                  </w:r>
                </w:p>
              </w:txbxContent>
            </v:textbox>
            <w10:wrap anchorx="page" anchory="page"/>
          </v:shape>
        </w:pict>
      </w:r>
      <w:r w:rsidR="004420FD">
        <w:rPr>
          <w:noProof/>
        </w:rPr>
        <w:pict>
          <v:shape id="_x0000_s1027" type="#_x0000_t202" style="position:absolute;margin-left:208.35pt;margin-top:64.7pt;width:373.15pt;height:52.75pt;z-index:2;mso-wrap-edited:f;mso-position-horizontal-relative:page;mso-position-vertical-relative:page" wrapcoords="0 0 21600 0 21600 21600 0 21600 0 0" filled="f" stroked="f" strokecolor="white">
            <v:textbox style="mso-next-textbox:#_x0000_s1027" inset="0,0,0,0">
              <w:txbxContent>
                <w:p w:rsidR="003B44E9" w:rsidRPr="00944F89" w:rsidRDefault="00353593" w:rsidP="003B44E9">
                  <w:pPr>
                    <w:pStyle w:val="Masthead"/>
                    <w:rPr>
                      <w:rFonts w:ascii="Monotype Corsiva" w:hAnsi="Monotype Corsiva"/>
                      <w:sz w:val="84"/>
                      <w:szCs w:val="84"/>
                    </w:rPr>
                  </w:pPr>
                  <w:proofErr w:type="gramStart"/>
                  <w:r>
                    <w:rPr>
                      <w:rFonts w:ascii="Monotype Corsiva" w:hAnsi="Monotype Corsiva"/>
                      <w:sz w:val="56"/>
                      <w:szCs w:val="56"/>
                    </w:rPr>
                    <w:t>t</w:t>
                  </w:r>
                  <w:r w:rsidRPr="00353593">
                    <w:rPr>
                      <w:rFonts w:ascii="Monotype Corsiva" w:hAnsi="Monotype Corsiva"/>
                      <w:sz w:val="56"/>
                      <w:szCs w:val="56"/>
                    </w:rPr>
                    <w:t>he</w:t>
                  </w:r>
                  <w:proofErr w:type="gramEnd"/>
                  <w:r>
                    <w:rPr>
                      <w:rFonts w:ascii="Monotype Corsiva" w:hAnsi="Monotype Corsiva"/>
                      <w:sz w:val="84"/>
                      <w:szCs w:val="84"/>
                    </w:rPr>
                    <w:t xml:space="preserve"> </w:t>
                  </w:r>
                  <w:r w:rsidR="004420FD" w:rsidRPr="004420FD">
                    <w:rPr>
                      <w:rFonts w:ascii="Monotype Corsiva" w:hAnsi="Monotype Corsiva"/>
                      <w:sz w:val="96"/>
                      <w:szCs w:val="96"/>
                    </w:rPr>
                    <w:t>A</w:t>
                  </w:r>
                  <w:r w:rsidR="004420FD" w:rsidRPr="004420FD">
                    <w:rPr>
                      <w:rFonts w:ascii="Monotype Corsiva" w:hAnsi="Monotype Corsiva"/>
                      <w:sz w:val="92"/>
                      <w:szCs w:val="92"/>
                    </w:rPr>
                    <w:t>X</w:t>
                  </w:r>
                  <w:r w:rsidR="004420FD">
                    <w:rPr>
                      <w:rFonts w:ascii="Monotype Corsiva" w:hAnsi="Monotype Corsiva"/>
                      <w:sz w:val="84"/>
                      <w:szCs w:val="84"/>
                    </w:rPr>
                    <w:sym w:font="Symbol" w:char="F057"/>
                  </w:r>
                  <w:r w:rsidR="004420FD">
                    <w:rPr>
                      <w:rFonts w:ascii="Monotype Corsiva" w:hAnsi="Monotype Corsiva"/>
                      <w:sz w:val="84"/>
                      <w:szCs w:val="84"/>
                    </w:rPr>
                    <w:t xml:space="preserve"> Iota Nu-</w:t>
                  </w:r>
                  <w:proofErr w:type="spellStart"/>
                  <w:r w:rsidR="004420FD">
                    <w:rPr>
                      <w:rFonts w:ascii="Monotype Corsiva" w:hAnsi="Monotype Corsiva"/>
                      <w:sz w:val="84"/>
                      <w:szCs w:val="84"/>
                    </w:rPr>
                    <w:t>sletter</w:t>
                  </w:r>
                  <w:proofErr w:type="spellEnd"/>
                </w:p>
              </w:txbxContent>
            </v:textbox>
            <w10:wrap anchorx="page" anchory="page"/>
          </v:shape>
        </w:pict>
      </w:r>
      <w:r w:rsidR="004420FD">
        <w:rPr>
          <w:noProof/>
        </w:rPr>
        <w:pict>
          <v:shape id="_x0000_s1102" type="#_x0000_t75" style="position:absolute;margin-left:167.25pt;margin-top:113.45pt;width:221.25pt;height:165.55pt;z-index:53;mso-position-horizontal-relative:margin;mso-position-vertical-relative:margin">
            <v:imagedata r:id="rId7" o:title="disney 2"/>
            <w10:wrap type="square" anchorx="margin" anchory="margin"/>
          </v:shape>
        </w:pict>
      </w:r>
      <w:r w:rsidR="004420FD">
        <w:rPr>
          <w:noProof/>
        </w:rPr>
        <w:pict>
          <v:shape id="_x0000_s1035" type="#_x0000_t202" style="position:absolute;margin-left:48.25pt;margin-top:191.45pt;width:117pt;height:159.3pt;z-index:9;visibility:visible;mso-wrap-edited:f;mso-position-horizontal-relative:page;mso-position-vertical-relative:page" wrapcoords="0 0 21600 0 21600 21600 0 21600 0 0" filled="f" stroked="f">
            <v:textbox style="mso-next-textbox:#_x0000_s1035" inset="0,0,0,0">
              <w:txbxContent>
                <w:p w:rsidR="003B44E9" w:rsidRPr="00944F89" w:rsidRDefault="000331F2" w:rsidP="003B44E9">
                  <w:pPr>
                    <w:pStyle w:val="QuotesWhite"/>
                  </w:pPr>
                  <w:r>
                    <w:t xml:space="preserve">This Week in </w:t>
                  </w:r>
                  <w:r w:rsidR="004420FD">
                    <w:t>UCSD Greek Life</w:t>
                  </w:r>
                  <w:r w:rsidR="003B44E9">
                    <w:t>:</w:t>
                  </w:r>
                </w:p>
                <w:p w:rsidR="003B44E9" w:rsidRPr="000331F2" w:rsidRDefault="003B44E9" w:rsidP="003B44E9">
                  <w:pPr>
                    <w:rPr>
                      <w:b/>
                      <w:color w:val="FFFFFF"/>
                      <w:szCs w:val="16"/>
                    </w:rPr>
                  </w:pPr>
                </w:p>
                <w:p w:rsidR="004420FD" w:rsidRPr="00944F89" w:rsidRDefault="003B44E9" w:rsidP="003B44E9">
                  <w:pPr>
                    <w:pStyle w:val="BodyTextIndent"/>
                    <w:rPr>
                      <w:color w:val="FFFFFF"/>
                      <w:szCs w:val="16"/>
                    </w:rPr>
                  </w:pPr>
                  <w:r w:rsidRPr="000331F2">
                    <w:rPr>
                      <w:b/>
                      <w:color w:val="FFFFFF"/>
                      <w:szCs w:val="16"/>
                    </w:rPr>
                    <w:t xml:space="preserve">   </w:t>
                  </w:r>
                  <w:r w:rsidR="000331F2" w:rsidRPr="000331F2">
                    <w:rPr>
                      <w:b/>
                      <w:color w:val="FFFFFF"/>
                      <w:szCs w:val="16"/>
                    </w:rPr>
                    <w:t xml:space="preserve">Tuesday 1/29: </w:t>
                  </w:r>
                  <w:proofErr w:type="spellStart"/>
                  <w:r w:rsidR="000331F2" w:rsidRPr="000331F2">
                    <w:rPr>
                      <w:b/>
                      <w:color w:val="FFFFFF"/>
                      <w:szCs w:val="16"/>
                    </w:rPr>
                    <w:t>KATWalk</w:t>
                  </w:r>
                  <w:proofErr w:type="spellEnd"/>
                  <w:r w:rsidR="000331F2">
                    <w:rPr>
                      <w:color w:val="FFFFFF"/>
                      <w:szCs w:val="16"/>
                    </w:rPr>
                    <w:t xml:space="preserve"> featuring Lisa </w:t>
                  </w:r>
                  <w:proofErr w:type="spellStart"/>
                  <w:r w:rsidR="000331F2">
                    <w:rPr>
                      <w:color w:val="FFFFFF"/>
                      <w:szCs w:val="16"/>
                    </w:rPr>
                    <w:t>Kamino</w:t>
                  </w:r>
                  <w:proofErr w:type="spellEnd"/>
                  <w:r w:rsidR="000331F2">
                    <w:rPr>
                      <w:color w:val="FFFFFF"/>
                      <w:szCs w:val="16"/>
                    </w:rPr>
                    <w:t xml:space="preserve"> and </w:t>
                  </w:r>
                  <w:proofErr w:type="spellStart"/>
                  <w:r w:rsidR="000331F2">
                    <w:rPr>
                      <w:color w:val="FFFFFF"/>
                      <w:szCs w:val="16"/>
                    </w:rPr>
                    <w:t>Alexa</w:t>
                  </w:r>
                  <w:proofErr w:type="spellEnd"/>
                  <w:r w:rsidR="000331F2">
                    <w:rPr>
                      <w:color w:val="FFFFFF"/>
                      <w:szCs w:val="16"/>
                    </w:rPr>
                    <w:t xml:space="preserve"> </w:t>
                  </w:r>
                  <w:proofErr w:type="spellStart"/>
                  <w:r w:rsidR="000331F2">
                    <w:rPr>
                      <w:color w:val="FFFFFF"/>
                      <w:szCs w:val="16"/>
                    </w:rPr>
                    <w:t>Stovner</w:t>
                  </w:r>
                  <w:proofErr w:type="spellEnd"/>
                  <w:r w:rsidR="000331F2">
                    <w:rPr>
                      <w:color w:val="FFFFFF"/>
                      <w:szCs w:val="16"/>
                    </w:rPr>
                    <w:t xml:space="preserve"> @ PC 7:30p</w:t>
                  </w:r>
                </w:p>
                <w:p w:rsidR="003B44E9" w:rsidRPr="00944F89" w:rsidRDefault="003B44E9" w:rsidP="003B44E9">
                  <w:pPr>
                    <w:pStyle w:val="BodyTextIndent"/>
                    <w:rPr>
                      <w:color w:val="FFFFFF"/>
                      <w:szCs w:val="16"/>
                    </w:rPr>
                  </w:pPr>
                </w:p>
                <w:p w:rsidR="004420FD" w:rsidRDefault="003B44E9" w:rsidP="003B44E9">
                  <w:pPr>
                    <w:pStyle w:val="BodyTextIndent"/>
                    <w:rPr>
                      <w:b/>
                      <w:color w:val="FFFFFF"/>
                      <w:szCs w:val="16"/>
                    </w:rPr>
                  </w:pPr>
                  <w:r>
                    <w:rPr>
                      <w:color w:val="FFFFFF"/>
                      <w:szCs w:val="16"/>
                    </w:rPr>
                    <w:t xml:space="preserve">   </w:t>
                  </w:r>
                  <w:r w:rsidR="004420FD">
                    <w:rPr>
                      <w:b/>
                      <w:color w:val="FFFFFF"/>
                      <w:szCs w:val="16"/>
                    </w:rPr>
                    <w:t xml:space="preserve">Friday 2/1: Greek Week </w:t>
                  </w:r>
                  <w:r w:rsidR="004420FD" w:rsidRPr="004420FD">
                    <w:rPr>
                      <w:b/>
                      <w:color w:val="FFFFFF"/>
                      <w:szCs w:val="16"/>
                    </w:rPr>
                    <w:t>Kickoff</w:t>
                  </w:r>
                  <w:r w:rsidR="00D73EF3">
                    <w:rPr>
                      <w:color w:val="FFFFFF"/>
                      <w:szCs w:val="16"/>
                    </w:rPr>
                    <w:t xml:space="preserve"> @ Round Table</w:t>
                  </w:r>
                  <w:r w:rsidR="004420FD" w:rsidRPr="004420FD">
                    <w:rPr>
                      <w:b/>
                      <w:color w:val="FFFFFF"/>
                      <w:szCs w:val="16"/>
                    </w:rPr>
                    <w:t xml:space="preserve"> </w:t>
                  </w:r>
                </w:p>
                <w:p w:rsidR="004420FD" w:rsidRDefault="004420FD" w:rsidP="003B44E9">
                  <w:pPr>
                    <w:pStyle w:val="BodyTextIndent"/>
                    <w:rPr>
                      <w:b/>
                      <w:color w:val="FFFFFF"/>
                      <w:szCs w:val="16"/>
                    </w:rPr>
                  </w:pPr>
                </w:p>
                <w:p w:rsidR="003B44E9" w:rsidRDefault="004420FD" w:rsidP="003B44E9">
                  <w:pPr>
                    <w:pStyle w:val="BodyTextIndent"/>
                    <w:rPr>
                      <w:color w:val="FFFFFF"/>
                      <w:szCs w:val="16"/>
                    </w:rPr>
                  </w:pPr>
                  <w:r>
                    <w:rPr>
                      <w:b/>
                      <w:color w:val="FFFFFF"/>
                      <w:szCs w:val="16"/>
                    </w:rPr>
                    <w:tab/>
                    <w:t>Saturday 2/2: Greek Week Games Day</w:t>
                  </w:r>
                  <w:r>
                    <w:rPr>
                      <w:color w:val="FFFFFF"/>
                      <w:szCs w:val="16"/>
                    </w:rPr>
                    <w:t xml:space="preserve"> </w:t>
                  </w:r>
                  <w:r>
                    <w:rPr>
                      <w:color w:val="FFFFFF"/>
                      <w:szCs w:val="16"/>
                    </w:rPr>
                    <w:br/>
                    <w:t>@ Warren Lawn 12-3</w:t>
                  </w:r>
                </w:p>
                <w:p w:rsidR="004420FD" w:rsidRPr="00944F89" w:rsidRDefault="004420FD" w:rsidP="003B44E9">
                  <w:pPr>
                    <w:pStyle w:val="BodyTextIndent"/>
                    <w:rPr>
                      <w:color w:val="FFFFFF"/>
                      <w:szCs w:val="16"/>
                    </w:rPr>
                  </w:pPr>
                </w:p>
              </w:txbxContent>
            </v:textbox>
            <w10:wrap anchorx="page" anchory="page"/>
          </v:shape>
        </w:pict>
      </w:r>
      <w:r w:rsidR="009B7451">
        <w:rPr>
          <w:noProof/>
        </w:rPr>
        <w:pict>
          <v:shape id="_x0000_s1099" type="#_x0000_t75" style="position:absolute;margin-left:19.75pt;margin-top:23.55pt;width:45pt;height:66.75pt;rotation:-545532fd;z-index:-8;mso-wrap-edited:t" wrapcoords="-360 0 2760 5760 600 10857 2400 17167 -360 21357 21600 21357 20040 16924 22200 12798 21840 8915 18960 4789 21600 0 -360 0" strokecolor="#a50021">
            <v:imagedata r:id="rId5" o:title="lyre_2_lg" chromakey="white"/>
            <w10:wrap type="through"/>
          </v:shape>
        </w:pict>
      </w:r>
      <w:r w:rsidR="00353593">
        <w:rPr>
          <w:noProof/>
          <w:lang w:eastAsia="zh-TW"/>
        </w:rPr>
        <w:pict>
          <v:shape id="_x0000_s1101" type="#_x0000_t202" style="position:absolute;margin-left:59.3pt;margin-top:11.45pt;width:81.2pt;height:70pt;z-index:52;mso-width-relative:margin;mso-height-relative:margin" filled="f" fillcolor="#a50021" stroked="f">
            <v:textbox style="mso-next-textbox:#_x0000_s1101">
              <w:txbxContent>
                <w:p w:rsidR="00353593" w:rsidRPr="009B7451" w:rsidRDefault="00353593" w:rsidP="009B7451">
                  <w:pPr>
                    <w:jc w:val="center"/>
                    <w:rPr>
                      <w:rFonts w:ascii="Trebuchet MS" w:hAnsi="Trebuchet MS"/>
                      <w:sz w:val="16"/>
                      <w:szCs w:val="16"/>
                    </w:rPr>
                  </w:pPr>
                  <w:r w:rsidRPr="009B7451">
                    <w:rPr>
                      <w:rFonts w:ascii="Trebuchet MS" w:hAnsi="Trebuchet MS"/>
                      <w:b/>
                      <w:sz w:val="16"/>
                      <w:szCs w:val="16"/>
                    </w:rPr>
                    <w:t>Find the lyres!</w:t>
                  </w:r>
                  <w:r w:rsidRPr="009B7451">
                    <w:rPr>
                      <w:rFonts w:ascii="Trebuchet MS" w:hAnsi="Trebuchet MS"/>
                      <w:sz w:val="16"/>
                      <w:szCs w:val="16"/>
                    </w:rPr>
                    <w:t xml:space="preserve"> Write down the number you find</w:t>
                  </w:r>
                  <w:r w:rsidR="009B7451">
                    <w:rPr>
                      <w:rFonts w:ascii="Trebuchet MS" w:hAnsi="Trebuchet MS"/>
                      <w:sz w:val="16"/>
                      <w:szCs w:val="16"/>
                    </w:rPr>
                    <w:t xml:space="preserve"> with your name in the Say What</w:t>
                  </w:r>
                  <w:r w:rsidRPr="009B7451">
                    <w:rPr>
                      <w:rFonts w:ascii="Trebuchet MS" w:hAnsi="Trebuchet MS"/>
                      <w:sz w:val="16"/>
                      <w:szCs w:val="16"/>
                    </w:rPr>
                    <w:t xml:space="preserve"> Box and you can win a prize</w:t>
                  </w:r>
                </w:p>
              </w:txbxContent>
            </v:textbox>
          </v:shape>
        </w:pict>
      </w:r>
      <w:r w:rsidR="00557004">
        <w:rPr>
          <w:noProof/>
        </w:rPr>
        <w:pict>
          <v:shape id="_x0000_s1028" type="#_x0000_t202" style="position:absolute;margin-left:196.7pt;margin-top:350.75pt;width:182.95pt;height:100.2pt;z-index:3;mso-wrap-edited:f;mso-position-horizontal-relative:page;mso-position-vertical-relative:page" wrapcoords="0 0 21600 0 21600 21600 0 21600 0 0" filled="f" stroked="f">
            <v:textbox style="mso-next-textbox:#_x0000_s1033" inset="0,0,0,0">
              <w:txbxContent>
                <w:p w:rsidR="00BA5CBD" w:rsidRDefault="00BA5CBD" w:rsidP="003B44E9">
                  <w:pPr>
                    <w:pStyle w:val="BodyText"/>
                    <w:rPr>
                      <w:szCs w:val="16"/>
                    </w:rPr>
                  </w:pPr>
                  <w:r>
                    <w:rPr>
                      <w:szCs w:val="16"/>
                    </w:rPr>
                    <w:t>February is an exciting month for our chapter and for the UCSD Greek Community as a whole. The majority of all-Greek programming happens this month, from Greek Week and the Excel Leadership Conference to Greek Awards on February 28</w:t>
                  </w:r>
                  <w:r w:rsidRPr="00BA5CBD">
                    <w:rPr>
                      <w:szCs w:val="16"/>
                      <w:vertAlign w:val="superscript"/>
                    </w:rPr>
                    <w:t>th</w:t>
                  </w:r>
                  <w:r>
                    <w:rPr>
                      <w:szCs w:val="16"/>
                    </w:rPr>
                    <w:t xml:space="preserve">. </w:t>
                  </w:r>
                </w:p>
                <w:p w:rsidR="00BA5CBD" w:rsidRDefault="00BA5CBD" w:rsidP="003B44E9">
                  <w:pPr>
                    <w:pStyle w:val="BodyText"/>
                    <w:rPr>
                      <w:szCs w:val="16"/>
                    </w:rPr>
                  </w:pPr>
                  <w:r>
                    <w:rPr>
                      <w:szCs w:val="16"/>
                    </w:rPr>
                    <w:t>I encourage you to take advantage of these opportunities to get to meet other chapters and reconnect with people you haven’t seen since recruitment or last quarter!</w:t>
                  </w:r>
                </w:p>
                <w:p w:rsidR="00BA5CBD" w:rsidRPr="008641CE" w:rsidRDefault="00BA5CBD" w:rsidP="003B44E9">
                  <w:pPr>
                    <w:pStyle w:val="BodyText"/>
                    <w:rPr>
                      <w:szCs w:val="16"/>
                    </w:rPr>
                  </w:pPr>
                  <w:r>
                    <w:rPr>
                      <w:szCs w:val="16"/>
                    </w:rPr>
                    <w:t xml:space="preserve">Also, major props to </w:t>
                  </w:r>
                  <w:r w:rsidRPr="00BA5CBD">
                    <w:rPr>
                      <w:b/>
                      <w:szCs w:val="16"/>
                    </w:rPr>
                    <w:t>Julie Oh</w:t>
                  </w:r>
                  <w:r>
                    <w:rPr>
                      <w:szCs w:val="16"/>
                    </w:rPr>
                    <w:t xml:space="preserve"> and </w:t>
                  </w:r>
                  <w:r w:rsidRPr="00BA5CBD">
                    <w:rPr>
                      <w:b/>
                      <w:szCs w:val="16"/>
                    </w:rPr>
                    <w:t>Jamie Bradley</w:t>
                  </w:r>
                  <w:r>
                    <w:rPr>
                      <w:szCs w:val="16"/>
                    </w:rPr>
                    <w:t xml:space="preserve"> for all their work on </w:t>
                  </w:r>
                  <w:proofErr w:type="spellStart"/>
                  <w:r>
                    <w:rPr>
                      <w:szCs w:val="16"/>
                    </w:rPr>
                    <w:t>AEPi</w:t>
                  </w:r>
                  <w:proofErr w:type="spellEnd"/>
                  <w:r>
                    <w:rPr>
                      <w:szCs w:val="16"/>
                    </w:rPr>
                    <w:t xml:space="preserve"> Film Festival…our video is amazing!</w:t>
                  </w:r>
                </w:p>
                <w:p w:rsidR="003B44E9" w:rsidRPr="00124245" w:rsidRDefault="003B44E9" w:rsidP="003B44E9">
                  <w:pPr>
                    <w:pStyle w:val="BodyText"/>
                  </w:pPr>
                </w:p>
              </w:txbxContent>
            </v:textbox>
            <w10:wrap anchorx="page" anchory="page"/>
          </v:shape>
        </w:pict>
      </w:r>
      <w:r w:rsidR="00557004">
        <w:rPr>
          <w:noProof/>
        </w:rPr>
        <w:pict>
          <v:shape id="_x0000_s1034" type="#_x0000_t202" style="position:absolute;margin-left:391pt;margin-top:488.65pt;width:183pt;height:261pt;z-index:8;visibility:visible;mso-position-horizontal-relative:page;mso-position-vertical-relative:page" filled="f" stroked="f">
            <v:textbox style="mso-next-textbox:#_x0000_s1034" inset="0,0,0,0">
              <w:txbxContent/>
            </v:textbox>
            <w10:wrap anchorx="page" anchory="page"/>
          </v:shape>
        </w:pict>
      </w:r>
      <w:r w:rsidR="00557004">
        <w:rPr>
          <w:noProof/>
        </w:rPr>
        <w:pict>
          <v:shape id="_x0000_s1031" type="#_x0000_t202" style="position:absolute;margin-left:196.7pt;margin-top:488.65pt;width:182.95pt;height:265.8pt;z-index:6;mso-wrap-edited:f;mso-position-horizontal-relative:page;mso-position-vertical-relative:page" wrapcoords="0 0 21600 0 21600 21600 0 21600 0 0" filled="f" stroked="f">
            <v:textbox style="mso-next-textbox:#_x0000_s1034" inset="0,0,0,0">
              <w:txbxContent>
                <w:p w:rsidR="000E6F19" w:rsidRDefault="000E6F19" w:rsidP="00CB0ADC">
                  <w:pPr>
                    <w:pStyle w:val="BodyText"/>
                    <w:spacing w:line="240" w:lineRule="exact"/>
                    <w:jc w:val="center"/>
                    <w:rPr>
                      <w:b/>
                      <w:bCs/>
                    </w:rPr>
                  </w:pPr>
                  <w:r>
                    <w:rPr>
                      <w:b/>
                      <w:bCs/>
                    </w:rPr>
                    <w:t>Say What? Box:</w:t>
                  </w:r>
                </w:p>
                <w:p w:rsidR="000E6F19" w:rsidRDefault="000E6F19" w:rsidP="000E6F19">
                  <w:pPr>
                    <w:pStyle w:val="BodyText"/>
                    <w:spacing w:line="240" w:lineRule="exact"/>
                  </w:pPr>
                  <w:r w:rsidRPr="00AE6671">
                    <w:rPr>
                      <w:i/>
                    </w:rPr>
                    <w:t>How is the new exec doing? Any comments/concerns?</w:t>
                  </w:r>
                  <w:r>
                    <w:br/>
                    <w:t xml:space="preserve">      Bylaw Revisions: A lot of comments that you have about the chapter could be applied towards Bylaw Revisions. If you have any ideas, throw them in the Say What? </w:t>
                  </w:r>
                  <w:proofErr w:type="gramStart"/>
                  <w:r>
                    <w:t>Box.</w:t>
                  </w:r>
                  <w:proofErr w:type="gramEnd"/>
                </w:p>
                <w:p w:rsidR="000E6F19" w:rsidRDefault="000E6F19" w:rsidP="00CB0ADC">
                  <w:pPr>
                    <w:pStyle w:val="BodyText"/>
                    <w:spacing w:line="240" w:lineRule="exact"/>
                    <w:jc w:val="center"/>
                    <w:rPr>
                      <w:b/>
                      <w:bCs/>
                    </w:rPr>
                  </w:pPr>
                  <w:r>
                    <w:rPr>
                      <w:b/>
                      <w:bCs/>
                    </w:rPr>
                    <w:t>Bylaw Revisions:</w:t>
                  </w:r>
                </w:p>
                <w:p w:rsidR="000E6F19" w:rsidRDefault="000E6F19" w:rsidP="00CB0ADC">
                  <w:pPr>
                    <w:pStyle w:val="BodyText"/>
                    <w:spacing w:line="240" w:lineRule="exact"/>
                    <w:jc w:val="both"/>
                    <w:rPr>
                      <w:b/>
                      <w:bCs/>
                    </w:rPr>
                  </w:pPr>
                  <w:r>
                    <w:t>Submit any Bylaw Revision ideas by February 11th to me. CRSB will then compile the changes and have them available to you to view on the forum.</w:t>
                  </w:r>
                  <w:r>
                    <w:br/>
                  </w:r>
                  <w:r>
                    <w:br/>
                  </w:r>
                  <w:r>
                    <w:rPr>
                      <w:b/>
                      <w:bCs/>
                    </w:rPr>
                    <w:t>Bylaw of the Week</w:t>
                  </w:r>
                  <w:proofErr w:type="gramStart"/>
                  <w:r>
                    <w:rPr>
                      <w:b/>
                      <w:bCs/>
                    </w:rPr>
                    <w:t>!:</w:t>
                  </w:r>
                  <w:proofErr w:type="gramEnd"/>
                </w:p>
                <w:p w:rsidR="000E6F19" w:rsidRDefault="000E6F19" w:rsidP="000E6F19">
                  <w:pPr>
                    <w:pStyle w:val="BodyText"/>
                    <w:spacing w:line="240" w:lineRule="exact"/>
                    <w:jc w:val="both"/>
                  </w:pPr>
                  <w:r>
                    <w:rPr>
                      <w:b/>
                      <w:bCs/>
                    </w:rPr>
                    <w:t>Article 5 Section 7: Special Status</w:t>
                  </w:r>
                  <w:r>
                    <w:t xml:space="preserve">     </w:t>
                  </w:r>
                </w:p>
                <w:p w:rsidR="003B44E9" w:rsidRPr="000E6F19" w:rsidRDefault="000E6F19" w:rsidP="000E6F19">
                  <w:pPr>
                    <w:pStyle w:val="BodyText"/>
                    <w:spacing w:line="240" w:lineRule="exact"/>
                    <w:jc w:val="both"/>
                    <w:rPr>
                      <w:b/>
                      <w:bCs/>
                    </w:rPr>
                  </w:pPr>
                  <w:r>
                    <w:t>An active collegiate member who has extreme personal circumstances may request a Special Status from the Chapter Relations and Standards Board (CRSB).  </w:t>
                  </w:r>
                  <w:r>
                    <w:br/>
                  </w:r>
                  <w:r>
                    <w:br/>
                    <w:t>CRSB considers the worthiness of the request and, if approved, sets the terms of the Special Status.  These terms address participation in chapter activities, payment of financial obligations in addition to national dues and fees, and length of status. The affected member meets with CRSB to acknowledge acceptance of the terms of her Special Status.  The terms are signed by the member and CRSB members and entered into CRSB minutes.</w:t>
                  </w:r>
                  <w:r>
                    <w:br/>
                  </w:r>
                  <w:r>
                    <w:br/>
                    <w:t>No more than 3% of the active collegiate members may be granted Special Status for extreme personal circumstances at the same time.</w:t>
                  </w:r>
                </w:p>
                <w:p w:rsidR="003B44E9" w:rsidRDefault="003B44E9" w:rsidP="003B44E9">
                  <w:pPr>
                    <w:pStyle w:val="BodyText"/>
                  </w:pPr>
                </w:p>
              </w:txbxContent>
            </v:textbox>
            <w10:wrap anchorx="page" anchory="page"/>
          </v:shape>
        </w:pict>
      </w:r>
      <w:r w:rsidR="003B44E9">
        <w:rPr>
          <w:noProof/>
        </w:rPr>
        <w:pict>
          <v:shape id="_x0000_s1058" type="#_x0000_t202" style="position:absolute;margin-left:35pt;margin-top:720.5pt;width:153.85pt;height:34.9pt;z-index:-40;mso-wrap-style:none;mso-position-horizontal-relative:page;mso-position-vertical-relative:page" fillcolor="#a7435d" stroked="f" strokecolor="maroon">
            <v:textbox style="mso-next-textbox:#_x0000_s1058;mso-fit-shape-to-text:t" inset="0,0,0,0">
              <w:txbxContent>
                <w:p w:rsidR="003B44E9" w:rsidRPr="00A8716F" w:rsidRDefault="003B44E9" w:rsidP="003B44E9">
                  <w:r w:rsidRPr="00A8716F">
                    <w:pict>
                      <v:shape id="_x0000_i1025" type="#_x0000_t75" style="width:153.75pt;height:35.25pt">
                        <v:imagedata r:id="rId8" o:title=""/>
                      </v:shape>
                    </w:pict>
                  </w:r>
                </w:p>
              </w:txbxContent>
            </v:textbox>
            <w10:wrap anchorx="page" anchory="page"/>
          </v:shape>
        </w:pict>
      </w:r>
      <w:r w:rsidR="003B44E9">
        <w:rPr>
          <w:noProof/>
        </w:rPr>
        <w:pict>
          <v:shape id="_x0000_s1026" type="#_x0000_t202" style="position:absolute;margin-left:35.75pt;margin-top:140.15pt;width:153pt;height:580.5pt;z-index:-57;mso-position-horizontal-relative:page;mso-position-vertical-relative:page" fillcolor="#99b480" stroked="f">
            <v:textbox style="mso-next-textbox:#_x0000_s1026">
              <w:txbxContent>
                <w:p w:rsidR="003B44E9" w:rsidRDefault="003B44E9" w:rsidP="003B44E9"/>
              </w:txbxContent>
            </v:textbox>
            <w10:wrap anchorx="page" anchory="page"/>
          </v:shape>
        </w:pict>
      </w:r>
      <w:r w:rsidR="003B44E9">
        <w:rPr>
          <w:noProof/>
        </w:rPr>
        <w:pict>
          <v:shape id="_x0000_s1037" type="#_x0000_t202" style="position:absolute;margin-left:35.75pt;margin-top:37.45pt;width:153.2pt;height:103.5pt;z-index:-47;mso-position-horizontal-relative:page;mso-position-vertical-relative:page" fillcolor="#a7435d" stroked="f">
            <v:textbox style="mso-next-textbox:#_x0000_s1037" inset="0,0,0,0">
              <w:txbxContent>
                <w:p w:rsidR="003B44E9" w:rsidRPr="00D5520D" w:rsidRDefault="003B44E9" w:rsidP="003B44E9"/>
                <w:p w:rsidR="003B44E9" w:rsidRDefault="00353593" w:rsidP="003B44E9">
                  <w:r w:rsidRPr="00373D83">
                    <w:pict>
                      <v:shape id="_x0000_i1026" type="#_x0000_t75" style="width:20.25pt;height:20.25pt">
                        <v:imagedata r:id="rId9" o:title=""/>
                      </v:shape>
                    </w:pict>
                  </w:r>
                </w:p>
              </w:txbxContent>
            </v:textbox>
            <w10:wrap anchorx="page" anchory="page"/>
          </v:shape>
        </w:pict>
      </w:r>
      <w:r w:rsidR="003B44E9">
        <w:rPr>
          <w:noProof/>
        </w:rPr>
        <w:pict>
          <v:group id="_x0000_s1060" style="position:absolute;margin-left:187.75pt;margin-top:36.55pt;width:409.5pt;height:101.9pt;z-index:19;mso-position-horizontal-relative:page;mso-position-vertical-relative:page" coordorigin="2520,66" coordsize="8190,1948">
            <v:shape id="_x0000_s1061" type="#_x0000_t202" style="position:absolute;left:6030;top:1398;width:4680;height:616" filled="f" stroked="f">
              <v:textbox style="mso-next-textbox:#_x0000_s1061">
                <w:txbxContent>
                  <w:p w:rsidR="003B44E9" w:rsidRPr="00B4750B" w:rsidRDefault="003B44E9" w:rsidP="003B44E9">
                    <w:r w:rsidRPr="00B4750B">
                      <w:pict>
                        <v:shape id="_x0000_i1027" type="#_x0000_t75" style="width:201.75pt;height:24pt">
                          <v:imagedata r:id="rId8" o:title=""/>
                        </v:shape>
                      </w:pict>
                    </w:r>
                  </w:p>
                  <w:p w:rsidR="003B44E9" w:rsidRPr="00B4750B" w:rsidRDefault="003B44E9" w:rsidP="003B44E9">
                    <w:r w:rsidRPr="00B4750B">
                      <w:pict>
                        <v:shape id="_x0000_i1028" type="#_x0000_t75" style="width:183pt;height:21.75pt">
                          <v:imagedata r:id="rId8" o:title=""/>
                        </v:shape>
                      </w:pict>
                    </w:r>
                  </w:p>
                </w:txbxContent>
              </v:textbox>
            </v:shape>
            <v:shape id="_x0000_s1062" type="#_x0000_t202" style="position:absolute;left:2520;top:66;width:3921;height:564" filled="f" stroked="f">
              <v:textbox style="mso-next-textbox:#_x0000_s1062">
                <w:txbxContent>
                  <w:p w:rsidR="003B44E9" w:rsidRPr="00C329D9" w:rsidRDefault="003B44E9" w:rsidP="003B44E9">
                    <w:r w:rsidRPr="00C329D9">
                      <w:pict>
                        <v:shape id="_x0000_i1029" type="#_x0000_t75" style="width:181.5pt;height:21pt">
                          <v:imagedata r:id="rId10" o:title=""/>
                        </v:shape>
                      </w:pict>
                    </w:r>
                  </w:p>
                </w:txbxContent>
              </v:textbox>
            </v:shape>
            <w10:wrap anchorx="page" anchory="page"/>
          </v:group>
        </w:pict>
      </w:r>
      <w:r w:rsidR="003B44E9">
        <w:rPr>
          <w:noProof/>
        </w:rPr>
        <w:pict>
          <v:shape id="_x0000_s1057" type="#_x0000_t202" style="position:absolute;margin-left:494.5pt;margin-top:183.85pt;width:32.4pt;height:25.15pt;z-index:17;mso-wrap-style:none;mso-position-horizontal-relative:page;mso-position-vertical-relative:page" filled="f" stroked="f">
            <v:textbox style="mso-next-textbox:#_x0000_s1057">
              <w:txbxContent>
                <w:p w:rsidR="003B44E9" w:rsidRPr="0001609B" w:rsidRDefault="003B44E9" w:rsidP="003B44E9">
                  <w:r w:rsidRPr="0001609B">
                    <w:pict>
                      <v:shape id="_x0000_i1030" type="#_x0000_t75" style="width:18pt;height:18pt">
                        <v:imagedata r:id="rId6" o:title=""/>
                      </v:shape>
                    </w:pict>
                  </w:r>
                </w:p>
              </w:txbxContent>
            </v:textbox>
            <w10:wrap anchorx="page" anchory="page"/>
          </v:shape>
        </w:pict>
      </w:r>
      <w:r w:rsidR="003B44E9">
        <w:rPr>
          <w:noProof/>
        </w:rPr>
        <w:pict>
          <v:shape id="_x0000_s1055" type="#_x0000_t202" style="position:absolute;margin-left:458.5pt;margin-top:195.85pt;width:42.5pt;height:35.15pt;z-index:15;mso-wrap-style:none;mso-position-horizontal-relative:page;mso-position-vertical-relative:page" filled="f" stroked="f">
            <v:textbox style="mso-next-textbox:#_x0000_s1055">
              <w:txbxContent>
                <w:p w:rsidR="003B44E9" w:rsidRPr="0001609B" w:rsidRDefault="003B44E9" w:rsidP="003B44E9">
                  <w:r w:rsidRPr="0001609B">
                    <w:pict>
                      <v:shape id="_x0000_i1032" type="#_x0000_t75" style="width:27.75pt;height:27.75pt">
                        <v:imagedata r:id="rId6" o:title=""/>
                      </v:shape>
                    </w:pict>
                  </w:r>
                </w:p>
              </w:txbxContent>
            </v:textbox>
            <w10:wrap anchorx="page" anchory="page"/>
          </v:shape>
        </w:pict>
      </w:r>
      <w:r w:rsidR="003B44E9">
        <w:rPr>
          <w:noProof/>
        </w:rPr>
        <w:pict>
          <v:shape id="_x0000_s1054" type="#_x0000_t202" style="position:absolute;margin-left:430.25pt;margin-top:253.65pt;width:153pt;height:15.75pt;z-index:14;mso-position-horizontal-relative:page;mso-position-vertical-relative:page" filled="f" stroked="f">
            <v:textbox style="mso-next-textbox:#_x0000_s1054" inset="0,0,0,0">
              <w:txbxContent>
                <w:p w:rsidR="003B44E9" w:rsidRPr="004423AA" w:rsidRDefault="004420FD" w:rsidP="003B44E9">
                  <w:pPr>
                    <w:pStyle w:val="RedTextBold"/>
                    <w:rPr>
                      <w:sz w:val="18"/>
                      <w:szCs w:val="18"/>
                    </w:rPr>
                  </w:pPr>
                  <w:r>
                    <w:t>Alpha Chi at Disneyland!</w:t>
                  </w:r>
                </w:p>
              </w:txbxContent>
            </v:textbox>
            <w10:wrap anchorx="page" anchory="page"/>
          </v:shape>
        </w:pict>
      </w:r>
      <w:r w:rsidR="003B44E9">
        <w:rPr>
          <w:noProof/>
        </w:rPr>
        <w:pict>
          <v:shape id="_x0000_s1053" type="#_x0000_t202" style="position:absolute;margin-left:430.25pt;margin-top:269.4pt;width:153pt;height:11.25pt;z-index:13;mso-position-horizontal-relative:page;mso-position-vertical-relative:page" filled="f" stroked="f">
            <v:textbox style="mso-next-textbox:#_x0000_s1053" inset="0,0,0,0">
              <w:txbxContent>
                <w:p w:rsidR="003B44E9" w:rsidRPr="00537687" w:rsidRDefault="004420FD" w:rsidP="003B44E9">
                  <w:pPr>
                    <w:pStyle w:val="RedText"/>
                  </w:pPr>
                  <w:r>
                    <w:t>Sisterhood Trip</w:t>
                  </w:r>
                  <w:r w:rsidR="003B44E9" w:rsidRPr="00537687">
                    <w:t xml:space="preserve"> </w:t>
                  </w:r>
                  <w:r w:rsidR="00442AC5">
                    <w:t>Jan.17th</w:t>
                  </w:r>
                </w:p>
              </w:txbxContent>
            </v:textbox>
            <w10:wrap anchorx="page" anchory="page"/>
          </v:shape>
        </w:pict>
      </w:r>
      <w:r w:rsidR="003B44E9">
        <w:rPr>
          <w:noProof/>
        </w:rPr>
        <w:pict>
          <v:group id="_x0000_s1038" style="position:absolute;margin-left:46.75pt;margin-top:47.45pt;width:113.3pt;height:9in;z-index:12;mso-position-horizontal-relative:page;mso-position-vertical-relative:page" coordorigin="900,900" coordsize="2885,12960">
            <v:shape id="_x0000_s1039" type="#_x0000_t202" style="position:absolute;left:1079;top:12420;width:879;height:546;mso-wrap-style:none" filled="f" stroked="f">
              <v:textbox style="mso-next-textbox:#_x0000_s1039;mso-fit-shape-to-text:t">
                <w:txbxContent>
                  <w:p w:rsidR="003B44E9" w:rsidRPr="00373D83" w:rsidRDefault="003B44E9" w:rsidP="003B44E9">
                    <w:r w:rsidRPr="00373D83">
                      <w:pict>
                        <v:shape id="_x0000_i1035" type="#_x0000_t75" style="width:20.25pt;height:20.25pt">
                          <v:imagedata r:id="rId9" o:title=""/>
                        </v:shape>
                      </w:pict>
                    </w:r>
                  </w:p>
                </w:txbxContent>
              </v:textbox>
            </v:shape>
            <v:shape id="_x0000_s1040" type="#_x0000_t202" style="position:absolute;left:2879;top:2840;width:693;height:420;mso-wrap-style:none" filled="f" stroked="f">
              <v:textbox style="mso-next-textbox:#_x0000_s1040;mso-fit-shape-to-text:t">
                <w:txbxContent>
                  <w:p w:rsidR="003B44E9" w:rsidRPr="00373D83" w:rsidRDefault="003B44E9" w:rsidP="003B44E9">
                    <w:r w:rsidRPr="00373D83">
                      <w:pict>
                        <v:shape id="_x0000_i1046" type="#_x0000_t75" style="width:12.75pt;height:12.75pt">
                          <v:imagedata r:id="rId9" o:title=""/>
                        </v:shape>
                      </w:pict>
                    </w:r>
                  </w:p>
                </w:txbxContent>
              </v:textbox>
            </v:shape>
            <v:shape id="_x0000_s1041" type="#_x0000_t202" style="position:absolute;left:900;top:3060;width:693;height:420;mso-wrap-style:none" filled="f" stroked="f">
              <v:textbox style="mso-next-textbox:#_x0000_s1041;mso-fit-shape-to-text:t">
                <w:txbxContent>
                  <w:p w:rsidR="003B44E9" w:rsidRPr="00373D83" w:rsidRDefault="003B44E9" w:rsidP="003B44E9">
                    <w:r w:rsidRPr="00373D83">
                      <w:pict>
                        <v:shape id="_x0000_i1036" type="#_x0000_t75" style="width:12.75pt;height:12.75pt">
                          <v:imagedata r:id="rId9" o:title=""/>
                        </v:shape>
                      </w:pict>
                    </w:r>
                  </w:p>
                </w:txbxContent>
              </v:textbox>
            </v:shape>
            <v:shape id="_x0000_s1042" type="#_x0000_t202" style="position:absolute;left:2051;top:13253;width:956;height:607;mso-wrap-style:none" filled="f" stroked="f">
              <v:textbox style="mso-next-textbox:#_x0000_s1042;mso-fit-shape-to-text:t">
                <w:txbxContent>
                  <w:p w:rsidR="003B44E9" w:rsidRPr="00373D83" w:rsidRDefault="003B44E9" w:rsidP="003B44E9">
                    <w:r w:rsidRPr="00373D83">
                      <w:pict>
                        <v:shape id="_x0000_i1037" type="#_x0000_t75" style="width:23.25pt;height:23.25pt">
                          <v:imagedata r:id="rId9" o:title=""/>
                        </v:shape>
                      </w:pict>
                    </w:r>
                  </w:p>
                </w:txbxContent>
              </v:textbox>
            </v:shape>
            <v:shape id="_x0000_s1043" type="#_x0000_t202" style="position:absolute;left:2771;top:6393;width:786;height:546;mso-wrap-style:none" filled="f" stroked="f">
              <v:textbox style="mso-next-textbox:#_x0000_s1043;mso-fit-shape-to-text:t">
                <w:txbxContent>
                  <w:p w:rsidR="003B44E9" w:rsidRPr="00373D83" w:rsidRDefault="003B44E9" w:rsidP="003B44E9">
                    <w:r w:rsidRPr="00373D83">
                      <w:pict>
                        <v:shape id="_x0000_i1038" type="#_x0000_t75" style="width:16.5pt;height:20.25pt">
                          <v:imagedata r:id="rId9" o:title=""/>
                        </v:shape>
                      </w:pict>
                    </w:r>
                  </w:p>
                </w:txbxContent>
              </v:textbox>
            </v:shape>
            <v:shape id="_x0000_s1044" type="#_x0000_t202" style="position:absolute;left:971;top:9293;width:879;height:546;mso-wrap-style:none" filled="f" stroked="f">
              <v:textbox style="mso-next-textbox:#_x0000_s1044;mso-fit-shape-to-text:t">
                <w:txbxContent>
                  <w:p w:rsidR="003B44E9" w:rsidRPr="00373D83" w:rsidRDefault="003B44E9" w:rsidP="003B44E9">
                    <w:r w:rsidRPr="00373D83">
                      <w:pict>
                        <v:shape id="_x0000_i1039" type="#_x0000_t75" style="width:20.25pt;height:20.25pt">
                          <v:imagedata r:id="rId9" o:title=""/>
                        </v:shape>
                      </w:pict>
                    </w:r>
                  </w:p>
                </w:txbxContent>
              </v:textbox>
            </v:shape>
            <v:shape id="_x0000_s1045" type="#_x0000_t202" style="position:absolute;left:1871;top:10193;width:879;height:546;mso-wrap-style:none" filled="f" stroked="f">
              <v:textbox style="mso-next-textbox:#_x0000_s1045;mso-fit-shape-to-text:t">
                <w:txbxContent>
                  <w:p w:rsidR="003B44E9" w:rsidRPr="00373D83" w:rsidRDefault="003B44E9" w:rsidP="003B44E9">
                    <w:r w:rsidRPr="00373D83">
                      <w:pict>
                        <v:shape id="_x0000_i1040" type="#_x0000_t75" style="width:20.25pt;height:20.25pt">
                          <v:imagedata r:id="rId9" o:title=""/>
                        </v:shape>
                      </w:pict>
                    </w:r>
                  </w:p>
                </w:txbxContent>
              </v:textbox>
            </v:shape>
            <v:shape id="_x0000_s1046" type="#_x0000_t202" style="position:absolute;left:2906;top:11820;width:879;height:546;mso-wrap-style:none" filled="f" stroked="f">
              <v:textbox style="mso-next-textbox:#_x0000_s1046;mso-fit-shape-to-text:t">
                <w:txbxContent>
                  <w:p w:rsidR="003B44E9" w:rsidRPr="00373D83" w:rsidRDefault="003B44E9" w:rsidP="003B44E9">
                    <w:r w:rsidRPr="00373D83">
                      <w:pict>
                        <v:shape id="_x0000_i1041" type="#_x0000_t75" style="width:20.25pt;height:20.25pt">
                          <v:imagedata r:id="rId9" o:title=""/>
                        </v:shape>
                      </w:pict>
                    </w:r>
                  </w:p>
                </w:txbxContent>
              </v:textbox>
            </v:shape>
            <v:shape id="_x0000_s1047" type="#_x0000_t202" style="position:absolute;left:1602;top:11235;width:692;height:420;mso-wrap-style:none" filled="f" stroked="f">
              <v:textbox style="mso-next-textbox:#_x0000_s1047;mso-fit-shape-to-text:t">
                <w:txbxContent>
                  <w:p w:rsidR="003B44E9" w:rsidRPr="00373D83" w:rsidRDefault="003B44E9" w:rsidP="003B44E9">
                    <w:r w:rsidRPr="00373D83">
                      <w:pict>
                        <v:shape id="_x0000_i1042" type="#_x0000_t75" style="width:12.75pt;height:12.75pt">
                          <v:imagedata r:id="rId9" o:title=""/>
                        </v:shape>
                      </w:pict>
                    </w:r>
                  </w:p>
                </w:txbxContent>
              </v:textbox>
            </v:shape>
            <v:shape id="_x0000_s1048" type="#_x0000_t202" style="position:absolute;left:3055;top:8625;width:693;height:420;mso-wrap-style:none" filled="f" stroked="f">
              <v:textbox style="mso-next-textbox:#_x0000_s1048;mso-fit-shape-to-text:t">
                <w:txbxContent>
                  <w:p w:rsidR="003B44E9" w:rsidRPr="00373D83" w:rsidRDefault="003B44E9" w:rsidP="003B44E9">
                    <w:r w:rsidRPr="00373D83">
                      <w:pict>
                        <v:shape id="_x0000_i1043" type="#_x0000_t75" style="width:12.75pt;height:12.75pt">
                          <v:imagedata r:id="rId9" o:title=""/>
                        </v:shape>
                      </w:pict>
                    </w:r>
                  </w:p>
                </w:txbxContent>
              </v:textbox>
            </v:shape>
            <v:shape id="_x0000_s1049" type="#_x0000_t202" style="position:absolute;left:1725;top:2300;width:693;height:420;mso-wrap-style:none" filled="f" stroked="f">
              <v:textbox style="mso-next-textbox:#_x0000_s1049;mso-fit-shape-to-text:t">
                <w:txbxContent>
                  <w:p w:rsidR="003B44E9" w:rsidRPr="00373D83" w:rsidRDefault="003B44E9" w:rsidP="003B44E9">
                    <w:r w:rsidRPr="00373D83">
                      <w:pict>
                        <v:shape id="_x0000_i1044" type="#_x0000_t75" style="width:12.75pt;height:12.75pt">
                          <v:imagedata r:id="rId9" o:title=""/>
                        </v:shape>
                      </w:pict>
                    </w:r>
                  </w:p>
                </w:txbxContent>
              </v:textbox>
            </v:shape>
            <v:shape id="_x0000_s1050" type="#_x0000_t202" style="position:absolute;left:900;top:900;width:505;height:420;mso-wrap-style:none" filled="f" stroked="f">
              <v:textbox style="mso-next-textbox:#_x0000_s1050;mso-fit-shape-to-text:t">
                <w:txbxContent>
                  <w:p w:rsidR="003B44E9" w:rsidRPr="00373D83" w:rsidRDefault="003B44E9" w:rsidP="003B44E9"/>
                </w:txbxContent>
              </v:textbox>
            </v:shape>
            <v:shape id="_x0000_s1051" type="#_x0000_t202" style="position:absolute;left:2700;top:1440;width:506;height:420;mso-wrap-style:none" filled="f" stroked="f">
              <v:textbox style="mso-next-textbox:#_x0000_s1051;mso-fit-shape-to-text:t">
                <w:txbxContent>
                  <w:p w:rsidR="003B44E9" w:rsidRPr="00373D83" w:rsidRDefault="003B44E9" w:rsidP="003B44E9"/>
                </w:txbxContent>
              </v:textbox>
            </v:shape>
            <v:shape id="_x0000_s1052" type="#_x0000_t202" style="position:absolute;left:2565;top:2057;width:693;height:420;mso-wrap-style:none" filled="f" stroked="f">
              <v:textbox style="mso-next-textbox:#_x0000_s1052;mso-fit-shape-to-text:t">
                <w:txbxContent>
                  <w:p w:rsidR="003B44E9" w:rsidRPr="00373D83" w:rsidRDefault="003B44E9" w:rsidP="003B44E9">
                    <w:r w:rsidRPr="00373D83">
                      <w:pict>
                        <v:shape id="_x0000_i1045" type="#_x0000_t75" style="width:12.75pt;height:12.75pt">
                          <v:imagedata r:id="rId9" o:title=""/>
                        </v:shape>
                      </w:pict>
                    </w:r>
                  </w:p>
                </w:txbxContent>
              </v:textbox>
            </v:shape>
            <w10:wrap anchorx="page" anchory="page"/>
          </v:group>
        </w:pict>
      </w:r>
      <w:r w:rsidR="003B44E9">
        <w:rPr>
          <w:noProof/>
        </w:rPr>
        <w:pict>
          <v:shape id="_x0000_s1036" type="#_x0000_t202" style="position:absolute;margin-left:430.25pt;margin-top:282.25pt;width:153pt;height:18.65pt;z-index:10;mso-position-horizontal-relative:page;mso-position-vertical-relative:page" filled="f" stroked="f">
            <v:textbox style="mso-next-textbox:#_x0000_s1036" inset="0,0,0,0">
              <w:txbxContent>
                <w:p w:rsidR="003B44E9" w:rsidRPr="00537687" w:rsidRDefault="004420FD" w:rsidP="003B44E9">
                  <w:pPr>
                    <w:pStyle w:val="CaptionTextmainphoto"/>
                  </w:pPr>
                  <w:r>
                    <w:t xml:space="preserve">Courtesy of A. </w:t>
                  </w:r>
                  <w:proofErr w:type="spellStart"/>
                  <w:r>
                    <w:t>Deemer</w:t>
                  </w:r>
                  <w:proofErr w:type="spellEnd"/>
                </w:p>
              </w:txbxContent>
            </v:textbox>
            <w10:wrap anchorx="page" anchory="page"/>
          </v:shape>
        </w:pict>
      </w:r>
      <w:r w:rsidR="003B44E9">
        <w:rPr>
          <w:noProof/>
        </w:rPr>
        <w:pict>
          <v:shape id="_x0000_s1033" type="#_x0000_t202" style="position:absolute;margin-left:391pt;margin-top:350.75pt;width:183pt;height:101.7pt;z-index:7;visibility:visible;mso-position-horizontal-relative:page;mso-position-vertical-relative:page" filled="f" stroked="f">
            <v:textbox style="mso-next-textbox:#_x0000_s1033" inset="0,0,0,0">
              <w:txbxContent/>
            </v:textbox>
            <w10:wrap anchorx="page" anchory="page"/>
          </v:shape>
        </w:pict>
      </w:r>
      <w:r w:rsidR="003B44E9">
        <w:rPr>
          <w:noProof/>
        </w:rPr>
        <w:pict>
          <v:shape id="_x0000_s1030" type="#_x0000_t202" style="position:absolute;margin-left:197.5pt;margin-top:461.9pt;width:378pt;height:24.6pt;z-index:5;mso-wrap-edited:f;mso-position-horizontal-relative:page;mso-position-vertical-relative:page" wrapcoords="0 0 21600 0 21600 21600 0 21600 0 0" filled="f" stroked="f">
            <v:textbox style="mso-next-textbox:#_x0000_s1030" inset="0,0,0,0">
              <w:txbxContent>
                <w:p w:rsidR="003B44E9" w:rsidRPr="00A11BF9" w:rsidRDefault="00CB0ADC" w:rsidP="003B44E9">
                  <w:pPr>
                    <w:pStyle w:val="ArticleHeading"/>
                  </w:pPr>
                  <w:r>
                    <w:t>Chapter Relations and Standards—VP CRS Jessie Pease</w:t>
                  </w:r>
                </w:p>
                <w:p w:rsidR="003B44E9" w:rsidRDefault="003B44E9" w:rsidP="003B44E9">
                  <w:pPr>
                    <w:rPr>
                      <w:color w:val="3366FF"/>
                    </w:rPr>
                  </w:pPr>
                </w:p>
              </w:txbxContent>
            </v:textbox>
            <w10:wrap anchorx="page" anchory="page"/>
          </v:shape>
        </w:pict>
      </w:r>
      <w:r w:rsidR="003B44E9">
        <w:rPr>
          <w:noProof/>
        </w:rPr>
        <w:pict>
          <v:shape id="_x0000_s1029" type="#_x0000_t202" style="position:absolute;margin-left:197.5pt;margin-top:320.75pt;width:373.15pt;height:22pt;z-index:4;mso-wrap-edited:f;mso-position-horizontal-relative:page;mso-position-vertical-relative:page" filled="f" fillcolor="#a6b084" stroked="f">
            <v:textbox style="mso-next-textbox:#_x0000_s1029" inset="0,0,0,0">
              <w:txbxContent>
                <w:p w:rsidR="003B44E9" w:rsidRPr="003501E1" w:rsidRDefault="00AE6671" w:rsidP="003B44E9">
                  <w:pPr>
                    <w:pStyle w:val="ArticleHeading"/>
                  </w:pPr>
                  <w:r>
                    <w:t xml:space="preserve">The Best (February) </w:t>
                  </w:r>
                  <w:proofErr w:type="gramStart"/>
                  <w:r>
                    <w:t>You’ll</w:t>
                  </w:r>
                  <w:proofErr w:type="gramEnd"/>
                  <w:r>
                    <w:t xml:space="preserve"> Ever Have</w:t>
                  </w:r>
                  <w:r w:rsidR="00BA5CBD">
                    <w:t>!</w:t>
                  </w:r>
                </w:p>
                <w:p w:rsidR="003B44E9" w:rsidRDefault="003B44E9" w:rsidP="003B44E9">
                  <w:pPr>
                    <w:rPr>
                      <w:color w:val="003366"/>
                    </w:rPr>
                  </w:pPr>
                </w:p>
              </w:txbxContent>
            </v:textbox>
            <w10:wrap anchorx="page" anchory="page"/>
          </v:shape>
        </w:pict>
      </w:r>
      <w:r w:rsidR="003B44E9">
        <w:br w:type="page"/>
      </w:r>
      <w:r>
        <w:rPr>
          <w:noProof/>
        </w:rPr>
        <w:lastRenderedPageBreak/>
        <w:pict>
          <v:shape id="_x0000_s1106" type="#_x0000_t75" style="position:absolute;margin-left:405.3pt;margin-top:485.2pt;width:21pt;height:31.3pt;rotation:-531957fd;z-index:-1;mso-wrap-edited:t" wrapcoords="-360 0 2760 5760 600 10857 2400 17167 -360 21357 21600 21357 20040 16924 22200 12798 21840 8915 18960 4789 21600 0 -360 0" strokecolor="#a50021">
            <v:imagedata r:id="rId5" o:title="lyre_2_lg" chromakey="white" gain="19661f" blacklevel="22938f" grayscale="t"/>
            <w10:wrap type="through"/>
          </v:shape>
        </w:pict>
      </w:r>
      <w:r>
        <w:rPr>
          <w:noProof/>
        </w:rPr>
        <w:pict>
          <v:shape id="_x0000_s1069" type="#_x0000_t202" style="position:absolute;margin-left:55.9pt;margin-top:277.7pt;width:111.15pt;height:30.05pt;z-index:26;mso-position-horizontal-relative:page;mso-position-vertical-relative:page" filled="f" stroked="f">
            <v:textbox style="mso-next-textbox:#_x0000_s1069" inset="0,0,0,0">
              <w:txbxContent>
                <w:p w:rsidR="003B44E9" w:rsidRPr="006E6AF7" w:rsidRDefault="00CB0ADC" w:rsidP="003B44E9">
                  <w:pPr>
                    <w:pStyle w:val="CaptionTextWhite"/>
                  </w:pPr>
                  <w:r>
                    <w:t>Don’t get your lyres in a bunch—get ready for Macdowell Month instead!</w:t>
                  </w:r>
                </w:p>
                <w:p w:rsidR="003B44E9" w:rsidRPr="00ED4C3F" w:rsidRDefault="003B44E9" w:rsidP="003B44E9"/>
              </w:txbxContent>
            </v:textbox>
            <w10:wrap anchorx="page" anchory="page"/>
          </v:shape>
        </w:pict>
      </w:r>
      <w:r>
        <w:rPr>
          <w:noProof/>
        </w:rPr>
        <w:pict>
          <v:shape id="_x0000_s1100" type="#_x0000_t75" style="position:absolute;margin-left:107.35pt;margin-top:234.7pt;width:21pt;height:31.3pt;rotation:-531957fd;z-index:-7;mso-wrap-edited:t" wrapcoords="-360 0 2760 5760 600 10857 2400 17167 -360 21357 21600 21357 20040 16924 22200 12798 21840 8915 18960 4789 21600 0 -360 0" strokecolor="#a50021">
            <v:imagedata r:id="rId5" o:title="lyre_2_lg" chromakey="white" gain="19661f" blacklevel="22938f" grayscale="t"/>
            <w10:wrap type="through"/>
          </v:shape>
        </w:pict>
      </w:r>
      <w:r w:rsidR="00C23E75">
        <w:rPr>
          <w:noProof/>
        </w:rPr>
        <w:pict>
          <v:shape id="_x0000_s1104" type="#_x0000_t75" style="position:absolute;margin-left:352.55pt;margin-top:332.25pt;width:155.25pt;height:116.65pt;z-index:-3" wrapcoords="-128 0 -128 21430 21600 21430 21600 0 -128 0">
            <v:imagedata r:id="rId11" o:title="bball game"/>
            <w10:wrap type="tight"/>
          </v:shape>
        </w:pict>
      </w:r>
      <w:r w:rsidR="00C23E75">
        <w:rPr>
          <w:noProof/>
        </w:rPr>
        <w:pict>
          <v:shape id="_x0000_s1065" type="#_x0000_t202" style="position:absolute;margin-left:197.05pt;margin-top:360.1pt;width:174.75pt;height:197.15pt;z-index:22;mso-position-horizontal-relative:page;mso-position-vertical-relative:page" filled="f" stroked="f">
            <v:textbox style="mso-next-textbox:#_x0000_s1074" inset="0,0,0,0">
              <w:txbxContent>
                <w:p w:rsidR="00C23E75" w:rsidRDefault="00C23E75" w:rsidP="00C23E75">
                  <w:pPr>
                    <w:pStyle w:val="NormalWeb"/>
                    <w:jc w:val="both"/>
                    <w:rPr>
                      <w:rFonts w:ascii="Trebuchet MS" w:eastAsia="Times New Roman" w:hAnsi="Trebuchet MS"/>
                      <w:color w:val="000000"/>
                      <w:sz w:val="20"/>
                      <w:szCs w:val="16"/>
                      <w:lang w:eastAsia="en-US"/>
                    </w:rPr>
                  </w:pPr>
                  <w:r>
                    <w:rPr>
                      <w:rFonts w:ascii="Trebuchet MS" w:eastAsia="Times New Roman" w:hAnsi="Trebuchet MS"/>
                      <w:b/>
                      <w:color w:val="000000"/>
                      <w:sz w:val="20"/>
                      <w:szCs w:val="16"/>
                      <w:lang w:eastAsia="en-US"/>
                    </w:rPr>
                    <w:t>Crush Dance is Sunday</w:t>
                  </w:r>
                  <w:r w:rsidRPr="00C23E75">
                    <w:rPr>
                      <w:rFonts w:ascii="Trebuchet MS" w:eastAsia="Times New Roman" w:hAnsi="Trebuchet MS"/>
                      <w:b/>
                      <w:color w:val="000000"/>
                      <w:sz w:val="20"/>
                      <w:szCs w:val="16"/>
                      <w:lang w:eastAsia="en-US"/>
                    </w:rPr>
                    <w:t xml:space="preserve"> Feb</w:t>
                  </w:r>
                  <w:r>
                    <w:rPr>
                      <w:rFonts w:ascii="Trebuchet MS" w:eastAsia="Times New Roman" w:hAnsi="Trebuchet MS"/>
                      <w:b/>
                      <w:color w:val="000000"/>
                      <w:sz w:val="20"/>
                      <w:szCs w:val="16"/>
                      <w:lang w:eastAsia="en-US"/>
                    </w:rPr>
                    <w:t>.</w:t>
                  </w:r>
                  <w:r w:rsidRPr="00C23E75">
                    <w:rPr>
                      <w:rFonts w:ascii="Trebuchet MS" w:eastAsia="Times New Roman" w:hAnsi="Trebuchet MS"/>
                      <w:b/>
                      <w:color w:val="000000"/>
                      <w:sz w:val="20"/>
                      <w:szCs w:val="16"/>
                      <w:lang w:eastAsia="en-US"/>
                    </w:rPr>
                    <w:t xml:space="preserve"> 17</w:t>
                  </w:r>
                  <w:r w:rsidRPr="00C23E75">
                    <w:rPr>
                      <w:rFonts w:ascii="Trebuchet MS" w:eastAsia="Times New Roman" w:hAnsi="Trebuchet MS"/>
                      <w:b/>
                      <w:color w:val="000000"/>
                      <w:sz w:val="20"/>
                      <w:szCs w:val="16"/>
                      <w:vertAlign w:val="superscript"/>
                      <w:lang w:eastAsia="en-US"/>
                    </w:rPr>
                    <w:t>th</w:t>
                  </w:r>
                  <w:r>
                    <w:rPr>
                      <w:rFonts w:ascii="Trebuchet MS" w:eastAsia="Times New Roman" w:hAnsi="Trebuchet MS"/>
                      <w:color w:val="000000"/>
                      <w:sz w:val="20"/>
                      <w:szCs w:val="16"/>
                      <w:lang w:eastAsia="en-US"/>
                    </w:rPr>
                    <w:br/>
                    <w:t>-We need your date names by midnight on February 8</w:t>
                  </w:r>
                  <w:r w:rsidRPr="00C23E75">
                    <w:rPr>
                      <w:rFonts w:ascii="Trebuchet MS" w:eastAsia="Times New Roman" w:hAnsi="Trebuchet MS"/>
                      <w:color w:val="000000"/>
                      <w:sz w:val="20"/>
                      <w:szCs w:val="16"/>
                      <w:vertAlign w:val="superscript"/>
                      <w:lang w:eastAsia="en-US"/>
                    </w:rPr>
                    <w:t>th</w:t>
                  </w:r>
                  <w:r>
                    <w:rPr>
                      <w:rFonts w:ascii="Trebuchet MS" w:eastAsia="Times New Roman" w:hAnsi="Trebuchet MS"/>
                      <w:color w:val="000000"/>
                      <w:sz w:val="20"/>
                      <w:szCs w:val="16"/>
                      <w:lang w:eastAsia="en-US"/>
                    </w:rPr>
                    <w:t xml:space="preserve"> if you want them to receive an invitation!</w:t>
                  </w:r>
                </w:p>
                <w:p w:rsidR="00C23E75" w:rsidRDefault="00C23E75" w:rsidP="00C23E75">
                  <w:pPr>
                    <w:pStyle w:val="NormalWeb"/>
                    <w:jc w:val="both"/>
                    <w:rPr>
                      <w:rFonts w:ascii="Trebuchet MS" w:eastAsia="Times New Roman" w:hAnsi="Trebuchet MS"/>
                      <w:color w:val="000000"/>
                      <w:sz w:val="20"/>
                      <w:szCs w:val="16"/>
                      <w:lang w:eastAsia="en-US"/>
                    </w:rPr>
                  </w:pPr>
                  <w:r>
                    <w:rPr>
                      <w:rFonts w:ascii="Trebuchet MS" w:eastAsia="Times New Roman" w:hAnsi="Trebuchet MS"/>
                      <w:color w:val="000000"/>
                      <w:sz w:val="20"/>
                      <w:szCs w:val="16"/>
                      <w:lang w:eastAsia="en-US"/>
                    </w:rPr>
                    <w:t xml:space="preserve"> </w:t>
                  </w:r>
                  <w:r>
                    <w:rPr>
                      <w:rFonts w:ascii="Trebuchet MS" w:eastAsia="Times New Roman" w:hAnsi="Trebuchet MS"/>
                      <w:color w:val="000000"/>
                      <w:sz w:val="20"/>
                      <w:szCs w:val="16"/>
                      <w:lang w:eastAsia="en-US"/>
                    </w:rPr>
                    <w:br/>
                    <w:t>-We will be going into fraternity meetings on the 10</w:t>
                  </w:r>
                  <w:r w:rsidRPr="00C23E75">
                    <w:rPr>
                      <w:rFonts w:ascii="Trebuchet MS" w:eastAsia="Times New Roman" w:hAnsi="Trebuchet MS"/>
                      <w:color w:val="000000"/>
                      <w:sz w:val="20"/>
                      <w:szCs w:val="16"/>
                      <w:vertAlign w:val="superscript"/>
                      <w:lang w:eastAsia="en-US"/>
                    </w:rPr>
                    <w:t>th</w:t>
                  </w:r>
                  <w:r>
                    <w:rPr>
                      <w:rFonts w:ascii="Trebuchet MS" w:eastAsia="Times New Roman" w:hAnsi="Trebuchet MS"/>
                      <w:color w:val="000000"/>
                      <w:sz w:val="20"/>
                      <w:szCs w:val="16"/>
                      <w:lang w:eastAsia="en-US"/>
                    </w:rPr>
                    <w:t>, so if your date is in a fraternity he will get his invitation delivered in meeting.</w:t>
                  </w:r>
                </w:p>
                <w:p w:rsidR="003B44E9" w:rsidRDefault="00C23E75" w:rsidP="00C23E75">
                  <w:pPr>
                    <w:pStyle w:val="NormalWeb"/>
                    <w:jc w:val="both"/>
                    <w:rPr>
                      <w:rFonts w:ascii="Trebuchet MS" w:eastAsia="Times New Roman" w:hAnsi="Trebuchet MS"/>
                      <w:color w:val="000000"/>
                      <w:sz w:val="20"/>
                      <w:szCs w:val="16"/>
                      <w:lang w:eastAsia="en-US"/>
                    </w:rPr>
                  </w:pPr>
                  <w:r>
                    <w:rPr>
                      <w:rFonts w:ascii="Trebuchet MS" w:eastAsia="Times New Roman" w:hAnsi="Trebuchet MS"/>
                      <w:color w:val="000000"/>
                      <w:sz w:val="20"/>
                      <w:szCs w:val="16"/>
                      <w:lang w:eastAsia="en-US"/>
                    </w:rPr>
                    <w:t xml:space="preserve"> </w:t>
                  </w:r>
                  <w:r>
                    <w:rPr>
                      <w:rFonts w:ascii="Trebuchet MS" w:eastAsia="Times New Roman" w:hAnsi="Trebuchet MS"/>
                      <w:color w:val="000000"/>
                      <w:sz w:val="20"/>
                      <w:szCs w:val="16"/>
                      <w:lang w:eastAsia="en-US"/>
                    </w:rPr>
                    <w:br/>
                    <w:t>-If he’s not, we will give you the invitation in meeting on the 11</w:t>
                  </w:r>
                  <w:r w:rsidRPr="00C23E75">
                    <w:rPr>
                      <w:rFonts w:ascii="Trebuchet MS" w:eastAsia="Times New Roman" w:hAnsi="Trebuchet MS"/>
                      <w:color w:val="000000"/>
                      <w:sz w:val="20"/>
                      <w:szCs w:val="16"/>
                      <w:vertAlign w:val="superscript"/>
                      <w:lang w:eastAsia="en-US"/>
                    </w:rPr>
                    <w:t>th</w:t>
                  </w:r>
                  <w:r>
                    <w:rPr>
                      <w:rFonts w:ascii="Trebuchet MS" w:eastAsia="Times New Roman" w:hAnsi="Trebuchet MS"/>
                      <w:color w:val="000000"/>
                      <w:sz w:val="20"/>
                      <w:szCs w:val="16"/>
                      <w:lang w:eastAsia="en-US"/>
                    </w:rPr>
                    <w:t xml:space="preserve"> to give to him!</w:t>
                  </w:r>
                </w:p>
                <w:p w:rsidR="00C23E75" w:rsidRPr="00B55D43" w:rsidRDefault="00C23E75" w:rsidP="003B44E9">
                  <w:pPr>
                    <w:pStyle w:val="NormalWeb"/>
                    <w:rPr>
                      <w:rFonts w:ascii="Trebuchet MS" w:eastAsia="Times New Roman" w:hAnsi="Trebuchet MS"/>
                      <w:color w:val="000000"/>
                      <w:sz w:val="20"/>
                      <w:szCs w:val="16"/>
                      <w:lang w:eastAsia="en-US"/>
                    </w:rPr>
                  </w:pPr>
                </w:p>
              </w:txbxContent>
            </v:textbox>
            <w10:wrap anchorx="page" anchory="page"/>
          </v:shape>
        </w:pict>
      </w:r>
      <w:r w:rsidR="00C23E75">
        <w:rPr>
          <w:noProof/>
        </w:rPr>
        <w:pict>
          <v:shape id="_x0000_s1066" type="#_x0000_t202" style="position:absolute;margin-left:197.05pt;margin-top:330.7pt;width:389.25pt;height:24.6pt;z-index:23;mso-position-horizontal-relative:page;mso-position-vertical-relative:page" filled="f" stroked="f">
            <v:textbox style="mso-next-textbox:#_x0000_s1066" inset="0,0,0,0">
              <w:txbxContent>
                <w:p w:rsidR="003B44E9" w:rsidRPr="003501E1" w:rsidRDefault="00C23E75" w:rsidP="003B44E9">
                  <w:pPr>
                    <w:pStyle w:val="ArticleHeading"/>
                  </w:pPr>
                  <w:r>
                    <w:t>Social Calendar---VP Membership Development Janice Kim</w:t>
                  </w:r>
                </w:p>
                <w:p w:rsidR="003B44E9" w:rsidRDefault="003B44E9" w:rsidP="003B44E9">
                  <w:pPr>
                    <w:rPr>
                      <w:color w:val="3366FF"/>
                    </w:rPr>
                  </w:pPr>
                </w:p>
              </w:txbxContent>
            </v:textbox>
            <w10:wrap anchorx="page" anchory="page"/>
          </v:shape>
        </w:pict>
      </w:r>
      <w:r w:rsidR="00861189">
        <w:rPr>
          <w:noProof/>
        </w:rPr>
        <w:pict>
          <v:shape id="_x0000_s1067" type="#_x0000_t202" style="position:absolute;margin-left:197.05pt;margin-top:595.3pt;width:174pt;height:142.7pt;z-index:24;mso-position-horizontal-relative:page;mso-position-vertical-relative:page" filled="f" stroked="f">
            <v:textbox style="mso-next-textbox:#_x0000_s1075" inset="0,0,0,0">
              <w:txbxContent>
                <w:p w:rsidR="00861189" w:rsidRDefault="00861189" w:rsidP="003B44E9">
                  <w:pPr>
                    <w:pStyle w:val="BodyText"/>
                  </w:pPr>
                  <w:r>
                    <w:t xml:space="preserve">Support </w:t>
                  </w:r>
                  <w:r w:rsidR="00AE6671" w:rsidRPr="00AE6671">
                    <w:rPr>
                      <w:b/>
                    </w:rPr>
                    <w:t>Lisa</w:t>
                  </w:r>
                  <w:r w:rsidR="00AE6671">
                    <w:t xml:space="preserve"> and </w:t>
                  </w:r>
                  <w:proofErr w:type="spellStart"/>
                  <w:r w:rsidR="00AE6671" w:rsidRPr="00AE6671">
                    <w:rPr>
                      <w:b/>
                    </w:rPr>
                    <w:t>Alexa</w:t>
                  </w:r>
                  <w:proofErr w:type="spellEnd"/>
                  <w:r>
                    <w:t xml:space="preserve"> at </w:t>
                  </w:r>
                  <w:proofErr w:type="spellStart"/>
                  <w:r>
                    <w:t>KATwalk</w:t>
                  </w:r>
                  <w:proofErr w:type="spellEnd"/>
                  <w:r>
                    <w:t xml:space="preserve"> tomorrow at 7:00pm</w:t>
                  </w:r>
                </w:p>
                <w:p w:rsidR="00861189" w:rsidRDefault="00861189" w:rsidP="003B44E9">
                  <w:pPr>
                    <w:pStyle w:val="BodyText"/>
                  </w:pPr>
                  <w:proofErr w:type="spellStart"/>
                  <w:r>
                    <w:t>Panhellenic</w:t>
                  </w:r>
                  <w:proofErr w:type="spellEnd"/>
                  <w:r>
                    <w:t xml:space="preserve"> Exec Applications extended, due Feb 8, 2008</w:t>
                  </w:r>
                </w:p>
                <w:p w:rsidR="00861189" w:rsidRDefault="00861189" w:rsidP="003B44E9">
                  <w:pPr>
                    <w:pStyle w:val="BodyText"/>
                  </w:pPr>
                  <w:proofErr w:type="spellStart"/>
                  <w:proofErr w:type="gramStart"/>
                  <w:r>
                    <w:t>Innertube</w:t>
                  </w:r>
                  <w:proofErr w:type="spellEnd"/>
                  <w:r>
                    <w:t xml:space="preserve"> H20 polo against Chi Omega Weds.</w:t>
                  </w:r>
                  <w:proofErr w:type="gramEnd"/>
                  <w:r>
                    <w:t xml:space="preserve"> Jan 30th. </w:t>
                  </w:r>
                </w:p>
                <w:p w:rsidR="00861189" w:rsidRDefault="00861189" w:rsidP="003B44E9">
                  <w:pPr>
                    <w:pStyle w:val="BodyText"/>
                  </w:pPr>
                  <w:r>
                    <w:t>8:30 pm @ Natatorium (in Muir)/ Sammy will be there to cheer us on!</w:t>
                  </w:r>
                  <w:r>
                    <w:br/>
                  </w:r>
                </w:p>
                <w:p w:rsidR="00861189" w:rsidRDefault="00861189" w:rsidP="003B44E9">
                  <w:pPr>
                    <w:pStyle w:val="BodyText"/>
                  </w:pPr>
                  <w:r>
                    <w:t xml:space="preserve">Sisterhood with Kappa </w:t>
                  </w:r>
                  <w:proofErr w:type="spellStart"/>
                  <w:r>
                    <w:t>Kappa</w:t>
                  </w:r>
                  <w:proofErr w:type="spellEnd"/>
                  <w:r>
                    <w:t xml:space="preserve"> Gamma Feb 20th @ Time: TBA</w:t>
                  </w:r>
                  <w:r>
                    <w:br/>
                  </w:r>
                </w:p>
                <w:p w:rsidR="003B44E9" w:rsidRPr="00AE6671" w:rsidRDefault="00861189" w:rsidP="003B44E9">
                  <w:pPr>
                    <w:pStyle w:val="BodyText"/>
                    <w:rPr>
                      <w:b/>
                    </w:rPr>
                  </w:pPr>
                  <w:r w:rsidRPr="00AE6671">
                    <w:rPr>
                      <w:b/>
                    </w:rPr>
                    <w:t>Greek Week announcements:</w:t>
                  </w:r>
                </w:p>
              </w:txbxContent>
            </v:textbox>
            <w10:wrap anchorx="page" anchory="page"/>
          </v:shape>
        </w:pict>
      </w:r>
      <w:r w:rsidR="00861189">
        <w:rPr>
          <w:noProof/>
        </w:rPr>
        <w:pict>
          <v:shape id="_x0000_s1075" type="#_x0000_t202" style="position:absolute;margin-left:384.55pt;margin-top:595.3pt;width:183pt;height:87.95pt;z-index:31;visibility:visible;mso-position-horizontal-relative:page;mso-position-vertical-relative:page" filled="f" stroked="f">
            <v:textbox style="mso-next-textbox:#_x0000_s1075" inset="0,0,0,0">
              <w:txbxContent/>
            </v:textbox>
            <w10:wrap anchorx="page" anchory="page"/>
          </v:shape>
        </w:pict>
      </w:r>
      <w:r w:rsidR="000E6F19">
        <w:rPr>
          <w:noProof/>
        </w:rPr>
        <w:pict>
          <v:shape id="_x0000_s1103" type="#_x0000_t75" style="position:absolute;margin-left:6.05pt;margin-top:122.65pt;width:139.25pt;height:106.6pt;z-index:54;mso-position-horizontal-relative:margin;mso-position-vertical-relative:margin">
            <v:imagedata r:id="rId12" o:title="lyre"/>
            <w10:wrap type="square" anchorx="margin" anchory="margin"/>
          </v:shape>
        </w:pict>
      </w:r>
      <w:r w:rsidR="003B44E9">
        <w:rPr>
          <w:noProof/>
        </w:rPr>
        <w:pict>
          <v:shape id="_x0000_s1082" type="#_x0000_t202" style="position:absolute;margin-left:35.65pt;margin-top:721.1pt;width:153.85pt;height:34.9pt;z-index:-23;mso-wrap-style:none;mso-position-horizontal-relative:page;mso-position-vertical-relative:page" fillcolor="#a7435d" stroked="f" strokecolor="maroon">
            <v:textbox style="mso-next-textbox:#_x0000_s1082;mso-fit-shape-to-text:t" inset="0,0,0,0">
              <w:txbxContent>
                <w:p w:rsidR="003B44E9" w:rsidRPr="00A8716F" w:rsidRDefault="003B44E9" w:rsidP="003B44E9">
                  <w:r w:rsidRPr="00A8716F">
                    <w:pict>
                      <v:shape id="_x0000_i1033" type="#_x0000_t75" style="width:153.75pt;height:35.25pt">
                        <v:imagedata r:id="rId8" o:title=""/>
                      </v:shape>
                    </w:pict>
                  </w:r>
                </w:p>
              </w:txbxContent>
            </v:textbox>
            <w10:wrap anchorx="page" anchory="page"/>
          </v:shape>
        </w:pict>
      </w:r>
      <w:r w:rsidR="003B44E9">
        <w:rPr>
          <w:noProof/>
        </w:rPr>
        <w:pict>
          <v:shape id="_x0000_s1074" type="#_x0000_t202" style="position:absolute;margin-left:388.55pt;margin-top:361.6pt;width:183pt;height:200.85pt;z-index:30;visibility:visible;mso-position-horizontal-relative:page;mso-position-vertical-relative:page" filled="f" stroked="f">
            <v:textbox style="mso-next-textbox:#_x0000_s1074" inset="0,0,0,0">
              <w:txbxContent/>
            </v:textbox>
            <w10:wrap anchorx="page" anchory="page"/>
          </v:shape>
        </w:pict>
      </w:r>
      <w:r w:rsidR="003B44E9">
        <w:rPr>
          <w:noProof/>
        </w:rPr>
        <w:pict>
          <v:shape id="_x0000_s1078" type="#_x0000_t202" style="position:absolute;margin-left:543.8pt;margin-top:38.95pt;width:42.5pt;height:35.15pt;z-index:34;mso-wrap-style:none;mso-position-horizontal-relative:page;mso-position-vertical-relative:page" filled="f" stroked="f">
            <v:textbox style="mso-next-textbox:#_x0000_s1078;mso-fit-shape-to-text:t">
              <w:txbxContent>
                <w:p w:rsidR="003B44E9" w:rsidRPr="0001609B" w:rsidRDefault="003B44E9" w:rsidP="003B44E9">
                  <w:r w:rsidRPr="0001609B">
                    <w:pict>
                      <v:shape id="_x0000_i1034" type="#_x0000_t75" style="width:27.75pt;height:27.75pt">
                        <v:imagedata r:id="rId6" o:title=""/>
                      </v:shape>
                    </w:pict>
                  </w:r>
                </w:p>
              </w:txbxContent>
            </v:textbox>
            <w10:wrap anchorx="page" anchory="page"/>
          </v:shape>
        </w:pict>
      </w:r>
      <w:r w:rsidR="003B44E9">
        <w:rPr>
          <w:noProof/>
        </w:rPr>
        <w:pict>
          <v:line id="_x0000_s1077" style="position:absolute;z-index:33;mso-position-horizontal-relative:page;mso-position-vertical-relative:page" from="191.8pt,56.8pt" to="562.3pt,56.8pt" strokecolor="#a7435d">
            <w10:wrap anchorx="page" anchory="page"/>
          </v:line>
        </w:pict>
      </w:r>
      <w:r w:rsidR="003B44E9">
        <w:rPr>
          <w:noProof/>
        </w:rPr>
        <w:pict>
          <v:shape id="_x0000_s1076" type="#_x0000_t202" style="position:absolute;margin-left:35.8pt;margin-top:37.45pt;width:152.65pt;height:693pt;z-index:-26;mso-position-horizontal-relative:page;mso-position-vertical-relative:page" fillcolor="#99b480" strokecolor="#a7435d">
            <v:textbox style="mso-next-textbox:#_x0000_s1076">
              <w:txbxContent>
                <w:p w:rsidR="003B44E9" w:rsidRDefault="003B44E9" w:rsidP="003B44E9"/>
              </w:txbxContent>
            </v:textbox>
            <w10:wrap anchorx="page" anchory="page"/>
          </v:shape>
        </w:pict>
      </w:r>
      <w:r w:rsidR="003B44E9">
        <w:rPr>
          <w:noProof/>
        </w:rPr>
        <w:pict>
          <v:shape id="_x0000_s1073" type="#_x0000_t202" style="position:absolute;margin-left:385.55pt;margin-top:102.95pt;width:183pt;height:189.5pt;z-index:29;visibility:visible;mso-position-horizontal-relative:page;mso-position-vertical-relative:page" filled="f" stroked="f">
            <v:textbox style="mso-next-textbox:#_x0000_s1073" inset="0,0,0,0">
              <w:txbxContent/>
            </v:textbox>
            <w10:wrap anchorx="page" anchory="page"/>
          </v:shape>
        </w:pict>
      </w:r>
      <w:r w:rsidR="003B44E9">
        <w:rPr>
          <w:noProof/>
        </w:rPr>
        <w:pict>
          <v:shape id="_x0000_s1072" type="#_x0000_t202" style="position:absolute;margin-left:212.8pt;margin-top:33.1pt;width:339.75pt;height:27.6pt;z-index:28;mso-position-horizontal-relative:page;mso-position-vertical-relative:page" filled="f" stroked="f">
            <v:textbox style="mso-next-textbox:#_x0000_s1072" inset="0,0,,0">
              <w:txbxContent>
                <w:p w:rsidR="003B44E9" w:rsidRPr="003501E1" w:rsidRDefault="00C23E75" w:rsidP="003B44E9">
                  <w:pPr>
                    <w:pStyle w:val="PageTitle"/>
                  </w:pPr>
                  <w:r>
                    <w:t>Iota Nu-</w:t>
                  </w:r>
                  <w:proofErr w:type="spellStart"/>
                  <w:r>
                    <w:t>sletter</w:t>
                  </w:r>
                  <w:proofErr w:type="spellEnd"/>
                  <w:r>
                    <w:t xml:space="preserve"> February Edition</w:t>
                  </w:r>
                </w:p>
              </w:txbxContent>
            </v:textbox>
            <w10:wrap anchorx="page" anchory="page"/>
          </v:shape>
        </w:pict>
      </w:r>
      <w:r w:rsidR="003B44E9">
        <w:rPr>
          <w:noProof/>
        </w:rPr>
        <w:pict>
          <v:shape id="_x0000_s1071" type="#_x0000_t202" style="position:absolute;margin-left:42.05pt;margin-top:44.2pt;width:125pt;height:18pt;z-index:27;mso-position-horizontal-relative:page;mso-position-vertical-relative:page" filled="f" stroked="f">
            <v:textbox style="mso-next-textbox:#_x0000_s1071" inset="0,0,0,0">
              <w:txbxContent>
                <w:p w:rsidR="003B44E9" w:rsidRPr="003501E1" w:rsidRDefault="003B44E9" w:rsidP="003B44E9">
                  <w:pPr>
                    <w:pStyle w:val="PageNumbers"/>
                  </w:pPr>
                  <w:r w:rsidRPr="003501E1">
                    <w:t xml:space="preserve">Page </w:t>
                  </w:r>
                  <w:fldSimple w:instr=" PAGE  \* MERGEFORMAT ">
                    <w:r w:rsidR="00D6009F">
                      <w:rPr>
                        <w:noProof/>
                      </w:rPr>
                      <w:t>2</w:t>
                    </w:r>
                  </w:fldSimple>
                  <w:r w:rsidRPr="003501E1">
                    <w:t xml:space="preserve"> of</w:t>
                  </w:r>
                  <w:r>
                    <w:t xml:space="preserve"> 3</w:t>
                  </w:r>
                </w:p>
              </w:txbxContent>
            </v:textbox>
            <w10:wrap anchorx="page" anchory="page"/>
          </v:shape>
        </w:pict>
      </w:r>
      <w:r w:rsidR="003B44E9">
        <w:rPr>
          <w:noProof/>
        </w:rPr>
        <w:pict>
          <v:shape id="_x0000_s1068" type="#_x0000_t202" style="position:absolute;margin-left:195.55pt;margin-top:566.2pt;width:368.25pt;height:24.6pt;z-index:25;mso-position-horizontal-relative:page;mso-position-vertical-relative:page" filled="f" stroked="f">
            <v:textbox style="mso-next-textbox:#_x0000_s1068" inset="0,0,0,0">
              <w:txbxContent>
                <w:p w:rsidR="003B44E9" w:rsidRPr="003501E1" w:rsidRDefault="00861189" w:rsidP="003B44E9">
                  <w:pPr>
                    <w:pStyle w:val="ArticleHeading"/>
                    <w:rPr>
                      <w:i/>
                    </w:rPr>
                  </w:pPr>
                  <w:r>
                    <w:t xml:space="preserve">Greek Life Updates---VP </w:t>
                  </w:r>
                  <w:proofErr w:type="spellStart"/>
                  <w:r>
                    <w:t>Panhellenic</w:t>
                  </w:r>
                  <w:proofErr w:type="spellEnd"/>
                  <w:r>
                    <w:t xml:space="preserve"> Catherine Huang</w:t>
                  </w:r>
                </w:p>
                <w:p w:rsidR="003B44E9" w:rsidRDefault="003B44E9" w:rsidP="003B44E9">
                  <w:pPr>
                    <w:rPr>
                      <w:color w:val="3366FF"/>
                    </w:rPr>
                  </w:pPr>
                </w:p>
              </w:txbxContent>
            </v:textbox>
            <w10:wrap anchorx="page" anchory="page"/>
          </v:shape>
        </w:pict>
      </w:r>
      <w:r w:rsidR="003B44E9">
        <w:rPr>
          <w:noProof/>
        </w:rPr>
        <w:pict>
          <v:shape id="_x0000_s1064" type="#_x0000_t202" style="position:absolute;margin-left:198.55pt;margin-top:71.2pt;width:378pt;height:24.6pt;z-index:21;mso-position-horizontal-relative:page;mso-position-vertical-relative:page" filled="f" stroked="f">
            <v:textbox style="mso-next-textbox:#_x0000_s1064" inset="0,0,0,0">
              <w:txbxContent>
                <w:p w:rsidR="003B44E9" w:rsidRPr="003501E1" w:rsidRDefault="00CB0ADC" w:rsidP="003B44E9">
                  <w:pPr>
                    <w:pStyle w:val="ArticleHeading"/>
                  </w:pPr>
                  <w:r>
                    <w:t>Philanthropy and Community Service ---VP FR Yao Leung</w:t>
                  </w:r>
                </w:p>
                <w:p w:rsidR="003B44E9" w:rsidRDefault="003B44E9" w:rsidP="003B44E9">
                  <w:pPr>
                    <w:rPr>
                      <w:color w:val="3366FF"/>
                    </w:rPr>
                  </w:pPr>
                </w:p>
              </w:txbxContent>
            </v:textbox>
            <w10:wrap anchorx="page" anchory="page"/>
          </v:shape>
        </w:pict>
      </w:r>
      <w:r w:rsidR="003B44E9">
        <w:rPr>
          <w:noProof/>
        </w:rPr>
        <w:pict>
          <v:shape id="_x0000_s1063" type="#_x0000_t202" style="position:absolute;margin-left:198.55pt;margin-top:102.95pt;width:174.95pt;height:217.25pt;z-index:20;mso-position-horizontal-relative:page;mso-position-vertical-relative:page" filled="f" stroked="f">
            <v:textbox style="mso-next-textbox:#_x0000_s1073" inset="0,0,0,0">
              <w:txbxContent>
                <w:p w:rsidR="00861189" w:rsidRPr="00861189" w:rsidRDefault="00861189" w:rsidP="00861189">
                  <w:pPr>
                    <w:pStyle w:val="BodyText"/>
                    <w:rPr>
                      <w:b/>
                    </w:rPr>
                  </w:pPr>
                  <w:r w:rsidRPr="00861189">
                    <w:rPr>
                      <w:b/>
                    </w:rPr>
                    <w:t>Upcoming events/projects</w:t>
                  </w:r>
                  <w:r>
                    <w:rPr>
                      <w:b/>
                    </w:rPr>
                    <w:t>:</w:t>
                  </w:r>
                </w:p>
                <w:p w:rsidR="00861189" w:rsidRDefault="00CB0ADC" w:rsidP="00861189">
                  <w:pPr>
                    <w:pStyle w:val="BodyText"/>
                  </w:pPr>
                  <w:r>
                    <w:t>Focus the Nation is on Thursday 31st from 11am-3pm at the Warren Mall</w:t>
                  </w:r>
                </w:p>
                <w:p w:rsidR="00861189" w:rsidRDefault="00CB0ADC" w:rsidP="00861189">
                  <w:pPr>
                    <w:pStyle w:val="BodyText"/>
                  </w:pPr>
                  <w:r>
                    <w:t>Checks for Mr. Alpha Chi Shirts to me by the end of the week (Fr</w:t>
                  </w:r>
                  <w:r w:rsidR="00861189">
                    <w:t>iday or</w:t>
                  </w:r>
                  <w:r w:rsidR="00861189">
                    <w:br/>
                    <w:t>you WILL be C-22ed)</w:t>
                  </w:r>
                </w:p>
                <w:p w:rsidR="003B44E9" w:rsidRDefault="00861189" w:rsidP="00861189">
                  <w:pPr>
                    <w:pStyle w:val="BodyText"/>
                  </w:pPr>
                  <w:r>
                    <w:t>Mr. Alpha Chi update</w:t>
                  </w:r>
                  <w:r w:rsidR="00AE6671">
                    <w:t xml:space="preserve"> from </w:t>
                  </w:r>
                  <w:r w:rsidR="00AE6671" w:rsidRPr="00AE6671">
                    <w:rPr>
                      <w:b/>
                    </w:rPr>
                    <w:t xml:space="preserve">Kim </w:t>
                  </w:r>
                  <w:r w:rsidR="00AE6671" w:rsidRPr="00AE6671">
                    <w:t>&amp;</w:t>
                  </w:r>
                  <w:r w:rsidR="00AE6671" w:rsidRPr="00AE6671">
                    <w:rPr>
                      <w:b/>
                    </w:rPr>
                    <w:t xml:space="preserve"> Jess</w:t>
                  </w:r>
                  <w:r>
                    <w:br/>
                  </w:r>
                  <w:r>
                    <w:br/>
                  </w:r>
                  <w:proofErr w:type="gramStart"/>
                  <w:r>
                    <w:t>Get</w:t>
                  </w:r>
                  <w:proofErr w:type="gramEnd"/>
                  <w:r>
                    <w:t xml:space="preserve"> excited for MacD</w:t>
                  </w:r>
                  <w:r w:rsidR="00CB0ADC">
                    <w:t>owell month</w:t>
                  </w:r>
                  <w:r>
                    <w:t xml:space="preserve">! </w:t>
                  </w:r>
                  <w:r>
                    <w:br/>
                    <w:t>O</w:t>
                  </w:r>
                  <w:r w:rsidR="00CB0ADC">
                    <w:t>ur first eve</w:t>
                  </w:r>
                  <w:r>
                    <w:t>nt is Feb. 8th (Indie Film</w:t>
                  </w:r>
                  <w:proofErr w:type="gramStart"/>
                  <w:r>
                    <w:t>)</w:t>
                  </w:r>
                  <w:proofErr w:type="gramEnd"/>
                  <w:r>
                    <w:br/>
                  </w:r>
                  <w:r>
                    <w:br/>
                  </w:r>
                  <w:r w:rsidR="00CB0ADC">
                    <w:t>Fundraiser on Thursday for Student Foundation, RAISE $ for Scholarships</w:t>
                  </w:r>
                </w:p>
                <w:p w:rsidR="00861189" w:rsidRDefault="00861189" w:rsidP="00861189">
                  <w:pPr>
                    <w:pStyle w:val="BodyText"/>
                  </w:pPr>
                  <w:r>
                    <w:t>Check the calendar for week-by-week updates!</w:t>
                  </w:r>
                </w:p>
                <w:p w:rsidR="00861189" w:rsidRPr="00861189" w:rsidRDefault="00861189" w:rsidP="00CB0ADC">
                  <w:pPr>
                    <w:pStyle w:val="BodyText"/>
                    <w:rPr>
                      <w:b/>
                    </w:rPr>
                  </w:pPr>
                  <w:proofErr w:type="gramStart"/>
                  <w:r w:rsidRPr="00861189">
                    <w:rPr>
                      <w:b/>
                    </w:rPr>
                    <w:t>About MacDowell Month…</w:t>
                  </w:r>
                  <w:proofErr w:type="gramEnd"/>
                </w:p>
                <w:p w:rsidR="00861189" w:rsidRDefault="00861189" w:rsidP="00CB0ADC">
                  <w:pPr>
                    <w:pStyle w:val="BodyText"/>
                  </w:pPr>
                  <w:r>
                    <w:t>T</w:t>
                  </w:r>
                  <w:r w:rsidR="00CB0ADC">
                    <w:t xml:space="preserve">he seven Founders of Alpha Chi Omega joined together for fellowship and to foster an interest in music and the arts. </w:t>
                  </w:r>
                </w:p>
                <w:p w:rsidR="00CB0ADC" w:rsidRDefault="00CB0ADC" w:rsidP="00CB0ADC">
                  <w:pPr>
                    <w:pStyle w:val="BodyText"/>
                  </w:pPr>
                  <w:r>
                    <w:t xml:space="preserve">In their honor, the </w:t>
                  </w:r>
                  <w:r w:rsidR="00861189">
                    <w:t xml:space="preserve">Alpha Chi Omega </w:t>
                  </w:r>
                  <w:r>
                    <w:t>Foundation supports the arts through an annual contribution for the maintenance of Star Studio at The MacDowell Colony, Peterborough, New Hampshire. Star Studio was built in 1911 with funds from Alpha Chi Omega Fraternity.</w:t>
                  </w:r>
                </w:p>
                <w:p w:rsidR="00861189" w:rsidRPr="003501E1" w:rsidRDefault="00861189" w:rsidP="00CB0ADC">
                  <w:pPr>
                    <w:pStyle w:val="BodyText"/>
                    <w:rPr>
                      <w:szCs w:val="16"/>
                    </w:rPr>
                  </w:pPr>
                  <w:r>
                    <w:t>The MacDowell Colony was the very first altruistic project of Alpha Chi Omega.</w:t>
                  </w:r>
                </w:p>
              </w:txbxContent>
            </v:textbox>
            <w10:wrap anchorx="page" anchory="page"/>
          </v:shape>
        </w:pict>
      </w:r>
      <w:r w:rsidR="003B44E9">
        <w:br w:type="page"/>
      </w:r>
      <w:r w:rsidR="006B26D5">
        <w:rPr>
          <w:noProof/>
        </w:rPr>
        <w:lastRenderedPageBreak/>
        <w:pict>
          <v:line id="_x0000_s1093" style="position:absolute;z-index:45" from="-29.05pt,486.75pt" to="567.95pt,486.75pt" strokecolor="silver"/>
        </w:pict>
      </w:r>
      <w:r w:rsidR="006B26D5">
        <w:rPr>
          <w:noProof/>
        </w:rPr>
        <w:pict>
          <v:shape id="_x0000_s1097" type="#_x0000_t202" style="position:absolute;margin-left:411.25pt;margin-top:74.55pt;width:138pt;height:98.45pt;z-index:49;mso-position-horizontal-relative:page;mso-position-vertical-relative:page" filled="f" stroked="f">
            <v:textbox style="mso-next-textbox:#_x0000_s1097">
              <w:txbxContent>
                <w:p w:rsidR="000E6F19" w:rsidRPr="000E6F19" w:rsidRDefault="000E6F19" w:rsidP="006B26D5">
                  <w:pPr>
                    <w:pStyle w:val="QuotesWhite"/>
                  </w:pPr>
                  <w:r w:rsidRPr="000E6F19">
                    <w:t xml:space="preserve">"If you know your idea is good, stick to your guns and just say it.  You'll save time and earn respect." </w:t>
                  </w:r>
                </w:p>
                <w:p w:rsidR="006B26D5" w:rsidRDefault="000E6F19" w:rsidP="006B26D5">
                  <w:pPr>
                    <w:pStyle w:val="QuotesWhite"/>
                  </w:pPr>
                  <w:r>
                    <w:t xml:space="preserve">       -Betsey Johnson</w:t>
                  </w:r>
                </w:p>
                <w:p w:rsidR="006B26D5" w:rsidRDefault="006B26D5" w:rsidP="006B26D5">
                  <w:pPr>
                    <w:pStyle w:val="QuotesWhite"/>
                  </w:pPr>
                </w:p>
              </w:txbxContent>
            </v:textbox>
            <w10:wrap anchorx="page" anchory="page"/>
          </v:shape>
        </w:pict>
      </w:r>
      <w:r w:rsidR="006B26D5">
        <w:rPr>
          <w:noProof/>
        </w:rPr>
        <w:pict>
          <v:shape id="_x0000_s1096" type="#_x0000_t202" style="position:absolute;margin-left:400.95pt;margin-top:64.45pt;width:153pt;height:129.75pt;z-index:-10;mso-position-horizontal-relative:page;mso-position-vertical-relative:page" fillcolor="#99b480" strokecolor="#a7435d">
            <v:textbox style="mso-next-textbox:#_x0000_s1096">
              <w:txbxContent>
                <w:p w:rsidR="006B26D5" w:rsidRDefault="006B26D5" w:rsidP="006B26D5"/>
              </w:txbxContent>
            </v:textbox>
            <w10:wrap anchorx="page" anchory="page"/>
          </v:shape>
        </w:pict>
      </w:r>
      <w:r w:rsidR="006B26D5">
        <w:rPr>
          <w:noProof/>
        </w:rPr>
        <w:pict>
          <v:shape id="_x0000_s1095" type="#_x0000_t202" style="position:absolute;margin-left:37pt;margin-top:37.85pt;width:143.25pt;height:18.25pt;z-index:47;mso-position-horizontal-relative:page;mso-position-vertical-relative:page" filled="f" stroked="f">
            <v:textbox style="mso-next-textbox:#_x0000_s1095">
              <w:txbxContent>
                <w:p w:rsidR="006B26D5" w:rsidRPr="003501E1" w:rsidRDefault="006B26D5" w:rsidP="006B26D5">
                  <w:pPr>
                    <w:pStyle w:val="PageNumbers"/>
                  </w:pPr>
                  <w:r w:rsidRPr="003501E1">
                    <w:t xml:space="preserve">Page </w:t>
                  </w:r>
                  <w:fldSimple w:instr=" PAGE  \* MERGEFORMAT ">
                    <w:r w:rsidR="00D6009F">
                      <w:rPr>
                        <w:noProof/>
                      </w:rPr>
                      <w:t>3</w:t>
                    </w:r>
                  </w:fldSimple>
                  <w:r w:rsidRPr="003501E1">
                    <w:t xml:space="preserve"> of</w:t>
                  </w:r>
                  <w:r>
                    <w:t xml:space="preserve"> 3</w:t>
                  </w:r>
                </w:p>
                <w:p w:rsidR="006B26D5" w:rsidRDefault="006B26D5" w:rsidP="006B26D5"/>
              </w:txbxContent>
            </v:textbox>
            <w10:wrap anchorx="page" anchory="page"/>
          </v:shape>
        </w:pict>
      </w:r>
      <w:r w:rsidR="006B26D5">
        <w:rPr>
          <w:noProof/>
        </w:rPr>
        <w:pict>
          <v:shape id="_x0000_s1094" type="#_x0000_t202" style="position:absolute;margin-left:35.5pt;margin-top:35.75pt;width:153pt;height:459pt;z-index:-12;mso-position-horizontal-relative:page;mso-position-vertical-relative:page" fillcolor="#99b480" strokecolor="#a7435d">
            <v:textbox style="mso-next-textbox:#_x0000_s1094">
              <w:txbxContent>
                <w:p w:rsidR="006B26D5" w:rsidRDefault="006B26D5" w:rsidP="006B26D5"/>
              </w:txbxContent>
            </v:textbox>
            <w10:wrap anchorx="page" anchory="page"/>
          </v:shape>
        </w:pict>
      </w:r>
      <w:r w:rsidR="006B26D5">
        <w:rPr>
          <w:noProof/>
        </w:rPr>
        <w:pict>
          <v:shape id="_x0000_s1089" type="#_x0000_t202" style="position:absolute;margin-left:46.35pt;margin-top:247.35pt;width:131.25pt;height:86.25pt;z-index:42;mso-wrap-edited:f;mso-position-horizontal-relative:page;mso-position-vertical-relative:page" wrapcoords="0 0 21600 0 21600 21600 0 21600 0 0" filled="f" stroked="f">
            <v:textbox style="mso-next-textbox:#_x0000_s1089" inset="0,0,0,0">
              <w:txbxContent>
                <w:p w:rsidR="006B26D5" w:rsidRDefault="00C23E75" w:rsidP="006B26D5">
                  <w:pPr>
                    <w:pStyle w:val="QuotesWhite"/>
                  </w:pPr>
                  <w:r>
                    <w:t>Remember: Recruitment surveys are due Jan.29</w:t>
                  </w:r>
                  <w:r w:rsidRPr="00C23E75">
                    <w:rPr>
                      <w:vertAlign w:val="superscript"/>
                    </w:rPr>
                    <w:t>th</w:t>
                  </w:r>
                  <w:r>
                    <w:t>!</w:t>
                  </w:r>
                </w:p>
              </w:txbxContent>
            </v:textbox>
            <w10:wrap anchorx="page" anchory="page"/>
          </v:shape>
        </w:pict>
      </w:r>
      <w:r w:rsidR="006B26D5">
        <w:rPr>
          <w:noProof/>
        </w:rPr>
        <w:pict>
          <v:shape id="_x0000_s1088" type="#_x0000_t202" style="position:absolute;margin-left:44.5pt;margin-top:433.8pt;width:135pt;height:50.1pt;z-index:41;mso-position-horizontal-relative:page;mso-position-vertical-relative:page" filled="f" fillcolor="#3cc" stroked="f">
            <v:fill opacity=".5"/>
            <v:textbox style="mso-next-textbox:#_x0000_s1088" inset="0,0,0,0">
              <w:txbxContent>
                <w:p w:rsidR="006B26D5" w:rsidRDefault="00C23E75" w:rsidP="006B26D5">
                  <w:pPr>
                    <w:pStyle w:val="WhiteTextBold"/>
                  </w:pPr>
                  <w:r>
                    <w:t>Haven’t seen our site?</w:t>
                  </w:r>
                </w:p>
                <w:p w:rsidR="006B26D5" w:rsidRDefault="006B26D5" w:rsidP="006B26D5">
                  <w:pPr>
                    <w:pStyle w:val="WhiteTextBold"/>
                  </w:pPr>
                </w:p>
                <w:p w:rsidR="006B26D5" w:rsidRDefault="006B26D5" w:rsidP="006B26D5">
                  <w:pPr>
                    <w:pStyle w:val="WhiteTextBold"/>
                  </w:pPr>
                  <w:r>
                    <w:t>Visit us at:</w:t>
                  </w:r>
                </w:p>
                <w:p w:rsidR="006B26D5" w:rsidRPr="007B1CCE" w:rsidRDefault="006B26D5" w:rsidP="006B26D5">
                  <w:pPr>
                    <w:spacing w:after="120"/>
                    <w:rPr>
                      <w:rStyle w:val="Hyperlink"/>
                    </w:rPr>
                  </w:pPr>
                  <w:hyperlink r:id="rId13" w:history="1">
                    <w:r w:rsidR="00C23E75">
                      <w:rPr>
                        <w:rStyle w:val="Hyperlink"/>
                      </w:rPr>
                      <w:t>axoatucsd.moonfruit.com</w:t>
                    </w:r>
                  </w:hyperlink>
                </w:p>
              </w:txbxContent>
            </v:textbox>
            <w10:wrap anchorx="page" anchory="page"/>
          </v:shape>
        </w:pict>
      </w:r>
      <w:r w:rsidR="006B26D5">
        <w:rPr>
          <w:noProof/>
        </w:rPr>
        <w:pict>
          <v:shape id="_x0000_s1087" type="#_x0000_t202" style="position:absolute;margin-left:53.5pt;margin-top:59.1pt;width:117pt;height:139.8pt;z-index:40;mso-wrap-edited:f;mso-position-horizontal-relative:page;mso-position-vertical-relative:page" wrapcoords="0 0 21600 0 21600 21600 0 21600 0 0" filled="f" stroked="f">
            <v:textbox style="mso-next-textbox:#_x0000_s1087" inset="0,0,0,0">
              <w:txbxContent>
                <w:p w:rsidR="006B26D5" w:rsidRPr="00FE7553" w:rsidRDefault="00FE7553" w:rsidP="006B26D5">
                  <w:pPr>
                    <w:pStyle w:val="WhiteText"/>
                    <w:rPr>
                      <w:b/>
                    </w:rPr>
                  </w:pPr>
                  <w:r w:rsidRPr="00FE7553">
                    <w:rPr>
                      <w:b/>
                    </w:rPr>
                    <w:t>Get Involved!</w:t>
                  </w:r>
                </w:p>
                <w:p w:rsidR="006B26D5" w:rsidRDefault="006B26D5" w:rsidP="006B26D5">
                  <w:pPr>
                    <w:pStyle w:val="WhiteText"/>
                  </w:pPr>
                </w:p>
                <w:p w:rsidR="006B26D5" w:rsidRDefault="00FE7553" w:rsidP="006B26D5">
                  <w:pPr>
                    <w:pStyle w:val="WhiteText"/>
                  </w:pPr>
                  <w:r>
                    <w:t xml:space="preserve">Orientation Leader Applications are available at your college websites, check </w:t>
                  </w:r>
                  <w:proofErr w:type="spellStart"/>
                  <w:r>
                    <w:t>Tritonlink</w:t>
                  </w:r>
                  <w:proofErr w:type="spellEnd"/>
                  <w:r>
                    <w:t xml:space="preserve"> for details</w:t>
                  </w:r>
                </w:p>
                <w:p w:rsidR="006B26D5" w:rsidRDefault="006B26D5" w:rsidP="006B26D5">
                  <w:pPr>
                    <w:pStyle w:val="RedText"/>
                    <w:rPr>
                      <w:b/>
                      <w:color w:val="FFFFFF"/>
                    </w:rPr>
                  </w:pPr>
                </w:p>
                <w:p w:rsidR="00FE7553" w:rsidRDefault="00FE7553" w:rsidP="006B26D5">
                  <w:pPr>
                    <w:pStyle w:val="RedText"/>
                    <w:rPr>
                      <w:b/>
                      <w:color w:val="FFFFFF"/>
                    </w:rPr>
                  </w:pPr>
                  <w:r>
                    <w:rPr>
                      <w:b/>
                      <w:color w:val="FFFFFF"/>
                    </w:rPr>
                    <w:t>Stay on top of school!</w:t>
                  </w:r>
                </w:p>
                <w:p w:rsidR="00FE7553" w:rsidRDefault="00FE7553" w:rsidP="006B26D5">
                  <w:pPr>
                    <w:pStyle w:val="RedText"/>
                    <w:rPr>
                      <w:b/>
                      <w:color w:val="FFFFFF"/>
                    </w:rPr>
                  </w:pPr>
                </w:p>
                <w:p w:rsidR="00FE7553" w:rsidRPr="00FE7553" w:rsidRDefault="00FE7553" w:rsidP="006B26D5">
                  <w:pPr>
                    <w:pStyle w:val="RedText"/>
                    <w:rPr>
                      <w:rStyle w:val="Hyperlink"/>
                    </w:rPr>
                  </w:pPr>
                  <w:r>
                    <w:rPr>
                      <w:color w:val="FFFFFF"/>
                    </w:rPr>
                    <w:t>February 2</w:t>
                  </w:r>
                  <w:r w:rsidRPr="00FE7553">
                    <w:rPr>
                      <w:color w:val="FFFFFF"/>
                      <w:vertAlign w:val="superscript"/>
                    </w:rPr>
                    <w:t>nd</w:t>
                  </w:r>
                  <w:r>
                    <w:rPr>
                      <w:color w:val="FFFFFF"/>
                    </w:rPr>
                    <w:t xml:space="preserve"> is the last day you can drop or change the grading option on a class</w:t>
                  </w:r>
                </w:p>
              </w:txbxContent>
            </v:textbox>
            <w10:wrap anchorx="page" anchory="page"/>
          </v:shape>
        </w:pict>
      </w:r>
      <w:r w:rsidR="006B26D5">
        <w:rPr>
          <w:noProof/>
        </w:rPr>
        <w:pict>
          <v:shape id="_x0000_s1086" type="#_x0000_t202" style="position:absolute;margin-left:197.85pt;margin-top:37.1pt;width:381.6pt;height:24.6pt;z-index:39;mso-wrap-edited:f;mso-position-horizontal-relative:page;mso-position-vertical-relative:page" wrapcoords="0 0 21600 0 21600 21600 0 21600 0 0" filled="f" stroked="f">
            <v:textbox style="mso-next-textbox:#_x0000_s1086" inset="0,0,0,0">
              <w:txbxContent>
                <w:p w:rsidR="006B26D5" w:rsidRDefault="000E6F19" w:rsidP="006B26D5">
                  <w:pPr>
                    <w:pStyle w:val="ArticleHeading"/>
                    <w:rPr>
                      <w:color w:val="3366FF"/>
                    </w:rPr>
                  </w:pPr>
                  <w:r>
                    <w:t>Intellectual Development</w:t>
                  </w:r>
                  <w:r w:rsidR="00CB0ADC">
                    <w:t xml:space="preserve">---VP ID Ashley </w:t>
                  </w:r>
                  <w:proofErr w:type="spellStart"/>
                  <w:r w:rsidR="00CB0ADC">
                    <w:t>Deemer</w:t>
                  </w:r>
                  <w:proofErr w:type="spellEnd"/>
                </w:p>
                <w:p w:rsidR="006B26D5" w:rsidRDefault="006B26D5" w:rsidP="006B26D5">
                  <w:pPr>
                    <w:pStyle w:val="Heading4"/>
                    <w:rPr>
                      <w:color w:val="3366FF"/>
                    </w:rPr>
                  </w:pPr>
                </w:p>
              </w:txbxContent>
            </v:textbox>
            <w10:wrap anchorx="page" anchory="page"/>
          </v:shape>
        </w:pict>
      </w:r>
      <w:r w:rsidR="006B26D5">
        <w:rPr>
          <w:noProof/>
        </w:rPr>
        <w:pict>
          <v:shape id="_x0000_s1085" type="#_x0000_t202" style="position:absolute;margin-left:197.85pt;margin-top:241.1pt;width:387.95pt;height:24.6pt;z-index:38;mso-wrap-edited:f;mso-position-horizontal-relative:page;mso-position-vertical-relative:page" wrapcoords="0 0 21600 0 21600 21600 0 21600 0 0" filled="f" stroked="f">
            <v:textbox style="mso-next-textbox:#_x0000_s1085" inset="0,0,0,0">
              <w:txbxContent>
                <w:p w:rsidR="006B26D5" w:rsidRDefault="00D73EF3" w:rsidP="006B26D5">
                  <w:pPr>
                    <w:pStyle w:val="ArticleHeading"/>
                  </w:pPr>
                  <w:r>
                    <w:t>Chi Connection Updates--- VP Education Brittany Scotto</w:t>
                  </w:r>
                </w:p>
                <w:p w:rsidR="006B26D5" w:rsidRDefault="006B26D5" w:rsidP="006B26D5">
                  <w:pPr>
                    <w:pStyle w:val="Heading4"/>
                    <w:rPr>
                      <w:color w:val="003366"/>
                    </w:rPr>
                  </w:pPr>
                </w:p>
              </w:txbxContent>
            </v:textbox>
            <w10:wrap anchorx="page" anchory="page"/>
          </v:shape>
        </w:pict>
      </w:r>
      <w:r w:rsidR="006B26D5">
        <w:rPr>
          <w:noProof/>
        </w:rPr>
        <w:pict>
          <v:shape id="_x0000_s1084" type="#_x0000_t202" style="position:absolute;margin-left:197.85pt;margin-top:275.35pt;width:182.95pt;height:181.75pt;z-index:37;mso-wrap-edited:f;mso-position-horizontal-relative:page;mso-position-vertical-relative:page" wrapcoords="0 0 21600 0 21600 21600 0 21600 0 0" filled="f" stroked="f">
            <v:textbox style="mso-next-textbox:#_x0000_s1084" inset="0,0,0,0">
              <w:txbxContent>
                <w:p w:rsidR="00D73EF3" w:rsidRDefault="00D73EF3" w:rsidP="00D73EF3">
                  <w:pPr>
                    <w:rPr>
                      <w:rFonts w:ascii="Trebuchet MS" w:hAnsi="Trebuchet MS"/>
                      <w:color w:val="000000"/>
                      <w:sz w:val="20"/>
                      <w:szCs w:val="20"/>
                    </w:rPr>
                  </w:pPr>
                  <w:r>
                    <w:rPr>
                      <w:rFonts w:ascii="Trebuchet MS" w:hAnsi="Trebuchet MS"/>
                      <w:color w:val="000000"/>
                      <w:sz w:val="20"/>
                      <w:szCs w:val="20"/>
                    </w:rPr>
                    <w:t>Chi Connection groups: When you go into fraternity or sorority meetings,</w:t>
                  </w:r>
                  <w:r w:rsidRPr="00D73EF3">
                    <w:rPr>
                      <w:rFonts w:ascii="Trebuchet MS" w:hAnsi="Trebuchet MS"/>
                      <w:color w:val="000000"/>
                      <w:sz w:val="20"/>
                      <w:szCs w:val="20"/>
                    </w:rPr>
                    <w:t xml:space="preserve"> please dress to pin!</w:t>
                  </w:r>
                </w:p>
                <w:p w:rsidR="00D73EF3" w:rsidRPr="00D73EF3" w:rsidRDefault="00D73EF3" w:rsidP="00D73EF3">
                  <w:pPr>
                    <w:rPr>
                      <w:rFonts w:ascii="Trebuchet MS" w:hAnsi="Trebuchet MS"/>
                      <w:color w:val="000000"/>
                      <w:sz w:val="20"/>
                      <w:szCs w:val="20"/>
                    </w:rPr>
                  </w:pPr>
                </w:p>
                <w:p w:rsidR="00D73EF3" w:rsidRPr="00D73EF3" w:rsidRDefault="00D73EF3" w:rsidP="00D73EF3">
                  <w:pPr>
                    <w:rPr>
                      <w:rFonts w:ascii="Trebuchet MS" w:hAnsi="Trebuchet MS"/>
                      <w:color w:val="000000"/>
                      <w:sz w:val="20"/>
                      <w:szCs w:val="20"/>
                    </w:rPr>
                  </w:pPr>
                  <w:r w:rsidRPr="00D73EF3">
                    <w:rPr>
                      <w:rFonts w:ascii="Trebuchet MS" w:hAnsi="Trebuchet MS"/>
                      <w:color w:val="000000"/>
                      <w:sz w:val="20"/>
                      <w:szCs w:val="20"/>
                    </w:rPr>
                    <w:t>Chi Connection groups will be assigned to each day of Greek Week</w:t>
                  </w:r>
                  <w:r>
                    <w:rPr>
                      <w:rFonts w:ascii="Trebuchet MS" w:hAnsi="Trebuchet MS"/>
                      <w:color w:val="000000"/>
                      <w:sz w:val="20"/>
                      <w:szCs w:val="20"/>
                    </w:rPr>
                    <w:t>.</w:t>
                  </w:r>
                </w:p>
                <w:p w:rsidR="00D73EF3" w:rsidRPr="00D73EF3" w:rsidRDefault="00D73EF3" w:rsidP="00D73EF3">
                  <w:pPr>
                    <w:rPr>
                      <w:rFonts w:ascii="Trebuchet MS" w:hAnsi="Trebuchet MS"/>
                      <w:color w:val="000000"/>
                      <w:sz w:val="20"/>
                      <w:szCs w:val="20"/>
                    </w:rPr>
                  </w:pPr>
                  <w:r w:rsidRPr="00D73EF3">
                    <w:rPr>
                      <w:rFonts w:ascii="Trebuchet MS" w:hAnsi="Trebuchet MS"/>
                      <w:color w:val="000000"/>
                      <w:sz w:val="20"/>
                      <w:szCs w:val="20"/>
                    </w:rPr>
                    <w:t>Leaders, check your e-mails please</w:t>
                  </w:r>
                </w:p>
                <w:p w:rsidR="00D73EF3" w:rsidRPr="00D73EF3" w:rsidRDefault="00D73EF3" w:rsidP="00D73EF3">
                  <w:pPr>
                    <w:rPr>
                      <w:rFonts w:ascii="Trebuchet MS" w:hAnsi="Trebuchet MS"/>
                      <w:color w:val="000000"/>
                      <w:sz w:val="20"/>
                      <w:szCs w:val="20"/>
                    </w:rPr>
                  </w:pPr>
                </w:p>
                <w:p w:rsidR="006B26D5" w:rsidRDefault="00D73EF3" w:rsidP="00D73EF3">
                  <w:pPr>
                    <w:rPr>
                      <w:rFonts w:ascii="Trebuchet MS" w:hAnsi="Trebuchet MS"/>
                      <w:color w:val="000000"/>
                      <w:sz w:val="20"/>
                      <w:szCs w:val="20"/>
                    </w:rPr>
                  </w:pPr>
                  <w:r>
                    <w:rPr>
                      <w:rFonts w:ascii="Trebuchet MS" w:hAnsi="Trebuchet MS"/>
                      <w:color w:val="000000"/>
                      <w:sz w:val="20"/>
                      <w:szCs w:val="20"/>
                    </w:rPr>
                    <w:t>Feb 4</w:t>
                  </w:r>
                  <w:r w:rsidRPr="00D73EF3">
                    <w:rPr>
                      <w:rFonts w:ascii="Trebuchet MS" w:hAnsi="Trebuchet MS"/>
                      <w:color w:val="000000"/>
                      <w:sz w:val="20"/>
                      <w:szCs w:val="20"/>
                      <w:vertAlign w:val="superscript"/>
                    </w:rPr>
                    <w:t>th</w:t>
                  </w:r>
                  <w:r>
                    <w:rPr>
                      <w:rFonts w:ascii="Trebuchet MS" w:hAnsi="Trebuchet MS"/>
                      <w:color w:val="000000"/>
                      <w:sz w:val="20"/>
                      <w:szCs w:val="20"/>
                    </w:rPr>
                    <w:t>:</w:t>
                  </w:r>
                  <w:r w:rsidRPr="00D73EF3">
                    <w:rPr>
                      <w:rFonts w:ascii="Trebuchet MS" w:hAnsi="Trebuchet MS"/>
                      <w:color w:val="000000"/>
                      <w:sz w:val="20"/>
                      <w:szCs w:val="20"/>
                    </w:rPr>
                    <w:t xml:space="preserve"> FALL</w:t>
                  </w:r>
                  <w:r>
                    <w:rPr>
                      <w:rFonts w:ascii="Trebuchet MS" w:hAnsi="Trebuchet MS"/>
                      <w:color w:val="000000"/>
                      <w:sz w:val="20"/>
                      <w:szCs w:val="20"/>
                    </w:rPr>
                    <w:t xml:space="preserve"> 2007 Chi Connection after meeting</w:t>
                  </w:r>
                </w:p>
                <w:p w:rsidR="0089613D" w:rsidRDefault="0089613D" w:rsidP="00D73EF3">
                  <w:pPr>
                    <w:rPr>
                      <w:rFonts w:ascii="Trebuchet MS" w:hAnsi="Trebuchet MS"/>
                      <w:color w:val="000000"/>
                      <w:sz w:val="20"/>
                      <w:szCs w:val="20"/>
                    </w:rPr>
                  </w:pPr>
                </w:p>
                <w:p w:rsidR="0089613D" w:rsidRDefault="0089613D" w:rsidP="00D73EF3"/>
                <w:p w:rsidR="0089613D" w:rsidRDefault="0089613D" w:rsidP="00D73EF3"/>
                <w:p w:rsidR="0089613D" w:rsidRDefault="0089613D" w:rsidP="00D73EF3"/>
                <w:p w:rsidR="0089613D" w:rsidRDefault="0089613D" w:rsidP="00D73EF3"/>
                <w:p w:rsidR="0089613D" w:rsidRDefault="0089613D" w:rsidP="00D73EF3"/>
                <w:p w:rsidR="0089613D" w:rsidRPr="00D73EF3" w:rsidRDefault="0089613D" w:rsidP="00D73EF3"/>
              </w:txbxContent>
            </v:textbox>
            <w10:wrap anchorx="page" anchory="page"/>
          </v:shape>
        </w:pict>
      </w:r>
      <w:r w:rsidR="006B26D5">
        <w:rPr>
          <w:noProof/>
        </w:rPr>
        <w:pict>
          <v:shape id="_x0000_s1083" type="#_x0000_t202" style="position:absolute;margin-left:197.85pt;margin-top:64.5pt;width:182.95pt;height:155.05pt;z-index:36;mso-wrap-edited:f;mso-position-horizontal-relative:page;mso-position-vertical-relative:page" wrapcoords="0 0 21600 0 21600 21600 0 21600 0 0" filled="f" stroked="f">
            <v:textbox style="mso-next-textbox:#_x0000_s1083" inset="0,0,0,0">
              <w:txbxContent>
                <w:p w:rsidR="006B26D5" w:rsidRDefault="000E6F19" w:rsidP="00AE6671">
                  <w:pPr>
                    <w:pStyle w:val="BodyText"/>
                    <w:spacing w:line="240" w:lineRule="exact"/>
                  </w:pPr>
                  <w:r>
                    <w:t xml:space="preserve">Study Hours: Tuesday 4-6 @ Geisel basement (by the periodicals) </w:t>
                  </w:r>
                  <w:r>
                    <w:br w:type="textWrapping" w:clear="all"/>
                  </w:r>
                  <w:r>
                    <w:br/>
                    <w:t xml:space="preserve">Feb 13th: First mentor/mentee event! </w:t>
                  </w:r>
                  <w:r>
                    <w:br/>
                  </w:r>
                  <w:r>
                    <w:br/>
                    <w:t>Pearls for people with 3.5+ GPA</w:t>
                  </w:r>
                  <w:r>
                    <w:br/>
                  </w:r>
                  <w:r>
                    <w:br/>
                  </w:r>
                  <w:proofErr w:type="gramStart"/>
                  <w:r>
                    <w:t>Be</w:t>
                  </w:r>
                  <w:proofErr w:type="gramEnd"/>
                  <w:r>
                    <w:t xml:space="preserve"> on the look out for MacDowell Month events in February.</w:t>
                  </w:r>
                </w:p>
                <w:p w:rsidR="00AE6671" w:rsidRPr="00AE6671" w:rsidRDefault="00AE6671" w:rsidP="00AE6671">
                  <w:pPr>
                    <w:pStyle w:val="BodyText"/>
                    <w:spacing w:line="240" w:lineRule="exact"/>
                    <w:rPr>
                      <w:i/>
                    </w:rPr>
                  </w:pPr>
                  <w:r>
                    <w:t xml:space="preserve">Check the forum for test files archive! </w:t>
                  </w:r>
                  <w:proofErr w:type="spellStart"/>
                  <w:r w:rsidRPr="00AE6671">
                    <w:rPr>
                      <w:b/>
                    </w:rPr>
                    <w:t>Taryn</w:t>
                  </w:r>
                  <w:proofErr w:type="spellEnd"/>
                  <w:r>
                    <w:t xml:space="preserve"> did an amazing job compiling them! </w:t>
                  </w:r>
                  <w:r w:rsidRPr="00AE6671">
                    <w:rPr>
                      <w:i/>
                    </w:rPr>
                    <w:t>axoresourcechair@gmail.com</w:t>
                  </w:r>
                </w:p>
              </w:txbxContent>
            </v:textbox>
            <w10:wrap anchorx="page" anchory="page"/>
          </v:shape>
        </w:pict>
      </w:r>
      <w:r w:rsidR="006B26D5">
        <w:rPr>
          <w:noProof/>
        </w:rPr>
        <w:pict>
          <v:rect id="DOM 16" o:spid="_x0000_s1090" style="position:absolute;margin-left:521.75pt;margin-top:558.25pt;width:48.95pt;height:48.95pt;z-index:-15;visibility:visible;mso-wrap-edited:f;mso-position-horizontal-relative:page;mso-position-vertical-relative:page" filled="f" fillcolor="#a6b084" strokecolor="#a7435d" strokeweight=".5pt">
            <v:fill opacity=".5"/>
            <v:stroke linestyle="thinThin"/>
            <w10:wrap anchorx="page" anchory="page"/>
          </v:rect>
        </w:pict>
      </w:r>
      <w:r w:rsidR="006B26D5">
        <w:rPr>
          <w:noProof/>
        </w:rPr>
        <w:pict>
          <v:shape id="_x0000_s1091" type="#_x0000_t202" style="position:absolute;margin-left:53.25pt;margin-top:568.55pt;width:108pt;height:54pt;z-index:44;visibility:visible;mso-wrap-edited:f;mso-position-horizontal-relative:page;mso-position-vertical-relative:page" wrapcoords="0 0 21600 0 21600 21600 0 21600 0 0" filled="f" stroked="f">
            <v:textbox style="mso-next-textbox:#_x0000_s1091" inset="0,0,0,0">
              <w:txbxContent>
                <w:p w:rsidR="006B26D5" w:rsidRDefault="00AE6671" w:rsidP="006B26D5">
                  <w:pPr>
                    <w:pStyle w:val="ReturnAddress"/>
                  </w:pPr>
                  <w:r>
                    <w:t>SAY WHAT?!? Box notes</w:t>
                  </w:r>
                </w:p>
              </w:txbxContent>
            </v:textbox>
            <w10:wrap anchorx="page" anchory="page"/>
          </v:shape>
        </w:pict>
      </w:r>
    </w:p>
    <w:sectPr w:rsidR="00315B7E" w:rsidSect="00315B7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71C28"/>
    <w:multiLevelType w:val="hybridMultilevel"/>
    <w:tmpl w:val="A3FEE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3593"/>
    <w:rsid w:val="000331F2"/>
    <w:rsid w:val="000E6F19"/>
    <w:rsid w:val="00227A16"/>
    <w:rsid w:val="002F01E6"/>
    <w:rsid w:val="00315B7E"/>
    <w:rsid w:val="00353593"/>
    <w:rsid w:val="003B44E9"/>
    <w:rsid w:val="004420FD"/>
    <w:rsid w:val="00442AC5"/>
    <w:rsid w:val="004D619F"/>
    <w:rsid w:val="00557004"/>
    <w:rsid w:val="005779F2"/>
    <w:rsid w:val="005D77A9"/>
    <w:rsid w:val="006B26D5"/>
    <w:rsid w:val="00861189"/>
    <w:rsid w:val="0089613D"/>
    <w:rsid w:val="00950C8E"/>
    <w:rsid w:val="009B7451"/>
    <w:rsid w:val="00AE6671"/>
    <w:rsid w:val="00BA5CBD"/>
    <w:rsid w:val="00C23E75"/>
    <w:rsid w:val="00CB0ADC"/>
    <w:rsid w:val="00D6009F"/>
    <w:rsid w:val="00D73EF3"/>
    <w:rsid w:val="00EC4A98"/>
    <w:rsid w:val="00F67A45"/>
    <w:rsid w:val="00FE75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a50021"/>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B44E9"/>
    <w:pPr>
      <w:keepNext/>
      <w:spacing w:before="240" w:after="60"/>
      <w:outlineLvl w:val="0"/>
    </w:pPr>
    <w:rPr>
      <w:rFonts w:ascii="Arial" w:hAnsi="Arial" w:cs="Arial"/>
      <w:b/>
      <w:bCs/>
      <w:kern w:val="32"/>
      <w:sz w:val="32"/>
      <w:szCs w:val="32"/>
    </w:rPr>
  </w:style>
  <w:style w:type="paragraph" w:styleId="Heading4">
    <w:name w:val="heading 4"/>
    <w:aliases w:val="column headings"/>
    <w:basedOn w:val="Normal"/>
    <w:next w:val="Normal"/>
    <w:qFormat/>
    <w:rsid w:val="006B26D5"/>
    <w:pPr>
      <w:keepNext/>
      <w:outlineLvl w:val="3"/>
    </w:pPr>
    <w:rPr>
      <w:rFonts w:ascii="Monotype Corsiva" w:hAnsi="Monotype Corsiva"/>
      <w:color w:val="990033"/>
      <w:sz w:val="36"/>
      <w:szCs w:val="20"/>
    </w:rPr>
  </w:style>
  <w:style w:type="paragraph" w:styleId="Heading9">
    <w:name w:val="heading 9"/>
    <w:basedOn w:val="Normal"/>
    <w:next w:val="Normal"/>
    <w:qFormat/>
    <w:rsid w:val="003B44E9"/>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asthead">
    <w:name w:val="Masthead"/>
    <w:basedOn w:val="Heading1"/>
    <w:rsid w:val="003B44E9"/>
    <w:pPr>
      <w:spacing w:before="0" w:after="0"/>
    </w:pPr>
    <w:rPr>
      <w:rFonts w:ascii="Bookman Old Style" w:hAnsi="Bookman Old Style" w:cs="Times New Roman"/>
      <w:b w:val="0"/>
      <w:bCs w:val="0"/>
      <w:i/>
      <w:color w:val="990033"/>
      <w:kern w:val="0"/>
      <w:sz w:val="72"/>
      <w:szCs w:val="20"/>
    </w:rPr>
  </w:style>
  <w:style w:type="paragraph" w:styleId="BodyText">
    <w:name w:val="Body Text"/>
    <w:basedOn w:val="Normal"/>
    <w:rsid w:val="003B44E9"/>
    <w:pPr>
      <w:spacing w:after="120" w:line="240" w:lineRule="atLeast"/>
    </w:pPr>
    <w:rPr>
      <w:rFonts w:ascii="Trebuchet MS" w:hAnsi="Trebuchet MS"/>
      <w:color w:val="000000"/>
      <w:sz w:val="20"/>
      <w:szCs w:val="20"/>
    </w:rPr>
  </w:style>
  <w:style w:type="paragraph" w:customStyle="1" w:styleId="ArticleHeading">
    <w:name w:val="Article Heading"/>
    <w:basedOn w:val="Normal"/>
    <w:rsid w:val="003B44E9"/>
    <w:pPr>
      <w:keepNext/>
      <w:outlineLvl w:val="3"/>
    </w:pPr>
    <w:rPr>
      <w:rFonts w:ascii="Monotype Corsiva" w:hAnsi="Monotype Corsiva"/>
      <w:color w:val="990033"/>
      <w:sz w:val="36"/>
      <w:szCs w:val="20"/>
    </w:rPr>
  </w:style>
  <w:style w:type="paragraph" w:styleId="BodyTextIndent">
    <w:name w:val="Body Text Indent"/>
    <w:basedOn w:val="Normal"/>
    <w:rsid w:val="003B44E9"/>
    <w:pPr>
      <w:tabs>
        <w:tab w:val="left" w:pos="180"/>
      </w:tabs>
      <w:spacing w:line="220" w:lineRule="exact"/>
      <w:ind w:left="187" w:hanging="187"/>
    </w:pPr>
    <w:rPr>
      <w:rFonts w:ascii="Trebuchet MS" w:hAnsi="Trebuchet MS"/>
      <w:color w:val="003366"/>
      <w:sz w:val="18"/>
      <w:szCs w:val="20"/>
    </w:rPr>
  </w:style>
  <w:style w:type="paragraph" w:customStyle="1" w:styleId="QuotesWhite">
    <w:name w:val="Quotes White"/>
    <w:basedOn w:val="Normal"/>
    <w:link w:val="QuotesWhiteCharChar"/>
    <w:rsid w:val="003B44E9"/>
    <w:pPr>
      <w:tabs>
        <w:tab w:val="left" w:pos="3660"/>
      </w:tabs>
    </w:pPr>
    <w:rPr>
      <w:rFonts w:ascii="Monotype Corsiva" w:hAnsi="Monotype Corsiva"/>
      <w:color w:val="FFFFFF"/>
      <w:sz w:val="28"/>
    </w:rPr>
  </w:style>
  <w:style w:type="character" w:customStyle="1" w:styleId="QuotesWhiteCharChar">
    <w:name w:val="Quotes White Char Char"/>
    <w:basedOn w:val="DefaultParagraphFont"/>
    <w:link w:val="QuotesWhite"/>
    <w:rsid w:val="003B44E9"/>
    <w:rPr>
      <w:rFonts w:ascii="Monotype Corsiva" w:hAnsi="Monotype Corsiva"/>
      <w:color w:val="FFFFFF"/>
      <w:sz w:val="28"/>
      <w:szCs w:val="24"/>
      <w:lang w:val="en-US" w:eastAsia="en-US" w:bidi="ar-SA"/>
    </w:rPr>
  </w:style>
  <w:style w:type="paragraph" w:customStyle="1" w:styleId="CaptionTextmainphoto">
    <w:name w:val="Caption Text main photo"/>
    <w:basedOn w:val="Normal"/>
    <w:rsid w:val="003B44E9"/>
    <w:pPr>
      <w:spacing w:line="240" w:lineRule="atLeast"/>
    </w:pPr>
    <w:rPr>
      <w:rFonts w:ascii="Verdana" w:hAnsi="Verdana"/>
      <w:i/>
      <w:color w:val="990033"/>
      <w:sz w:val="14"/>
      <w:szCs w:val="20"/>
    </w:rPr>
  </w:style>
  <w:style w:type="paragraph" w:customStyle="1" w:styleId="RedText">
    <w:name w:val="Red Text"/>
    <w:basedOn w:val="Heading9"/>
    <w:rsid w:val="003B44E9"/>
    <w:pPr>
      <w:keepNext/>
      <w:spacing w:before="0" w:after="0"/>
    </w:pPr>
    <w:rPr>
      <w:rFonts w:ascii="Verdana" w:hAnsi="Verdana" w:cs="Times New Roman"/>
      <w:color w:val="990033"/>
      <w:sz w:val="16"/>
      <w:szCs w:val="16"/>
    </w:rPr>
  </w:style>
  <w:style w:type="paragraph" w:customStyle="1" w:styleId="RedTextBold">
    <w:name w:val="Red Text Bold"/>
    <w:basedOn w:val="CaptionTextmainphoto"/>
    <w:rsid w:val="003B44E9"/>
    <w:rPr>
      <w:b/>
      <w:i w:val="0"/>
      <w:sz w:val="16"/>
    </w:rPr>
  </w:style>
  <w:style w:type="paragraph" w:styleId="NormalWeb">
    <w:name w:val="Normal (Web)"/>
    <w:basedOn w:val="Normal"/>
    <w:semiHidden/>
    <w:rsid w:val="003B44E9"/>
    <w:pPr>
      <w:spacing w:before="144" w:after="144"/>
    </w:pPr>
    <w:rPr>
      <w:rFonts w:eastAsia="Batang"/>
      <w:lang w:eastAsia="ko-KR"/>
    </w:rPr>
  </w:style>
  <w:style w:type="paragraph" w:customStyle="1" w:styleId="CaptionTextWhite">
    <w:name w:val="Caption Text White"/>
    <w:basedOn w:val="Normal"/>
    <w:rsid w:val="003B44E9"/>
    <w:rPr>
      <w:rFonts w:ascii="Verdana" w:hAnsi="Verdana"/>
      <w:i/>
      <w:noProof/>
      <w:color w:val="FFFFFF"/>
      <w:sz w:val="14"/>
      <w:szCs w:val="20"/>
    </w:rPr>
  </w:style>
  <w:style w:type="paragraph" w:customStyle="1" w:styleId="PageNumbers">
    <w:name w:val="Page Numbers"/>
    <w:basedOn w:val="RedText"/>
    <w:rsid w:val="003B44E9"/>
    <w:rPr>
      <w:color w:val="FFFFFF"/>
      <w:sz w:val="14"/>
    </w:rPr>
  </w:style>
  <w:style w:type="paragraph" w:customStyle="1" w:styleId="PageTitle">
    <w:name w:val="Page Title"/>
    <w:basedOn w:val="Normal"/>
    <w:rsid w:val="003B44E9"/>
    <w:pPr>
      <w:keepNext/>
      <w:jc w:val="right"/>
      <w:outlineLvl w:val="8"/>
    </w:pPr>
    <w:rPr>
      <w:rFonts w:ascii="Monotype Corsiva" w:hAnsi="Monotype Corsiva"/>
      <w:color w:val="990033"/>
      <w:sz w:val="44"/>
      <w:szCs w:val="16"/>
    </w:rPr>
  </w:style>
  <w:style w:type="character" w:styleId="Hyperlink">
    <w:name w:val="Hyperlink"/>
    <w:basedOn w:val="DefaultParagraphFont"/>
    <w:rsid w:val="006B26D5"/>
    <w:rPr>
      <w:rFonts w:ascii="Verdana" w:hAnsi="Verdana"/>
      <w:color w:val="0000FF"/>
      <w:sz w:val="16"/>
      <w:u w:val="single"/>
    </w:rPr>
  </w:style>
  <w:style w:type="paragraph" w:customStyle="1" w:styleId="WhiteTextBold">
    <w:name w:val="White Text Bold"/>
    <w:basedOn w:val="Normal"/>
    <w:rsid w:val="006B26D5"/>
    <w:pPr>
      <w:keepNext/>
      <w:outlineLvl w:val="8"/>
    </w:pPr>
    <w:rPr>
      <w:rFonts w:ascii="Verdana" w:hAnsi="Verdana"/>
      <w:b/>
      <w:color w:val="FFFFFF"/>
      <w:sz w:val="16"/>
      <w:szCs w:val="16"/>
    </w:rPr>
  </w:style>
  <w:style w:type="paragraph" w:customStyle="1" w:styleId="WhiteText">
    <w:name w:val="White Text"/>
    <w:basedOn w:val="WhiteTextBold"/>
    <w:rsid w:val="006B26D5"/>
    <w:rPr>
      <w:b w:val="0"/>
    </w:rPr>
  </w:style>
  <w:style w:type="paragraph" w:customStyle="1" w:styleId="ReturnAddress">
    <w:name w:val="Return Address"/>
    <w:basedOn w:val="PageNumbers"/>
    <w:rsid w:val="006B26D5"/>
    <w:rPr>
      <w:color w:val="auto"/>
      <w:sz w:val="16"/>
    </w:rPr>
  </w:style>
  <w:style w:type="paragraph" w:customStyle="1" w:styleId="MailingAddress">
    <w:name w:val="Mailing Address"/>
    <w:basedOn w:val="Normal"/>
    <w:rsid w:val="006B26D5"/>
    <w:rPr>
      <w:rFonts w:ascii="Monotype Corsiva" w:hAnsi="Monotype Corsiva"/>
      <w:color w:val="990033"/>
      <w:sz w:val="28"/>
      <w:szCs w:val="28"/>
    </w:rPr>
  </w:style>
  <w:style w:type="paragraph" w:styleId="BalloonText">
    <w:name w:val="Balloon Text"/>
    <w:basedOn w:val="Normal"/>
    <w:link w:val="BalloonTextChar"/>
    <w:rsid w:val="00353593"/>
    <w:rPr>
      <w:rFonts w:ascii="Tahoma" w:hAnsi="Tahoma" w:cs="Tahoma"/>
      <w:sz w:val="16"/>
      <w:szCs w:val="16"/>
    </w:rPr>
  </w:style>
  <w:style w:type="character" w:customStyle="1" w:styleId="BalloonTextChar">
    <w:name w:val="Balloon Text Char"/>
    <w:basedOn w:val="DefaultParagraphFont"/>
    <w:link w:val="BalloonText"/>
    <w:rsid w:val="003535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www.widgets.msn.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i%20Gohd\Application%20Data\Microsoft\Templates\Holiday%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Holiday newsletter</Template>
  <TotalTime>2213</TotalTime>
  <Pages>3</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Gohd</dc:creator>
  <cp:keywords/>
  <dc:description/>
  <cp:lastModifiedBy>Kari Gohd</cp:lastModifiedBy>
  <cp:revision>4</cp:revision>
  <cp:lastPrinted>2008-01-29T00:38:00Z</cp:lastPrinted>
  <dcterms:created xsi:type="dcterms:W3CDTF">2008-01-28T01:24:00Z</dcterms:created>
  <dcterms:modified xsi:type="dcterms:W3CDTF">2008-01-31T06:10:00Z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TC010128011033</vt:lpwstr>
  </property>
</Properties>
</file>