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77" w:rsidRPr="0004667F" w:rsidRDefault="00515277" w:rsidP="00515277">
      <w:pPr>
        <w:pStyle w:val="NoSpacing"/>
        <w:ind w:left="720"/>
        <w:rPr>
          <w:rFonts w:ascii="Times New Roman" w:hAnsi="Times New Roman"/>
          <w:sz w:val="24"/>
          <w:szCs w:val="24"/>
        </w:rPr>
      </w:pPr>
      <w:r w:rsidRPr="0004667F">
        <w:rPr>
          <w:rFonts w:ascii="Times New Roman" w:hAnsi="Times New Roman"/>
          <w:sz w:val="24"/>
          <w:szCs w:val="24"/>
        </w:rPr>
        <w:t>Aileen Marshall</w:t>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t>J740</w:t>
      </w:r>
    </w:p>
    <w:p w:rsidR="00515277" w:rsidRPr="0004667F" w:rsidRDefault="001B3C26" w:rsidP="00515277">
      <w:pPr>
        <w:pStyle w:val="NoSpacing"/>
        <w:ind w:left="720"/>
        <w:rPr>
          <w:rFonts w:ascii="Times New Roman" w:hAnsi="Times New Roman"/>
          <w:sz w:val="24"/>
          <w:szCs w:val="24"/>
        </w:rPr>
      </w:pPr>
      <w:r>
        <w:rPr>
          <w:rFonts w:ascii="Times New Roman" w:hAnsi="Times New Roman"/>
          <w:sz w:val="24"/>
          <w:szCs w:val="24"/>
        </w:rPr>
        <w:t>7 Jenbeck Court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246C">
        <w:rPr>
          <w:rFonts w:ascii="Times New Roman" w:hAnsi="Times New Roman"/>
          <w:sz w:val="24"/>
          <w:szCs w:val="24"/>
        </w:rPr>
        <w:t>Search Assignment</w:t>
      </w:r>
    </w:p>
    <w:p w:rsidR="00515277" w:rsidRPr="0004667F" w:rsidRDefault="00515277" w:rsidP="00515277">
      <w:pPr>
        <w:pStyle w:val="NoSpacing"/>
        <w:ind w:left="720"/>
        <w:rPr>
          <w:rFonts w:ascii="Times New Roman" w:hAnsi="Times New Roman"/>
          <w:sz w:val="24"/>
          <w:szCs w:val="24"/>
        </w:rPr>
        <w:sectPr w:rsidR="00515277" w:rsidRPr="0004667F">
          <w:headerReference w:type="default" r:id="rId7"/>
          <w:footerReference w:type="default" r:id="rId8"/>
          <w:headerReference w:type="first" r:id="rId9"/>
          <w:footerReference w:type="first" r:id="rId10"/>
          <w:pgSz w:w="12240" w:h="15840" w:code="1"/>
          <w:pgMar w:top="3312" w:right="1440" w:bottom="1440" w:left="2160" w:header="720" w:footer="720" w:gutter="0"/>
          <w:cols w:space="720"/>
          <w:titlePg/>
          <w:docGrid w:linePitch="360"/>
        </w:sectPr>
      </w:pPr>
      <w:r w:rsidRPr="0004667F">
        <w:rPr>
          <w:rFonts w:ascii="Times New Roman" w:hAnsi="Times New Roman"/>
          <w:sz w:val="24"/>
          <w:szCs w:val="24"/>
        </w:rPr>
        <w:t>Fredericksburg, VA 22407</w:t>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r>
      <w:r w:rsidRPr="0004667F">
        <w:rPr>
          <w:rFonts w:ascii="Times New Roman" w:hAnsi="Times New Roman"/>
          <w:sz w:val="24"/>
          <w:szCs w:val="24"/>
        </w:rPr>
        <w:tab/>
        <w:t>Grade:</w:t>
      </w:r>
    </w:p>
    <w:p w:rsidR="00515277" w:rsidRDefault="00515277" w:rsidP="00515277">
      <w:pPr>
        <w:ind w:left="720"/>
      </w:pPr>
    </w:p>
    <w:p w:rsidR="00515277" w:rsidRDefault="00515277" w:rsidP="00515277">
      <w:pPr>
        <w:pStyle w:val="Title"/>
      </w:pPr>
      <w:r>
        <w:t>Table of Contents</w:t>
      </w:r>
    </w:p>
    <w:p w:rsidR="00515277" w:rsidRDefault="00515277" w:rsidP="00515277">
      <w:pPr>
        <w:pStyle w:val="Title"/>
      </w:pPr>
    </w:p>
    <w:p w:rsidR="00515277" w:rsidRDefault="00515277" w:rsidP="00515277">
      <w:pPr>
        <w:jc w:val="center"/>
      </w:pPr>
    </w:p>
    <w:p w:rsidR="00515277" w:rsidRDefault="00515277" w:rsidP="00515277">
      <w:pPr>
        <w:tabs>
          <w:tab w:val="left" w:pos="7740"/>
        </w:tabs>
      </w:pPr>
      <w:r>
        <w:t xml:space="preserve">1. </w:t>
      </w:r>
      <w:r w:rsidR="00C65918">
        <w:t xml:space="preserve"> </w:t>
      </w:r>
      <w:r>
        <w:t>Description of Topic and End-User……………………………………………</w:t>
      </w:r>
      <w:r w:rsidR="007A1A1D">
        <w:t xml:space="preserve">….. </w:t>
      </w:r>
      <w:r w:rsidR="008E0942">
        <w:t>2</w:t>
      </w:r>
    </w:p>
    <w:p w:rsidR="00515277" w:rsidRDefault="00515277" w:rsidP="00515277"/>
    <w:p w:rsidR="00515277" w:rsidRDefault="00515277" w:rsidP="00515277">
      <w:r>
        <w:t xml:space="preserve">2. </w:t>
      </w:r>
      <w:r w:rsidR="00C65918">
        <w:t xml:space="preserve"> </w:t>
      </w:r>
      <w:r>
        <w:t>Summary of Results……………………………………………………………</w:t>
      </w:r>
      <w:r w:rsidR="007A1A1D">
        <w:t xml:space="preserve">….. </w:t>
      </w:r>
      <w:r w:rsidR="008E0942">
        <w:t xml:space="preserve">3 </w:t>
      </w:r>
    </w:p>
    <w:p w:rsidR="00515277" w:rsidRDefault="00515277" w:rsidP="00515277"/>
    <w:p w:rsidR="00515277" w:rsidRDefault="00515277" w:rsidP="00515277">
      <w:r>
        <w:t xml:space="preserve">3. </w:t>
      </w:r>
      <w:r w:rsidR="00C65918">
        <w:t xml:space="preserve"> </w:t>
      </w:r>
      <w:r>
        <w:t>Summary Table………………………………………………………………</w:t>
      </w:r>
      <w:r w:rsidR="008E0942">
        <w:t>……</w:t>
      </w:r>
      <w:r w:rsidR="0016178A">
        <w:t>.</w:t>
      </w:r>
      <w:r w:rsidR="008E0942">
        <w:t xml:space="preserve"> </w:t>
      </w:r>
      <w:r w:rsidR="00FD31D7">
        <w:t>6</w:t>
      </w:r>
    </w:p>
    <w:p w:rsidR="00515277" w:rsidRDefault="00515277" w:rsidP="00515277"/>
    <w:p w:rsidR="00515277" w:rsidRDefault="00515277" w:rsidP="00515277">
      <w:r>
        <w:t xml:space="preserve">4. </w:t>
      </w:r>
      <w:r w:rsidR="00C65918">
        <w:t xml:space="preserve"> </w:t>
      </w:r>
      <w:r>
        <w:t>Online Systems (5) – Samples ……………………………………………</w:t>
      </w:r>
      <w:r w:rsidR="008E0942">
        <w:t>………</w:t>
      </w:r>
      <w:r w:rsidR="0016178A">
        <w:t>. 8</w:t>
      </w:r>
    </w:p>
    <w:p w:rsidR="00515277" w:rsidRDefault="00515277" w:rsidP="00515277"/>
    <w:p w:rsidR="00515277" w:rsidRDefault="00C54BB7" w:rsidP="00515277">
      <w:pPr>
        <w:numPr>
          <w:ilvl w:val="0"/>
          <w:numId w:val="2"/>
        </w:numPr>
      </w:pPr>
      <w:r>
        <w:t>CSA</w:t>
      </w:r>
      <w:r w:rsidR="00515277">
        <w:t>……………………………………………</w:t>
      </w:r>
      <w:r w:rsidR="008E0942">
        <w:t>………………………</w:t>
      </w:r>
      <w:r w:rsidR="0016178A">
        <w:t>…  8</w:t>
      </w:r>
    </w:p>
    <w:p w:rsidR="00515277" w:rsidRDefault="00515277" w:rsidP="00515277">
      <w:pPr>
        <w:ind w:left="720"/>
      </w:pPr>
    </w:p>
    <w:p w:rsidR="00515277" w:rsidRDefault="00515277" w:rsidP="00515277">
      <w:pPr>
        <w:numPr>
          <w:ilvl w:val="0"/>
          <w:numId w:val="2"/>
        </w:numPr>
      </w:pPr>
      <w:r>
        <w:t>Dialog……………………………………………</w:t>
      </w:r>
      <w:r w:rsidR="008E0942">
        <w:t>……………………</w:t>
      </w:r>
      <w:r w:rsidR="0016178A">
        <w:t>.</w:t>
      </w:r>
      <w:r w:rsidR="008E0942">
        <w:t xml:space="preserve">… </w:t>
      </w:r>
      <w:r w:rsidR="0016178A">
        <w:t xml:space="preserve"> 9</w:t>
      </w:r>
    </w:p>
    <w:p w:rsidR="00515277" w:rsidRDefault="00515277" w:rsidP="00515277"/>
    <w:p w:rsidR="00515277" w:rsidRDefault="00515277" w:rsidP="00515277">
      <w:pPr>
        <w:numPr>
          <w:ilvl w:val="0"/>
          <w:numId w:val="2"/>
        </w:numPr>
      </w:pPr>
      <w:r>
        <w:t>EBSCO……………………………………………</w:t>
      </w:r>
      <w:r w:rsidR="008E0942">
        <w:t xml:space="preserve">…………………….. </w:t>
      </w:r>
      <w:r w:rsidR="0016178A">
        <w:t>11</w:t>
      </w:r>
    </w:p>
    <w:p w:rsidR="00515277" w:rsidRDefault="00515277" w:rsidP="00515277"/>
    <w:p w:rsidR="00515277" w:rsidRDefault="00515277" w:rsidP="00515277">
      <w:pPr>
        <w:numPr>
          <w:ilvl w:val="0"/>
          <w:numId w:val="2"/>
        </w:numPr>
      </w:pPr>
      <w:r>
        <w:t>Nexis……………………………………………</w:t>
      </w:r>
      <w:r w:rsidR="008E0942">
        <w:t>……………………….. 1</w:t>
      </w:r>
      <w:r w:rsidR="0016178A">
        <w:t>2</w:t>
      </w:r>
    </w:p>
    <w:p w:rsidR="00515277" w:rsidRDefault="00515277" w:rsidP="00515277"/>
    <w:p w:rsidR="00515277" w:rsidRDefault="001C533E" w:rsidP="00515277">
      <w:pPr>
        <w:numPr>
          <w:ilvl w:val="0"/>
          <w:numId w:val="2"/>
        </w:numPr>
      </w:pPr>
      <w:r>
        <w:t>Web of Science Citation Databases…………..</w:t>
      </w:r>
      <w:r w:rsidR="00515277">
        <w:t>………</w:t>
      </w:r>
      <w:r w:rsidR="0016178A">
        <w:t>……………….…</w:t>
      </w:r>
      <w:r w:rsidR="007A1A1D">
        <w:t xml:space="preserve"> </w:t>
      </w:r>
      <w:r w:rsidR="0016178A">
        <w:t>13</w:t>
      </w:r>
    </w:p>
    <w:p w:rsidR="00515277" w:rsidRDefault="00515277" w:rsidP="00515277"/>
    <w:p w:rsidR="00515277" w:rsidRDefault="00515277" w:rsidP="00515277">
      <w:r>
        <w:t xml:space="preserve">5. </w:t>
      </w:r>
      <w:r w:rsidR="00C65918">
        <w:t xml:space="preserve"> </w:t>
      </w:r>
      <w:r>
        <w:t>Search Engines (4)</w:t>
      </w:r>
      <w:r w:rsidR="00291274">
        <w:t xml:space="preserve"> –</w:t>
      </w:r>
      <w:r w:rsidR="0016178A">
        <w:t xml:space="preserve"> Samples……………………………………………………..14</w:t>
      </w:r>
    </w:p>
    <w:p w:rsidR="00515277" w:rsidRDefault="00515277" w:rsidP="00515277"/>
    <w:p w:rsidR="00515277" w:rsidRDefault="00291274" w:rsidP="00515277">
      <w:pPr>
        <w:numPr>
          <w:ilvl w:val="0"/>
          <w:numId w:val="3"/>
        </w:numPr>
      </w:pPr>
      <w:r>
        <w:t>Google</w:t>
      </w:r>
      <w:r w:rsidR="00515277">
        <w:t>………………</w:t>
      </w:r>
      <w:r>
        <w:t>.</w:t>
      </w:r>
      <w:r w:rsidR="00515277">
        <w:t>……………………………</w:t>
      </w:r>
      <w:r>
        <w:t>…………………….</w:t>
      </w:r>
      <w:r w:rsidR="0016178A">
        <w:t>..</w:t>
      </w:r>
      <w:r w:rsidR="007A1A1D">
        <w:t xml:space="preserve"> </w:t>
      </w:r>
      <w:r w:rsidR="0016178A">
        <w:t>14</w:t>
      </w:r>
    </w:p>
    <w:p w:rsidR="00515277" w:rsidRDefault="00515277" w:rsidP="00515277">
      <w:pPr>
        <w:ind w:left="720"/>
      </w:pPr>
    </w:p>
    <w:p w:rsidR="00515277" w:rsidRDefault="00515277" w:rsidP="00515277">
      <w:pPr>
        <w:numPr>
          <w:ilvl w:val="0"/>
          <w:numId w:val="3"/>
        </w:numPr>
      </w:pPr>
      <w:r>
        <w:t>Bing…………………………………………</w:t>
      </w:r>
      <w:r w:rsidR="00291274">
        <w:t>…………………………</w:t>
      </w:r>
      <w:r>
        <w:t>…</w:t>
      </w:r>
      <w:r w:rsidR="007A1A1D">
        <w:t xml:space="preserve"> </w:t>
      </w:r>
      <w:r w:rsidR="0016178A">
        <w:t>15</w:t>
      </w:r>
    </w:p>
    <w:p w:rsidR="00515277" w:rsidRDefault="00515277" w:rsidP="00515277"/>
    <w:p w:rsidR="00515277" w:rsidRDefault="002A4D0D" w:rsidP="00515277">
      <w:pPr>
        <w:numPr>
          <w:ilvl w:val="0"/>
          <w:numId w:val="3"/>
        </w:numPr>
      </w:pPr>
      <w:r>
        <w:t>Clusty</w:t>
      </w:r>
      <w:r w:rsidR="00515277">
        <w:t xml:space="preserve"> …………………………………………</w:t>
      </w:r>
      <w:r w:rsidR="00291274">
        <w:t>……………………….</w:t>
      </w:r>
      <w:r w:rsidR="00515277">
        <w:t>…</w:t>
      </w:r>
      <w:r w:rsidR="007A1A1D">
        <w:t xml:space="preserve"> </w:t>
      </w:r>
      <w:r w:rsidR="0016178A">
        <w:t>16</w:t>
      </w:r>
    </w:p>
    <w:p w:rsidR="002A4D0D" w:rsidRDefault="002A4D0D" w:rsidP="002A4D0D">
      <w:pPr>
        <w:pStyle w:val="ListParagraph"/>
      </w:pPr>
    </w:p>
    <w:p w:rsidR="002A4D0D" w:rsidRDefault="002A4D0D" w:rsidP="00515277">
      <w:pPr>
        <w:numPr>
          <w:ilvl w:val="0"/>
          <w:numId w:val="3"/>
        </w:numPr>
      </w:pPr>
      <w:r>
        <w:t>Scirus………………………………………………………………</w:t>
      </w:r>
      <w:r w:rsidR="0016178A">
        <w:t>……..</w:t>
      </w:r>
      <w:r w:rsidR="007A1A1D">
        <w:t xml:space="preserve"> </w:t>
      </w:r>
      <w:r w:rsidR="0016178A">
        <w:t>17</w:t>
      </w:r>
    </w:p>
    <w:p w:rsidR="00515277" w:rsidRDefault="00515277" w:rsidP="00515277"/>
    <w:p w:rsidR="00515277" w:rsidRDefault="00E87070" w:rsidP="00515277">
      <w:r>
        <w:t xml:space="preserve">6. </w:t>
      </w:r>
      <w:r w:rsidR="00C65918">
        <w:t xml:space="preserve"> </w:t>
      </w:r>
      <w:r w:rsidR="00574FDA">
        <w:t>Comparison of S</w:t>
      </w:r>
      <w:r>
        <w:t>ystems &amp; Conclusion</w:t>
      </w:r>
      <w:r w:rsidR="00515277">
        <w:t>…………………………………………</w:t>
      </w:r>
      <w:r w:rsidR="00046B77">
        <w:t>.</w:t>
      </w:r>
      <w:r w:rsidR="00515277">
        <w:t>…</w:t>
      </w:r>
      <w:r w:rsidR="0016178A">
        <w:t>18</w:t>
      </w:r>
    </w:p>
    <w:p w:rsidR="00515277" w:rsidRDefault="00515277" w:rsidP="00515277"/>
    <w:p w:rsidR="00515277" w:rsidRDefault="00515277" w:rsidP="00515277">
      <w:r>
        <w:t xml:space="preserve">7. </w:t>
      </w:r>
      <w:r w:rsidR="00C65918">
        <w:t xml:space="preserve"> </w:t>
      </w:r>
      <w:r>
        <w:t>The Perfect Search Tool……………………………………………</w:t>
      </w:r>
      <w:r w:rsidR="0016178A">
        <w:t>…...…………24</w:t>
      </w:r>
    </w:p>
    <w:p w:rsidR="00515277" w:rsidRDefault="00515277" w:rsidP="00515277">
      <w:r>
        <w:tab/>
      </w:r>
    </w:p>
    <w:p w:rsidR="008C464A" w:rsidRDefault="00515277" w:rsidP="008C464A">
      <w:pPr>
        <w:jc w:val="center"/>
      </w:pPr>
      <w:r>
        <w:br w:type="page"/>
      </w:r>
    </w:p>
    <w:p w:rsidR="008C464A" w:rsidRDefault="008C464A" w:rsidP="008C464A">
      <w:pPr>
        <w:jc w:val="center"/>
      </w:pPr>
    </w:p>
    <w:p w:rsidR="00515277" w:rsidRPr="008C464A" w:rsidRDefault="00515277" w:rsidP="008C464A">
      <w:pPr>
        <w:jc w:val="center"/>
        <w:rPr>
          <w:b/>
        </w:rPr>
      </w:pPr>
      <w:r w:rsidRPr="008C464A">
        <w:rPr>
          <w:b/>
        </w:rPr>
        <w:t>1. Description of Topic and End-User</w:t>
      </w:r>
    </w:p>
    <w:p w:rsidR="00515277" w:rsidRDefault="00515277" w:rsidP="00515277"/>
    <w:p w:rsidR="00FE516F" w:rsidRDefault="00515277" w:rsidP="00FE516F">
      <w:pPr>
        <w:spacing w:line="480" w:lineRule="auto"/>
        <w:rPr>
          <w:color w:val="000000"/>
          <w:szCs w:val="27"/>
        </w:rPr>
      </w:pPr>
      <w:r>
        <w:tab/>
      </w:r>
      <w:r w:rsidR="009B2731">
        <w:t>This paper summarizes the results of a research project on t</w:t>
      </w:r>
      <w:r w:rsidR="00073F16">
        <w:t>he social</w:t>
      </w:r>
      <w:r w:rsidR="009B2731">
        <w:t xml:space="preserve"> behavior of the great white shark, </w:t>
      </w:r>
      <w:r w:rsidR="009B2731">
        <w:rPr>
          <w:color w:val="000000"/>
          <w:szCs w:val="27"/>
        </w:rPr>
        <w:t>Carcharodon carcharias</w:t>
      </w:r>
      <w:r w:rsidR="00D312CA">
        <w:rPr>
          <w:color w:val="000000"/>
          <w:szCs w:val="27"/>
        </w:rPr>
        <w:t>. It</w:t>
      </w:r>
      <w:r w:rsidR="009B2731">
        <w:rPr>
          <w:color w:val="000000"/>
          <w:szCs w:val="27"/>
        </w:rPr>
        <w:t xml:space="preserve"> aims to educate </w:t>
      </w:r>
      <w:r w:rsidR="001C216B">
        <w:rPr>
          <w:color w:val="000000"/>
          <w:szCs w:val="27"/>
        </w:rPr>
        <w:t>laymen about this fascinating creature</w:t>
      </w:r>
      <w:r w:rsidR="009B2731">
        <w:rPr>
          <w:color w:val="000000"/>
          <w:szCs w:val="27"/>
        </w:rPr>
        <w:t>.</w:t>
      </w:r>
      <w:r>
        <w:rPr>
          <w:color w:val="000000"/>
          <w:szCs w:val="27"/>
        </w:rPr>
        <w:t xml:space="preserve"> </w:t>
      </w:r>
      <w:r w:rsidR="0028575D">
        <w:rPr>
          <w:color w:val="000000"/>
          <w:szCs w:val="27"/>
        </w:rPr>
        <w:t xml:space="preserve">Thanks </w:t>
      </w:r>
      <w:r w:rsidR="00FE516F">
        <w:rPr>
          <w:color w:val="000000"/>
          <w:szCs w:val="27"/>
        </w:rPr>
        <w:t>to</w:t>
      </w:r>
      <w:r w:rsidR="0028575D">
        <w:rPr>
          <w:color w:val="000000"/>
          <w:szCs w:val="27"/>
        </w:rPr>
        <w:t xml:space="preserve"> movie</w:t>
      </w:r>
      <w:r w:rsidR="00FE516F">
        <w:rPr>
          <w:color w:val="000000"/>
          <w:szCs w:val="27"/>
        </w:rPr>
        <w:t>s like</w:t>
      </w:r>
      <w:r w:rsidR="0028575D">
        <w:rPr>
          <w:color w:val="000000"/>
          <w:szCs w:val="27"/>
        </w:rPr>
        <w:t xml:space="preserve"> </w:t>
      </w:r>
      <w:r w:rsidR="0028575D">
        <w:rPr>
          <w:i/>
          <w:color w:val="000000"/>
          <w:szCs w:val="27"/>
        </w:rPr>
        <w:t xml:space="preserve">Jaws </w:t>
      </w:r>
      <w:r w:rsidR="0028575D">
        <w:rPr>
          <w:color w:val="000000"/>
          <w:szCs w:val="27"/>
        </w:rPr>
        <w:t>and other thrillers</w:t>
      </w:r>
      <w:r w:rsidR="009B2731">
        <w:rPr>
          <w:color w:val="000000"/>
          <w:szCs w:val="27"/>
        </w:rPr>
        <w:t xml:space="preserve"> as well as real shark attacks </w:t>
      </w:r>
      <w:r w:rsidR="00D312CA">
        <w:rPr>
          <w:color w:val="000000"/>
          <w:szCs w:val="27"/>
        </w:rPr>
        <w:t xml:space="preserve">blown out of proportion </w:t>
      </w:r>
      <w:r w:rsidR="009B2731">
        <w:rPr>
          <w:color w:val="000000"/>
          <w:szCs w:val="27"/>
        </w:rPr>
        <w:t>in the news</w:t>
      </w:r>
      <w:r w:rsidR="00FE516F">
        <w:rPr>
          <w:color w:val="000000"/>
          <w:szCs w:val="27"/>
        </w:rPr>
        <w:t>,</w:t>
      </w:r>
      <w:r w:rsidR="009B2731">
        <w:rPr>
          <w:color w:val="000000"/>
          <w:szCs w:val="27"/>
        </w:rPr>
        <w:t xml:space="preserve"> public opinion about the great white is far from being good or even decent.</w:t>
      </w:r>
      <w:r w:rsidR="00FE516F">
        <w:rPr>
          <w:color w:val="000000"/>
          <w:szCs w:val="27"/>
        </w:rPr>
        <w:t xml:space="preserve"> </w:t>
      </w:r>
      <w:r w:rsidR="009B2731">
        <w:rPr>
          <w:color w:val="000000"/>
          <w:szCs w:val="27"/>
        </w:rPr>
        <w:t>P</w:t>
      </w:r>
      <w:r w:rsidR="00FE516F">
        <w:rPr>
          <w:color w:val="000000"/>
          <w:szCs w:val="27"/>
        </w:rPr>
        <w:t>ortrayed as cruel, malicious, mindless killer and man-eater</w:t>
      </w:r>
      <w:r w:rsidR="009B2731">
        <w:rPr>
          <w:color w:val="000000"/>
          <w:szCs w:val="27"/>
        </w:rPr>
        <w:t xml:space="preserve">, it is perceived as the </w:t>
      </w:r>
      <w:r w:rsidR="00FE516F">
        <w:rPr>
          <w:color w:val="000000"/>
          <w:szCs w:val="27"/>
        </w:rPr>
        <w:t xml:space="preserve">worst nightmare that could possibly emerge from the ocean. </w:t>
      </w:r>
    </w:p>
    <w:p w:rsidR="008C464A" w:rsidRDefault="00144A52" w:rsidP="00FE516F">
      <w:pPr>
        <w:spacing w:line="480" w:lineRule="auto"/>
        <w:ind w:firstLine="720"/>
        <w:rPr>
          <w:color w:val="000000"/>
          <w:szCs w:val="27"/>
        </w:rPr>
      </w:pPr>
      <w:r>
        <w:rPr>
          <w:color w:val="000000"/>
          <w:szCs w:val="27"/>
        </w:rPr>
        <w:t xml:space="preserve"> </w:t>
      </w:r>
      <w:r w:rsidR="004A4504">
        <w:rPr>
          <w:color w:val="000000"/>
          <w:szCs w:val="27"/>
        </w:rPr>
        <w:t>Unfortunately, despite</w:t>
      </w:r>
      <w:r w:rsidR="009F1830">
        <w:rPr>
          <w:color w:val="000000"/>
          <w:szCs w:val="27"/>
        </w:rPr>
        <w:t xml:space="preserve"> of</w:t>
      </w:r>
      <w:r w:rsidR="004A4504">
        <w:rPr>
          <w:color w:val="000000"/>
          <w:szCs w:val="27"/>
        </w:rPr>
        <w:t xml:space="preserve"> years of research, surprisingly little is known about this animal. V</w:t>
      </w:r>
      <w:r w:rsidR="00FE516F">
        <w:rPr>
          <w:color w:val="000000"/>
          <w:szCs w:val="27"/>
        </w:rPr>
        <w:t>ariables like size and speed make observation and research difficult.</w:t>
      </w:r>
      <w:r w:rsidR="0028575D">
        <w:rPr>
          <w:color w:val="000000"/>
          <w:szCs w:val="27"/>
        </w:rPr>
        <w:t xml:space="preserve"> </w:t>
      </w:r>
      <w:r w:rsidR="000A7FA3">
        <w:rPr>
          <w:color w:val="000000"/>
          <w:szCs w:val="27"/>
        </w:rPr>
        <w:t>F</w:t>
      </w:r>
      <w:r w:rsidR="00182357">
        <w:rPr>
          <w:color w:val="000000"/>
          <w:szCs w:val="27"/>
        </w:rPr>
        <w:t>urthermore</w:t>
      </w:r>
      <w:r w:rsidR="0028575D">
        <w:rPr>
          <w:color w:val="000000"/>
          <w:szCs w:val="27"/>
        </w:rPr>
        <w:t>,</w:t>
      </w:r>
      <w:r w:rsidR="000A7FA3">
        <w:rPr>
          <w:color w:val="000000"/>
          <w:szCs w:val="27"/>
        </w:rPr>
        <w:t xml:space="preserve"> it is nearly impossible to hold</w:t>
      </w:r>
      <w:r w:rsidR="0028575D">
        <w:rPr>
          <w:color w:val="000000"/>
          <w:szCs w:val="27"/>
        </w:rPr>
        <w:t xml:space="preserve"> a white shark in captivity </w:t>
      </w:r>
      <w:r w:rsidR="009F1830">
        <w:rPr>
          <w:color w:val="000000"/>
          <w:szCs w:val="27"/>
        </w:rPr>
        <w:t xml:space="preserve">in order </w:t>
      </w:r>
      <w:r w:rsidR="0028575D">
        <w:rPr>
          <w:color w:val="000000"/>
          <w:szCs w:val="27"/>
        </w:rPr>
        <w:t xml:space="preserve">to thoroughly study it. </w:t>
      </w:r>
      <w:r w:rsidR="004D7602">
        <w:rPr>
          <w:color w:val="000000"/>
          <w:szCs w:val="27"/>
        </w:rPr>
        <w:t>In fact, th</w:t>
      </w:r>
      <w:r w:rsidR="00116D68">
        <w:rPr>
          <w:color w:val="000000"/>
          <w:szCs w:val="27"/>
        </w:rPr>
        <w:t>ere are only two occasions when</w:t>
      </w:r>
      <w:r w:rsidR="004D7602">
        <w:rPr>
          <w:color w:val="000000"/>
          <w:szCs w:val="27"/>
        </w:rPr>
        <w:t xml:space="preserve"> great whites could be</w:t>
      </w:r>
      <w:r w:rsidR="00182357">
        <w:rPr>
          <w:color w:val="000000"/>
          <w:szCs w:val="27"/>
        </w:rPr>
        <w:t xml:space="preserve"> successfully held in captivity. </w:t>
      </w:r>
      <w:r w:rsidR="004D7602">
        <w:rPr>
          <w:color w:val="000000"/>
          <w:szCs w:val="27"/>
        </w:rPr>
        <w:t xml:space="preserve">Until the year 2004, researchers were only able to hold a white shark for sixteen days. In August 2004 a very young female white shark was accidentally caught off Huntington Beach, California, and transferred to the </w:t>
      </w:r>
      <w:r w:rsidR="00914C8B">
        <w:rPr>
          <w:color w:val="000000"/>
          <w:szCs w:val="27"/>
        </w:rPr>
        <w:t>Monterey</w:t>
      </w:r>
      <w:r w:rsidR="004D7602">
        <w:rPr>
          <w:color w:val="000000"/>
          <w:szCs w:val="27"/>
        </w:rPr>
        <w:t xml:space="preserve"> Bay Aquarium. Researchers believe </w:t>
      </w:r>
      <w:r w:rsidR="001C23AB">
        <w:rPr>
          <w:color w:val="000000"/>
          <w:szCs w:val="27"/>
        </w:rPr>
        <w:t xml:space="preserve">her age was </w:t>
      </w:r>
      <w:r w:rsidR="004D7602">
        <w:rPr>
          <w:color w:val="000000"/>
          <w:szCs w:val="27"/>
        </w:rPr>
        <w:t xml:space="preserve">the </w:t>
      </w:r>
      <w:r w:rsidR="001C23AB">
        <w:rPr>
          <w:color w:val="000000"/>
          <w:szCs w:val="27"/>
        </w:rPr>
        <w:t>only reason why she did not bash</w:t>
      </w:r>
      <w:r w:rsidR="004D7602">
        <w:rPr>
          <w:color w:val="000000"/>
          <w:szCs w:val="27"/>
        </w:rPr>
        <w:t xml:space="preserve"> her head against the walls to escape</w:t>
      </w:r>
      <w:r w:rsidR="001C23AB">
        <w:rPr>
          <w:color w:val="000000"/>
          <w:szCs w:val="27"/>
        </w:rPr>
        <w:t>, like so many other great whites before her.</w:t>
      </w:r>
      <w:r w:rsidR="004D7602">
        <w:rPr>
          <w:color w:val="000000"/>
          <w:szCs w:val="27"/>
        </w:rPr>
        <w:t xml:space="preserve"> </w:t>
      </w:r>
      <w:r w:rsidR="001C23AB">
        <w:rPr>
          <w:color w:val="000000"/>
          <w:szCs w:val="27"/>
        </w:rPr>
        <w:t>S</w:t>
      </w:r>
      <w:r w:rsidR="004D7602">
        <w:rPr>
          <w:color w:val="000000"/>
          <w:szCs w:val="27"/>
        </w:rPr>
        <w:t>he might not have b</w:t>
      </w:r>
      <w:r w:rsidR="001C23AB">
        <w:rPr>
          <w:color w:val="000000"/>
          <w:szCs w:val="27"/>
        </w:rPr>
        <w:t>een able to understand that that the Outer Exhibit</w:t>
      </w:r>
      <w:r w:rsidR="004D7602">
        <w:rPr>
          <w:color w:val="000000"/>
          <w:szCs w:val="27"/>
        </w:rPr>
        <w:t xml:space="preserve"> </w:t>
      </w:r>
      <w:r w:rsidR="001C23AB">
        <w:rPr>
          <w:color w:val="000000"/>
          <w:szCs w:val="27"/>
        </w:rPr>
        <w:t>was not her natural environment</w:t>
      </w:r>
      <w:r w:rsidR="004D7602">
        <w:rPr>
          <w:color w:val="000000"/>
          <w:szCs w:val="27"/>
        </w:rPr>
        <w:t>.</w:t>
      </w:r>
      <w:r w:rsidR="00166E5C">
        <w:rPr>
          <w:color w:val="000000"/>
          <w:szCs w:val="27"/>
        </w:rPr>
        <w:t xml:space="preserve"> On March 31, 2005, she was outfitted with a transmi</w:t>
      </w:r>
      <w:r w:rsidR="0071701C">
        <w:rPr>
          <w:color w:val="000000"/>
          <w:szCs w:val="27"/>
        </w:rPr>
        <w:t>tter and released to the Pacific.</w:t>
      </w:r>
      <w:r w:rsidR="004D7602">
        <w:rPr>
          <w:color w:val="000000"/>
          <w:szCs w:val="27"/>
        </w:rPr>
        <w:t xml:space="preserve"> </w:t>
      </w:r>
    </w:p>
    <w:p w:rsidR="008C464A" w:rsidRDefault="00C51596" w:rsidP="00351729">
      <w:pPr>
        <w:spacing w:line="480" w:lineRule="auto"/>
        <w:ind w:firstLine="720"/>
        <w:rPr>
          <w:color w:val="000000"/>
          <w:szCs w:val="27"/>
        </w:rPr>
      </w:pPr>
      <w:r>
        <w:rPr>
          <w:color w:val="000000"/>
          <w:szCs w:val="27"/>
        </w:rPr>
        <w:t>Over the years, researchers have found out that great white sharks disp</w:t>
      </w:r>
      <w:r w:rsidR="00116D68">
        <w:rPr>
          <w:color w:val="000000"/>
          <w:szCs w:val="27"/>
        </w:rPr>
        <w:t>lay complex social and conflict-resolving</w:t>
      </w:r>
      <w:r>
        <w:rPr>
          <w:color w:val="000000"/>
          <w:szCs w:val="27"/>
        </w:rPr>
        <w:t xml:space="preserve"> patters when interacting with </w:t>
      </w:r>
      <w:r w:rsidR="00B8728A">
        <w:rPr>
          <w:color w:val="000000"/>
          <w:szCs w:val="27"/>
        </w:rPr>
        <w:t>others of their kind</w:t>
      </w:r>
      <w:r>
        <w:rPr>
          <w:color w:val="000000"/>
          <w:szCs w:val="27"/>
        </w:rPr>
        <w:t>. We are far from understanding the ways of this animal, but the bits and pieces known to us might help to change the g</w:t>
      </w:r>
      <w:r w:rsidR="00CB69BE">
        <w:rPr>
          <w:color w:val="000000"/>
          <w:szCs w:val="27"/>
        </w:rPr>
        <w:t>eneral perception of the shark and accept that this elegant, perfectly adapted hunter is worth protecting.</w:t>
      </w:r>
      <w:r w:rsidR="008C464A">
        <w:rPr>
          <w:color w:val="000000"/>
          <w:szCs w:val="27"/>
        </w:rPr>
        <w:br w:type="page"/>
      </w:r>
    </w:p>
    <w:p w:rsidR="00515277" w:rsidRDefault="00515277" w:rsidP="00515277"/>
    <w:p w:rsidR="008C464A" w:rsidRDefault="008C464A" w:rsidP="00AB1DFC">
      <w:pPr>
        <w:jc w:val="center"/>
        <w:rPr>
          <w:b/>
        </w:rPr>
      </w:pPr>
      <w:r w:rsidRPr="008C464A">
        <w:rPr>
          <w:b/>
        </w:rPr>
        <w:t>2. Summary of Results</w:t>
      </w:r>
    </w:p>
    <w:p w:rsidR="002A57CC" w:rsidRDefault="002A57CC" w:rsidP="002A57CC">
      <w:pPr>
        <w:rPr>
          <w:b/>
        </w:rPr>
      </w:pPr>
    </w:p>
    <w:p w:rsidR="002F50A6" w:rsidRDefault="00ED1F04" w:rsidP="007115F7">
      <w:pPr>
        <w:spacing w:line="480" w:lineRule="auto"/>
        <w:ind w:firstLine="720"/>
      </w:pPr>
      <w:r>
        <w:t>They are</w:t>
      </w:r>
      <w:r w:rsidR="002A57CC">
        <w:t xml:space="preserve"> known by many names: white death, great white, white pointer …</w:t>
      </w:r>
      <w:r w:rsidR="00232175">
        <w:t xml:space="preserve"> the great white shark, C</w:t>
      </w:r>
      <w:r w:rsidR="002A57CC">
        <w:t xml:space="preserve">archarodon </w:t>
      </w:r>
      <w:r w:rsidR="00232175">
        <w:t>C</w:t>
      </w:r>
      <w:r w:rsidR="002A57CC">
        <w:t xml:space="preserve">archarias. </w:t>
      </w:r>
      <w:r w:rsidR="00871717">
        <w:t>But by no means are these animals</w:t>
      </w:r>
      <w:r w:rsidR="00AB1AF1">
        <w:t xml:space="preserve"> as mindless</w:t>
      </w:r>
      <w:r w:rsidR="00A10BC7">
        <w:t xml:space="preserve"> and antisocial</w:t>
      </w:r>
      <w:r w:rsidR="00AB1AF1">
        <w:t xml:space="preserve"> as people think. </w:t>
      </w:r>
      <w:r w:rsidR="00126FFB">
        <w:t xml:space="preserve">Years of research have afforded a glimpse </w:t>
      </w:r>
      <w:r w:rsidR="008B3DCE">
        <w:t>into</w:t>
      </w:r>
      <w:r w:rsidR="00126FFB">
        <w:t xml:space="preserve"> </w:t>
      </w:r>
      <w:r w:rsidR="00871717">
        <w:t>their social</w:t>
      </w:r>
      <w:r w:rsidR="00126FFB">
        <w:t xml:space="preserve"> behavior. </w:t>
      </w:r>
    </w:p>
    <w:p w:rsidR="002A57CC" w:rsidRDefault="00306A8E" w:rsidP="007115F7">
      <w:pPr>
        <w:spacing w:line="480" w:lineRule="auto"/>
        <w:ind w:firstLine="720"/>
      </w:pPr>
      <w:r>
        <w:t xml:space="preserve">The researchers </w:t>
      </w:r>
      <w:r w:rsidR="00126FFB">
        <w:t xml:space="preserve">Martin and Martin, in their article </w:t>
      </w:r>
      <w:r w:rsidR="00126FFB">
        <w:rPr>
          <w:i/>
        </w:rPr>
        <w:t>Sociable Killers</w:t>
      </w:r>
      <w:r w:rsidR="00126FFB">
        <w:t xml:space="preserve"> describe the predator-prey game of a white shark with a seal and the social behavior displaye</w:t>
      </w:r>
      <w:r w:rsidR="00511B08">
        <w:t>d when another great white</w:t>
      </w:r>
      <w:r w:rsidR="00126FFB">
        <w:t xml:space="preserve"> enters the scene. This </w:t>
      </w:r>
      <w:r w:rsidR="00262283">
        <w:t xml:space="preserve">rare </w:t>
      </w:r>
      <w:r w:rsidR="00126FFB">
        <w:t>experience, w</w:t>
      </w:r>
      <w:r w:rsidR="00511B08">
        <w:t>hich not many people are lucky</w:t>
      </w:r>
      <w:r w:rsidR="00126FFB">
        <w:t xml:space="preserve"> to witness, reveals that, for white sharks, socializing trumps dining. </w:t>
      </w:r>
      <w:r w:rsidR="00375A8D">
        <w:t>The first shark</w:t>
      </w:r>
      <w:r w:rsidR="00E3406B">
        <w:t>, Sneaky,</w:t>
      </w:r>
      <w:r w:rsidR="00375A8D">
        <w:t xml:space="preserve"> acknowledges the newcomer</w:t>
      </w:r>
      <w:r w:rsidR="00E3406B">
        <w:t xml:space="preserve"> (Couz)</w:t>
      </w:r>
      <w:r w:rsidR="00375A8D">
        <w:t xml:space="preserve">, and both swim side by side for about half a minute, sizing each other up. This behavior is well-known and is displayed each time two sharks meet. </w:t>
      </w:r>
      <w:r w:rsidR="00E3406B">
        <w:t xml:space="preserve">Then, suddenly, Sneaky hunches his back and lowers his pectoral fins in response to Couz’s threat. Sneaky is </w:t>
      </w:r>
      <w:r w:rsidR="00511B08">
        <w:t xml:space="preserve">an </w:t>
      </w:r>
      <w:r w:rsidR="00E3406B">
        <w:t>about eleven-and-a-half foot male, Couz is about one-and-a-half foot larger. Both sharks veer apart. Bad luck for the winner</w:t>
      </w:r>
      <w:r w:rsidR="00511B08">
        <w:t xml:space="preserve"> though</w:t>
      </w:r>
      <w:r w:rsidR="00E3406B">
        <w:t xml:space="preserve"> as a female shark sweeps in an</w:t>
      </w:r>
      <w:r w:rsidR="003323D9">
        <w:t>d</w:t>
      </w:r>
      <w:r w:rsidR="00E3406B">
        <w:t xml:space="preserve"> steals the remaining meal from both. </w:t>
      </w:r>
    </w:p>
    <w:p w:rsidR="00D72821" w:rsidRDefault="00262283" w:rsidP="007115F7">
      <w:pPr>
        <w:spacing w:line="480" w:lineRule="auto"/>
        <w:ind w:firstLine="720"/>
      </w:pPr>
      <w:r>
        <w:t>This scene is just one o</w:t>
      </w:r>
      <w:r w:rsidR="00311896">
        <w:t xml:space="preserve">f many that have been taken place at Seal Island. This rocky, five-acre island in False Bay is located twenty-two miles south of Cape Town and is home to thousands of Cape fur seals, gulls, penguins, and other seabirds. Over the years, observations </w:t>
      </w:r>
      <w:r w:rsidR="003323D9">
        <w:t xml:space="preserve">taking place at Seal Island </w:t>
      </w:r>
      <w:r w:rsidR="00D72821">
        <w:t>have revealed</w:t>
      </w:r>
      <w:r>
        <w:t xml:space="preserve"> that white sharks are intelligent, curious and oddly skittish. </w:t>
      </w:r>
      <w:r w:rsidR="00D72821">
        <w:t xml:space="preserve">Upon an interesting discovery, they nip and nibble with their teeth and sensitive gums. Number and depths of scars on their bodies suggest that some individuals are braver than others. Some are even timid enough to flinch and swim away if they notice the smallest change in their environment. They will come back and examine their target from a greater distance. Over the </w:t>
      </w:r>
      <w:r w:rsidR="00D72821">
        <w:lastRenderedPageBreak/>
        <w:t>years, researchers could establish personality profiles for individual sharks: bravery, approach to a target such as angle and speed rarely change</w:t>
      </w:r>
      <w:r w:rsidR="00FA2E3C">
        <w:t xml:space="preserve"> over time for each individual</w:t>
      </w:r>
      <w:r w:rsidR="00D72821">
        <w:t xml:space="preserve">. </w:t>
      </w:r>
    </w:p>
    <w:p w:rsidR="00262283" w:rsidRDefault="00262283" w:rsidP="007115F7">
      <w:pPr>
        <w:spacing w:line="480" w:lineRule="auto"/>
        <w:ind w:firstLine="720"/>
      </w:pPr>
      <w:r>
        <w:t xml:space="preserve">Their social </w:t>
      </w:r>
      <w:r w:rsidR="008858A2">
        <w:t xml:space="preserve">behavior is much more complex and sophisticated than scientists have thought possible. Social interactions are most likely in times of mating and hunting, as encounters are </w:t>
      </w:r>
      <w:r w:rsidR="00F07A92">
        <w:t>inevitable</w:t>
      </w:r>
      <w:r w:rsidR="008858A2">
        <w:t xml:space="preserve"> during these times. </w:t>
      </w:r>
      <w:r w:rsidR="00E40AAD">
        <w:t>After all, the ocean is a pretty big territory and without something attracting their attention it is not very likely that two sharks run (or swim) into each oth</w:t>
      </w:r>
      <w:r w:rsidR="00F616A4">
        <w:t>er.</w:t>
      </w:r>
    </w:p>
    <w:p w:rsidR="008F0665" w:rsidRDefault="004F793D" w:rsidP="008F0665">
      <w:pPr>
        <w:spacing w:line="480" w:lineRule="auto"/>
        <w:ind w:firstLine="720"/>
      </w:pPr>
      <w:r>
        <w:t xml:space="preserve">Over the past five years, twenty distinct social behaviors in great white sharks have been catalogued; half of them new to science. Many of them seem to be related to establish hierarchy. </w:t>
      </w:r>
      <w:r w:rsidR="000B17B0">
        <w:t xml:space="preserve">Year after year, the sharks return to their feeding ground in groups of two to six individuals. Researchers do not know if group members are related, but they get along peacefully. Similar to a wolf pack, each member has an established rank, and each group has an alpha leader. </w:t>
      </w:r>
      <w:r w:rsidR="007225E6">
        <w:t xml:space="preserve">Size seems to be the predominant factor, although the rights and sex of the squatter also play a role. </w:t>
      </w:r>
      <w:r w:rsidR="00123D51">
        <w:t>Larger sharks dominate smaller ones, established residents dominate newcomers and females dominate male sharks.</w:t>
      </w:r>
      <w:r w:rsidR="003445C9">
        <w:t xml:space="preserve"> Scienti</w:t>
      </w:r>
      <w:r w:rsidR="000B17B0">
        <w:t xml:space="preserve">sts believe that this hierarchy </w:t>
      </w:r>
      <w:r w:rsidR="003445C9">
        <w:t>avoid</w:t>
      </w:r>
      <w:r w:rsidR="000B17B0">
        <w:t>s</w:t>
      </w:r>
      <w:r w:rsidR="003445C9">
        <w:t xml:space="preserve"> unnecessary combat between the sharks. </w:t>
      </w:r>
      <w:r w:rsidR="000B17B0">
        <w:t>Members of two different clans avoid combat by rituals and display as fights are costly and risky.</w:t>
      </w:r>
      <w:r w:rsidR="008F0665">
        <w:t xml:space="preserve"> </w:t>
      </w:r>
      <w:r w:rsidR="00D72821">
        <w:t>Complex social as well as predatory behavior implies intelligence and the ability to learn.</w:t>
      </w:r>
      <w:r w:rsidR="008F0665">
        <w:t xml:space="preserve"> Some of the patterns that have been identified are listed below:</w:t>
      </w:r>
    </w:p>
    <w:p w:rsidR="008F0665" w:rsidRDefault="008F0665" w:rsidP="008F0665">
      <w:pPr>
        <w:pStyle w:val="ListParagraph"/>
        <w:numPr>
          <w:ilvl w:val="0"/>
          <w:numId w:val="7"/>
        </w:numPr>
        <w:spacing w:after="200" w:line="480" w:lineRule="auto"/>
      </w:pPr>
      <w:r>
        <w:t>Swim side by side to compare size</w:t>
      </w:r>
    </w:p>
    <w:p w:rsidR="008F0665" w:rsidRDefault="008F0665" w:rsidP="008F0665">
      <w:pPr>
        <w:pStyle w:val="ListParagraph"/>
        <w:numPr>
          <w:ilvl w:val="0"/>
          <w:numId w:val="7"/>
        </w:numPr>
        <w:spacing w:after="200" w:line="480" w:lineRule="auto"/>
      </w:pPr>
      <w:r>
        <w:t>Parade past each other in opposite directions or swim in circles</w:t>
      </w:r>
    </w:p>
    <w:p w:rsidR="008F0665" w:rsidRDefault="008F0665" w:rsidP="008F0665">
      <w:pPr>
        <w:pStyle w:val="ListParagraph"/>
        <w:numPr>
          <w:ilvl w:val="0"/>
          <w:numId w:val="7"/>
        </w:numPr>
        <w:spacing w:after="200" w:line="480" w:lineRule="auto"/>
      </w:pPr>
      <w:r>
        <w:t>Directly splash at another by trashing the tails</w:t>
      </w:r>
    </w:p>
    <w:p w:rsidR="008F0665" w:rsidRDefault="008F0665" w:rsidP="008F0665">
      <w:pPr>
        <w:pStyle w:val="ListParagraph"/>
        <w:numPr>
          <w:ilvl w:val="0"/>
          <w:numId w:val="7"/>
        </w:numPr>
        <w:spacing w:after="200" w:line="480" w:lineRule="auto"/>
      </w:pPr>
      <w:r>
        <w:t>Leap out of the water in the other’s presence and crash to the surface</w:t>
      </w:r>
    </w:p>
    <w:p w:rsidR="0025720A" w:rsidRDefault="0025720A" w:rsidP="00056948">
      <w:pPr>
        <w:pStyle w:val="ListParagraph"/>
        <w:spacing w:after="200" w:line="480" w:lineRule="auto"/>
        <w:ind w:left="1080"/>
      </w:pPr>
    </w:p>
    <w:p w:rsidR="004B54F8" w:rsidRDefault="008F0665" w:rsidP="00C11EED">
      <w:pPr>
        <w:spacing w:line="480" w:lineRule="auto"/>
        <w:ind w:firstLine="720"/>
      </w:pPr>
      <w:r>
        <w:lastRenderedPageBreak/>
        <w:t>Perhaps the</w:t>
      </w:r>
      <w:r w:rsidR="0025720A">
        <w:t xml:space="preserve"> two</w:t>
      </w:r>
      <w:r>
        <w:t xml:space="preserve"> most interesting (and certainly the funniest) rituals can be described as “venting frustration” and “the chicken game”. Researchers were able to observe sharks</w:t>
      </w:r>
      <w:r w:rsidR="00A7503D">
        <w:t>, which</w:t>
      </w:r>
      <w:r>
        <w:t xml:space="preserve"> have been missing their prey many times</w:t>
      </w:r>
      <w:r w:rsidR="00A7503D">
        <w:t>,</w:t>
      </w:r>
      <w:r>
        <w:t xml:space="preserve"> stick their head out of the water and rhythmically open and close their jaws. In 1996, a shark investigator named Wesley R. suggested that this behavior might be a socially non-provocative way to show and vent frustration. The “chicken game” </w:t>
      </w:r>
      <w:r w:rsidR="00A546D2">
        <w:t>refers to a ritual that most likely</w:t>
      </w:r>
      <w:r>
        <w:t xml:space="preserve"> establishes dominance. Both sharks swim towards each other</w:t>
      </w:r>
      <w:r w:rsidR="00E64694">
        <w:t xml:space="preserve">. The </w:t>
      </w:r>
      <w:r>
        <w:t>first to swerve cedes dominance</w:t>
      </w:r>
      <w:r w:rsidR="00E64694">
        <w:t xml:space="preserve">, and the ranks are established. </w:t>
      </w:r>
    </w:p>
    <w:p w:rsidR="00514520" w:rsidRDefault="00C11EED" w:rsidP="00C11EED">
      <w:pPr>
        <w:spacing w:line="480" w:lineRule="auto"/>
      </w:pPr>
      <w:r>
        <w:tab/>
        <w:t>In conclusion the research conducted for this paper shows that there is much more to great white</w:t>
      </w:r>
      <w:r w:rsidR="002A5731">
        <w:t xml:space="preserve"> sharks than many people think. They are not just giant jaws longing for human flesh; in fact, we are not even on their favorite menu. As their need for calories is extremely high, thei</w:t>
      </w:r>
      <w:r w:rsidR="00DF55D9">
        <w:t>r</w:t>
      </w:r>
      <w:r w:rsidR="002A5731">
        <w:t xml:space="preserve"> main prey –like seals- have large amounts of fat and blubber, which approximately delivers twice as many calories as protein. Humans are way too muscular</w:t>
      </w:r>
      <w:r w:rsidR="00DF55D9">
        <w:t xml:space="preserve"> and simply not fat enough</w:t>
      </w:r>
      <w:r w:rsidR="002A5731">
        <w:t xml:space="preserve"> for their taste. Even their behavior whe</w:t>
      </w:r>
      <w:r w:rsidR="00A93AA3">
        <w:t>n attacking a human differs from normal predatory behavior</w:t>
      </w:r>
      <w:r w:rsidR="002A5731">
        <w:t xml:space="preserve">. </w:t>
      </w:r>
      <w:r w:rsidR="00F26EC9">
        <w:t xml:space="preserve">They approach much slower, circling, which indicates curiosity. </w:t>
      </w:r>
      <w:r w:rsidR="005849B0">
        <w:t>Sometimes great whites</w:t>
      </w:r>
      <w:r w:rsidR="002A5731">
        <w:t xml:space="preserve"> simply mistake humans for prey</w:t>
      </w:r>
      <w:r w:rsidR="005849B0">
        <w:t xml:space="preserve">, especially surfers lying on a surfboard with their arms stretched to the side as they are similar to a seal’s silhouette. </w:t>
      </w:r>
      <w:r w:rsidR="002A5731">
        <w:t xml:space="preserve"> </w:t>
      </w:r>
      <w:r w:rsidR="005849B0">
        <w:t xml:space="preserve">Some are simply </w:t>
      </w:r>
      <w:r w:rsidR="002A5731">
        <w:t xml:space="preserve">curious enough </w:t>
      </w:r>
      <w:r w:rsidR="005849B0">
        <w:t xml:space="preserve">approach </w:t>
      </w:r>
      <w:r w:rsidR="00514520">
        <w:t>and nibble</w:t>
      </w:r>
      <w:r w:rsidR="002F0676">
        <w:t xml:space="preserve"> just a little bit to see what “this thing”</w:t>
      </w:r>
      <w:r w:rsidR="002A5731">
        <w:t xml:space="preserve"> tastes </w:t>
      </w:r>
      <w:r w:rsidR="002F0676">
        <w:t xml:space="preserve">and feels </w:t>
      </w:r>
      <w:r w:rsidR="002A5731">
        <w:t xml:space="preserve">like. </w:t>
      </w:r>
    </w:p>
    <w:p w:rsidR="00C11EED" w:rsidRDefault="00C11EED" w:rsidP="00514520">
      <w:pPr>
        <w:spacing w:line="480" w:lineRule="auto"/>
        <w:ind w:firstLine="720"/>
      </w:pPr>
      <w:r>
        <w:t>There is much more</w:t>
      </w:r>
      <w:r w:rsidR="00514520">
        <w:t xml:space="preserve"> to explore about these animals. D</w:t>
      </w:r>
      <w:r>
        <w:t>edicating time and effort will hopefully result in a better understanding of these misunderstood creatures, and we will be able to protect them as wel</w:t>
      </w:r>
      <w:r w:rsidR="002A5731">
        <w:t xml:space="preserve">l as our beaches from attacks and panic. </w:t>
      </w:r>
    </w:p>
    <w:p w:rsidR="004B54F8" w:rsidRDefault="004B54F8" w:rsidP="004B54F8">
      <w:pPr>
        <w:spacing w:after="200"/>
        <w:ind w:firstLine="720"/>
      </w:pPr>
    </w:p>
    <w:p w:rsidR="004B54F8" w:rsidRDefault="004B54F8" w:rsidP="004B54F8">
      <w:pPr>
        <w:spacing w:after="200"/>
        <w:ind w:firstLine="720"/>
      </w:pPr>
    </w:p>
    <w:p w:rsidR="004B54F8" w:rsidRDefault="004B54F8" w:rsidP="004B54F8">
      <w:pPr>
        <w:spacing w:after="200"/>
        <w:ind w:firstLine="720"/>
      </w:pPr>
    </w:p>
    <w:p w:rsidR="00291274" w:rsidRDefault="00291274" w:rsidP="00056948">
      <w:pPr>
        <w:spacing w:after="200" w:line="276" w:lineRule="auto"/>
        <w:rPr>
          <w:b/>
        </w:rPr>
      </w:pPr>
    </w:p>
    <w:p w:rsidR="00056948" w:rsidRDefault="00056948" w:rsidP="00056948">
      <w:pPr>
        <w:spacing w:after="200" w:line="276" w:lineRule="auto"/>
        <w:rPr>
          <w:b/>
        </w:rPr>
      </w:pPr>
    </w:p>
    <w:p w:rsidR="00056948" w:rsidRDefault="008C464A" w:rsidP="00056948">
      <w:pPr>
        <w:spacing w:after="200" w:line="276" w:lineRule="auto"/>
        <w:jc w:val="center"/>
        <w:rPr>
          <w:b/>
        </w:rPr>
      </w:pPr>
      <w:r w:rsidRPr="008C464A">
        <w:rPr>
          <w:b/>
        </w:rPr>
        <w:t>3</w:t>
      </w:r>
      <w:r w:rsidR="00515277" w:rsidRPr="008C464A">
        <w:rPr>
          <w:b/>
        </w:rPr>
        <w:t>. Summary Table</w:t>
      </w:r>
    </w:p>
    <w:p w:rsidR="0049239E" w:rsidRPr="008C464A" w:rsidRDefault="0049239E" w:rsidP="008C464A">
      <w:pPr>
        <w:spacing w:after="20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3240"/>
        <w:gridCol w:w="3060"/>
        <w:gridCol w:w="1638"/>
      </w:tblGrid>
      <w:tr w:rsidR="00AC7CB2" w:rsidTr="00975C79">
        <w:tc>
          <w:tcPr>
            <w:tcW w:w="1638" w:type="dxa"/>
          </w:tcPr>
          <w:p w:rsidR="00515277" w:rsidRDefault="00515277" w:rsidP="008C464A">
            <w:pPr>
              <w:rPr>
                <w:b/>
                <w:bCs/>
              </w:rPr>
            </w:pPr>
            <w:r>
              <w:rPr>
                <w:b/>
                <w:bCs/>
              </w:rPr>
              <w:t>Vendor</w:t>
            </w:r>
          </w:p>
        </w:tc>
        <w:tc>
          <w:tcPr>
            <w:tcW w:w="3240" w:type="dxa"/>
          </w:tcPr>
          <w:p w:rsidR="00515277" w:rsidRDefault="00515277" w:rsidP="008C464A">
            <w:pPr>
              <w:rPr>
                <w:b/>
                <w:bCs/>
              </w:rPr>
            </w:pPr>
            <w:r>
              <w:rPr>
                <w:b/>
                <w:bCs/>
              </w:rPr>
              <w:t>Database</w:t>
            </w:r>
            <w:r w:rsidR="001A0419">
              <w:rPr>
                <w:b/>
                <w:bCs/>
              </w:rPr>
              <w:t>(s)</w:t>
            </w:r>
          </w:p>
        </w:tc>
        <w:tc>
          <w:tcPr>
            <w:tcW w:w="3060" w:type="dxa"/>
          </w:tcPr>
          <w:p w:rsidR="00515277" w:rsidRDefault="00515277" w:rsidP="008C464A">
            <w:pPr>
              <w:rPr>
                <w:b/>
                <w:bCs/>
              </w:rPr>
            </w:pPr>
            <w:r>
              <w:rPr>
                <w:b/>
                <w:bCs/>
              </w:rPr>
              <w:t>Search Strategy</w:t>
            </w:r>
          </w:p>
        </w:tc>
        <w:tc>
          <w:tcPr>
            <w:tcW w:w="1638" w:type="dxa"/>
          </w:tcPr>
          <w:p w:rsidR="00515277" w:rsidRDefault="00515277" w:rsidP="008C464A">
            <w:pPr>
              <w:rPr>
                <w:b/>
                <w:bCs/>
              </w:rPr>
            </w:pPr>
            <w:r>
              <w:rPr>
                <w:b/>
                <w:bCs/>
              </w:rPr>
              <w:t>Relevant Hits</w:t>
            </w:r>
          </w:p>
        </w:tc>
      </w:tr>
      <w:tr w:rsidR="00AC7CB2" w:rsidTr="00975C79">
        <w:tc>
          <w:tcPr>
            <w:tcW w:w="1638" w:type="dxa"/>
          </w:tcPr>
          <w:p w:rsidR="00515277" w:rsidRDefault="00515277" w:rsidP="008C464A">
            <w:r>
              <w:t xml:space="preserve">CSA </w:t>
            </w:r>
          </w:p>
        </w:tc>
        <w:tc>
          <w:tcPr>
            <w:tcW w:w="3240" w:type="dxa"/>
          </w:tcPr>
          <w:p w:rsidR="00E6025E" w:rsidRDefault="00E6025E" w:rsidP="008C464A">
            <w:pPr>
              <w:rPr>
                <w:szCs w:val="14"/>
              </w:rPr>
            </w:pPr>
            <w:r>
              <w:rPr>
                <w:b/>
                <w:bCs/>
              </w:rPr>
              <w:t xml:space="preserve">- </w:t>
            </w:r>
            <w:r w:rsidR="00515277" w:rsidRPr="00E6025E">
              <w:t xml:space="preserve">ASFA: </w:t>
            </w:r>
            <w:r w:rsidR="00515277" w:rsidRPr="00E6025E">
              <w:rPr>
                <w:szCs w:val="14"/>
              </w:rPr>
              <w:t xml:space="preserve">Aquatic Sciences and </w:t>
            </w:r>
            <w:r>
              <w:rPr>
                <w:szCs w:val="14"/>
              </w:rPr>
              <w:t xml:space="preserve"> </w:t>
            </w:r>
          </w:p>
          <w:p w:rsidR="00515277" w:rsidRPr="00E6025E" w:rsidRDefault="00E6025E" w:rsidP="008C464A">
            <w:pPr>
              <w:rPr>
                <w:szCs w:val="14"/>
              </w:rPr>
            </w:pPr>
            <w:r>
              <w:rPr>
                <w:szCs w:val="14"/>
              </w:rPr>
              <w:t xml:space="preserve">  </w:t>
            </w:r>
            <w:r w:rsidR="00515277" w:rsidRPr="00E6025E">
              <w:rPr>
                <w:szCs w:val="14"/>
              </w:rPr>
              <w:t>Fisheries Abstracts</w:t>
            </w:r>
          </w:p>
          <w:p w:rsidR="00515277" w:rsidRPr="00E6025E" w:rsidRDefault="00E6025E" w:rsidP="008C464A">
            <w:pPr>
              <w:rPr>
                <w:szCs w:val="14"/>
              </w:rPr>
            </w:pPr>
            <w:r>
              <w:rPr>
                <w:szCs w:val="14"/>
              </w:rPr>
              <w:t xml:space="preserve">  </w:t>
            </w:r>
            <w:r w:rsidR="00515277" w:rsidRPr="00E6025E">
              <w:rPr>
                <w:szCs w:val="14"/>
              </w:rPr>
              <w:t>1980-2010</w:t>
            </w:r>
          </w:p>
          <w:p w:rsidR="00515277" w:rsidRPr="00E6025E" w:rsidRDefault="00E6025E" w:rsidP="008C464A">
            <w:pPr>
              <w:rPr>
                <w:szCs w:val="14"/>
              </w:rPr>
            </w:pPr>
            <w:r w:rsidRPr="00E6025E">
              <w:rPr>
                <w:bCs/>
                <w:szCs w:val="14"/>
              </w:rPr>
              <w:t xml:space="preserve">- </w:t>
            </w:r>
            <w:r w:rsidR="00515277" w:rsidRPr="00E6025E">
              <w:rPr>
                <w:szCs w:val="14"/>
              </w:rPr>
              <w:t>Biology Digest</w:t>
            </w:r>
          </w:p>
          <w:p w:rsidR="00515277" w:rsidRPr="00E6025E" w:rsidRDefault="00E6025E" w:rsidP="008C464A">
            <w:pPr>
              <w:rPr>
                <w:szCs w:val="14"/>
              </w:rPr>
            </w:pPr>
            <w:r w:rsidRPr="00E6025E">
              <w:rPr>
                <w:bCs/>
                <w:szCs w:val="14"/>
              </w:rPr>
              <w:t>-</w:t>
            </w:r>
            <w:r w:rsidR="00515277" w:rsidRPr="00E6025E">
              <w:rPr>
                <w:szCs w:val="14"/>
              </w:rPr>
              <w:t xml:space="preserve"> </w:t>
            </w:r>
            <w:r w:rsidR="00325A2F" w:rsidRPr="00E6025E">
              <w:rPr>
                <w:szCs w:val="14"/>
              </w:rPr>
              <w:t>Conference Papers Index</w:t>
            </w:r>
          </w:p>
          <w:p w:rsidR="00515277" w:rsidRDefault="00515277" w:rsidP="008C464A">
            <w:pPr>
              <w:rPr>
                <w:szCs w:val="14"/>
              </w:rPr>
            </w:pPr>
            <w:r>
              <w:rPr>
                <w:szCs w:val="14"/>
              </w:rPr>
              <w:t xml:space="preserve">  </w:t>
            </w:r>
          </w:p>
          <w:p w:rsidR="00515277" w:rsidRDefault="00515277" w:rsidP="008C464A"/>
        </w:tc>
        <w:tc>
          <w:tcPr>
            <w:tcW w:w="3060" w:type="dxa"/>
          </w:tcPr>
          <w:p w:rsidR="00515277" w:rsidRDefault="00325A2F" w:rsidP="008C464A">
            <w:r>
              <w:t>(great white shark* OR white shark* or carcharodon carcharia*) AND (behavior* OR behavior* OR interaction*) AND social*</w:t>
            </w:r>
          </w:p>
          <w:p w:rsidR="0076729C" w:rsidRDefault="0076729C" w:rsidP="008C464A"/>
          <w:p w:rsidR="0076729C" w:rsidRDefault="0076729C" w:rsidP="008C464A">
            <w:r>
              <w:t>Removed duplicates</w:t>
            </w:r>
          </w:p>
          <w:p w:rsidR="00E819AA" w:rsidRDefault="00E819AA" w:rsidP="008C464A"/>
        </w:tc>
        <w:tc>
          <w:tcPr>
            <w:tcW w:w="1638" w:type="dxa"/>
          </w:tcPr>
          <w:p w:rsidR="00515277" w:rsidRDefault="0076729C" w:rsidP="008C464A">
            <w:r>
              <w:rPr>
                <w:b/>
              </w:rPr>
              <w:t>8/10</w:t>
            </w:r>
            <w:r w:rsidR="00E6025E">
              <w:t xml:space="preserve"> from all databases combined</w:t>
            </w:r>
          </w:p>
        </w:tc>
      </w:tr>
      <w:tr w:rsidR="00AC7CB2" w:rsidTr="00975C79">
        <w:tc>
          <w:tcPr>
            <w:tcW w:w="1638" w:type="dxa"/>
          </w:tcPr>
          <w:p w:rsidR="00515277" w:rsidRDefault="0039595D" w:rsidP="008C464A">
            <w:r>
              <w:t>DIALOG</w:t>
            </w:r>
          </w:p>
        </w:tc>
        <w:tc>
          <w:tcPr>
            <w:tcW w:w="3240" w:type="dxa"/>
          </w:tcPr>
          <w:p w:rsidR="00E6025E" w:rsidRPr="00E6025E" w:rsidRDefault="00E6025E" w:rsidP="008C464A">
            <w:r w:rsidRPr="00E6025E">
              <w:t xml:space="preserve">- </w:t>
            </w:r>
            <w:r w:rsidR="0076729C" w:rsidRPr="00E6025E">
              <w:t xml:space="preserve">Marine Science </w:t>
            </w:r>
            <w:r w:rsidRPr="00E6025E">
              <w:t xml:space="preserve">       </w:t>
            </w:r>
          </w:p>
          <w:p w:rsidR="0076729C" w:rsidRPr="00E6025E" w:rsidRDefault="0076729C" w:rsidP="008C464A">
            <w:r w:rsidRPr="00E6025E">
              <w:t xml:space="preserve">Files </w:t>
            </w:r>
            <w:r w:rsidR="0039595D" w:rsidRPr="00E6025E">
              <w:t>5,6,34,58,89,96,99,185,</w:t>
            </w:r>
          </w:p>
          <w:p w:rsidR="00515277" w:rsidRPr="00E6025E" w:rsidRDefault="0039595D" w:rsidP="008C464A">
            <w:r w:rsidRPr="00E6025E">
              <w:t>245,292,434</w:t>
            </w:r>
          </w:p>
          <w:p w:rsidR="0076729C" w:rsidRPr="00E6025E" w:rsidRDefault="0076729C" w:rsidP="008C464A"/>
          <w:p w:rsidR="0076729C" w:rsidRPr="00E6025E" w:rsidRDefault="00E6025E" w:rsidP="008C464A">
            <w:r w:rsidRPr="00E6025E">
              <w:t>-</w:t>
            </w:r>
            <w:r w:rsidR="0076729C" w:rsidRPr="00E6025E">
              <w:t xml:space="preserve"> Veterinary Science</w:t>
            </w:r>
          </w:p>
          <w:p w:rsidR="0076729C" w:rsidRDefault="0076729C" w:rsidP="008C464A">
            <w:r>
              <w:t>Files 10,35,50,65,143,144,</w:t>
            </w:r>
          </w:p>
          <w:p w:rsidR="0076729C" w:rsidRDefault="0076729C" w:rsidP="008C464A">
            <w:r>
              <w:t>154,155,203,399</w:t>
            </w:r>
          </w:p>
          <w:p w:rsidR="00313B8C" w:rsidRDefault="00313B8C" w:rsidP="008C464A"/>
        </w:tc>
        <w:tc>
          <w:tcPr>
            <w:tcW w:w="3060" w:type="dxa"/>
          </w:tcPr>
          <w:p w:rsidR="00515277" w:rsidRDefault="0039595D" w:rsidP="0039595D">
            <w:pPr>
              <w:rPr>
                <w:bCs/>
              </w:rPr>
            </w:pPr>
            <w:r w:rsidRPr="0076729C">
              <w:rPr>
                <w:bCs/>
              </w:rPr>
              <w:t>social?(5W)behavio? AND (white()shark? OR great()white()shark? OR carcharodon()carcharias)</w:t>
            </w:r>
          </w:p>
          <w:p w:rsidR="0076729C" w:rsidRDefault="0076729C" w:rsidP="0039595D">
            <w:pPr>
              <w:rPr>
                <w:bCs/>
              </w:rPr>
            </w:pPr>
          </w:p>
          <w:p w:rsidR="0076729C" w:rsidRPr="0076729C" w:rsidRDefault="0076729C" w:rsidP="0039595D">
            <w:r>
              <w:rPr>
                <w:bCs/>
              </w:rPr>
              <w:t>Removed duplicates</w:t>
            </w:r>
          </w:p>
        </w:tc>
        <w:tc>
          <w:tcPr>
            <w:tcW w:w="1638" w:type="dxa"/>
          </w:tcPr>
          <w:p w:rsidR="00E6025E" w:rsidRPr="00E6025E" w:rsidRDefault="00AB3D9D" w:rsidP="008C464A">
            <w:r>
              <w:rPr>
                <w:b/>
              </w:rPr>
              <w:t>4</w:t>
            </w:r>
            <w:r w:rsidR="0076729C">
              <w:rPr>
                <w:b/>
              </w:rPr>
              <w:t>/5</w:t>
            </w:r>
            <w:r w:rsidR="00E6025E">
              <w:rPr>
                <w:b/>
              </w:rPr>
              <w:t xml:space="preserve"> </w:t>
            </w:r>
            <w:r w:rsidR="00E6025E">
              <w:t>from both databases combined</w:t>
            </w:r>
          </w:p>
          <w:p w:rsidR="0076729C" w:rsidRDefault="0076729C" w:rsidP="008C464A"/>
          <w:p w:rsidR="00515277" w:rsidRDefault="00515277" w:rsidP="008C464A">
            <w:r>
              <w:t xml:space="preserve"> </w:t>
            </w:r>
          </w:p>
        </w:tc>
      </w:tr>
      <w:tr w:rsidR="00AC7CB2" w:rsidTr="00975C79">
        <w:tc>
          <w:tcPr>
            <w:tcW w:w="1638" w:type="dxa"/>
          </w:tcPr>
          <w:p w:rsidR="00515277" w:rsidRDefault="00515277" w:rsidP="008C464A">
            <w:r>
              <w:t>EBSCO</w:t>
            </w:r>
          </w:p>
        </w:tc>
        <w:tc>
          <w:tcPr>
            <w:tcW w:w="3240" w:type="dxa"/>
          </w:tcPr>
          <w:p w:rsidR="00515277" w:rsidRDefault="000F7B5E" w:rsidP="008C464A">
            <w:r>
              <w:t>-</w:t>
            </w:r>
            <w:r w:rsidR="00131B3D">
              <w:t xml:space="preserve"> </w:t>
            </w:r>
            <w:r>
              <w:t>Academic Search Premier</w:t>
            </w:r>
          </w:p>
          <w:p w:rsidR="000F7B5E" w:rsidRDefault="000F7B5E" w:rsidP="008C464A">
            <w:r>
              <w:t>-</w:t>
            </w:r>
            <w:r w:rsidR="00131B3D">
              <w:t xml:space="preserve"> </w:t>
            </w:r>
            <w:r>
              <w:t>EBSCO Animals</w:t>
            </w:r>
          </w:p>
          <w:p w:rsidR="00131B3D" w:rsidRDefault="000F7B5E" w:rsidP="008C464A">
            <w:r>
              <w:t>-</w:t>
            </w:r>
            <w:r w:rsidR="00131B3D">
              <w:t xml:space="preserve"> </w:t>
            </w:r>
            <w:r>
              <w:t xml:space="preserve">Funk &amp; Wagnalls New </w:t>
            </w:r>
            <w:r w:rsidR="00131B3D">
              <w:t xml:space="preserve"> </w:t>
            </w:r>
          </w:p>
          <w:p w:rsidR="000F7B5E" w:rsidRDefault="00131B3D" w:rsidP="008C464A">
            <w:r>
              <w:t xml:space="preserve">  </w:t>
            </w:r>
            <w:r w:rsidR="000F7B5E">
              <w:t>World Encyclopedia</w:t>
            </w:r>
          </w:p>
          <w:p w:rsidR="00131B3D" w:rsidRDefault="000F7B5E" w:rsidP="008C464A">
            <w:r>
              <w:t>-</w:t>
            </w:r>
            <w:r w:rsidR="00131B3D">
              <w:t xml:space="preserve"> MLA International </w:t>
            </w:r>
          </w:p>
          <w:p w:rsidR="000F7B5E" w:rsidRDefault="00131B3D" w:rsidP="008C464A">
            <w:r>
              <w:t xml:space="preserve">  Bibliography</w:t>
            </w:r>
          </w:p>
          <w:p w:rsidR="003D26CA" w:rsidRDefault="003D26CA" w:rsidP="008C464A"/>
          <w:p w:rsidR="003D26CA" w:rsidRDefault="003D26CA" w:rsidP="008C464A">
            <w:r>
              <w:t>Using the Visual Search Interface</w:t>
            </w:r>
          </w:p>
          <w:p w:rsidR="003512DE" w:rsidRDefault="003512DE" w:rsidP="008C464A"/>
        </w:tc>
        <w:tc>
          <w:tcPr>
            <w:tcW w:w="3060" w:type="dxa"/>
          </w:tcPr>
          <w:p w:rsidR="00515277" w:rsidRDefault="003D26CA" w:rsidP="008C464A">
            <w:r w:rsidRPr="003D26CA">
              <w:t>social* N7 behavio* AND white shark* OR great white shark* OR carcharodon carcharias</w:t>
            </w:r>
          </w:p>
          <w:p w:rsidR="003D26CA" w:rsidRDefault="003D26CA" w:rsidP="008C464A"/>
          <w:p w:rsidR="003D26CA" w:rsidRDefault="003D26CA" w:rsidP="008C464A">
            <w:r>
              <w:t>Date range 1980 – Aug. 2009</w:t>
            </w:r>
          </w:p>
        </w:tc>
        <w:tc>
          <w:tcPr>
            <w:tcW w:w="1638" w:type="dxa"/>
          </w:tcPr>
          <w:p w:rsidR="00515277" w:rsidRPr="00E6025E" w:rsidRDefault="004B2848" w:rsidP="008C464A">
            <w:r w:rsidRPr="000B433F">
              <w:rPr>
                <w:b/>
              </w:rPr>
              <w:t>23</w:t>
            </w:r>
            <w:r w:rsidR="003D26CA" w:rsidRPr="000B433F">
              <w:rPr>
                <w:b/>
              </w:rPr>
              <w:t xml:space="preserve"> /249</w:t>
            </w:r>
            <w:r w:rsidR="00E6025E">
              <w:rPr>
                <w:b/>
              </w:rPr>
              <w:t xml:space="preserve"> </w:t>
            </w:r>
            <w:r w:rsidR="00E6025E">
              <w:t>from all databases combined.</w:t>
            </w:r>
          </w:p>
          <w:p w:rsidR="003D26CA" w:rsidRDefault="003D26CA" w:rsidP="008C464A"/>
          <w:p w:rsidR="003D26CA" w:rsidRDefault="003D26CA" w:rsidP="008C464A">
            <w:r>
              <w:t>Relevant hits</w:t>
            </w:r>
            <w:r w:rsidR="005D02E5">
              <w:t xml:space="preserve"> were retrieved by narrowing the subject using the visual search interface</w:t>
            </w:r>
            <w:r w:rsidR="000B433F">
              <w:t>.</w:t>
            </w:r>
          </w:p>
          <w:p w:rsidR="007C7A2D" w:rsidRDefault="007C7A2D" w:rsidP="008C464A"/>
        </w:tc>
      </w:tr>
      <w:tr w:rsidR="00AC7CB2" w:rsidTr="00975C79">
        <w:tc>
          <w:tcPr>
            <w:tcW w:w="1638" w:type="dxa"/>
          </w:tcPr>
          <w:p w:rsidR="00515277" w:rsidRDefault="00515277" w:rsidP="008C464A">
            <w:r>
              <w:t>Nexis</w:t>
            </w:r>
          </w:p>
        </w:tc>
        <w:tc>
          <w:tcPr>
            <w:tcW w:w="3240" w:type="dxa"/>
          </w:tcPr>
          <w:p w:rsidR="00E6025E" w:rsidRDefault="00E6025E" w:rsidP="008C464A">
            <w:r>
              <w:t>- News, All (English, Full Text), all available dates</w:t>
            </w:r>
          </w:p>
          <w:p w:rsidR="003512DE" w:rsidRDefault="003512DE" w:rsidP="008C464A"/>
        </w:tc>
        <w:tc>
          <w:tcPr>
            <w:tcW w:w="3060" w:type="dxa"/>
          </w:tcPr>
          <w:p w:rsidR="00515277" w:rsidRDefault="003B1107" w:rsidP="008C464A">
            <w:r w:rsidRPr="003B1107">
              <w:t>ATLEAST3(white shark) OR (carcharodon carcharias) W/5 social! OR behavio!</w:t>
            </w:r>
          </w:p>
          <w:p w:rsidR="003B1107" w:rsidRDefault="003B1107" w:rsidP="008C464A"/>
          <w:p w:rsidR="004360E2" w:rsidRDefault="004360E2" w:rsidP="008C464A">
            <w:r>
              <w:t>Added index term</w:t>
            </w:r>
            <w:r w:rsidR="003B1107">
              <w:t xml:space="preserve"> </w:t>
            </w:r>
            <w:r w:rsidR="003B1107">
              <w:rPr>
                <w:i/>
              </w:rPr>
              <w:t xml:space="preserve">Oceanography </w:t>
            </w:r>
          </w:p>
          <w:p w:rsidR="003B1107" w:rsidRPr="003B1107" w:rsidRDefault="003B1107" w:rsidP="007C7A2D">
            <w:r>
              <w:t>Relevancy: Major Terms only</w:t>
            </w:r>
          </w:p>
        </w:tc>
        <w:tc>
          <w:tcPr>
            <w:tcW w:w="1638" w:type="dxa"/>
          </w:tcPr>
          <w:p w:rsidR="007C7A2D" w:rsidRDefault="00CE6A14" w:rsidP="008C464A">
            <w:r w:rsidRPr="00CE6A14">
              <w:rPr>
                <w:b/>
              </w:rPr>
              <w:t>7/13</w:t>
            </w:r>
            <w:r>
              <w:t xml:space="preserve">, </w:t>
            </w:r>
          </w:p>
          <w:p w:rsidR="00515277" w:rsidRDefault="00CE6A14" w:rsidP="008C464A">
            <w:r>
              <w:t>2 duplicates.</w:t>
            </w:r>
          </w:p>
        </w:tc>
      </w:tr>
      <w:tr w:rsidR="00AC7CB2" w:rsidTr="00975C79">
        <w:tc>
          <w:tcPr>
            <w:tcW w:w="1638" w:type="dxa"/>
          </w:tcPr>
          <w:p w:rsidR="00515277" w:rsidRDefault="00EA6F03" w:rsidP="008C464A">
            <w:r>
              <w:lastRenderedPageBreak/>
              <w:t>Web of Science Citation Database</w:t>
            </w:r>
          </w:p>
        </w:tc>
        <w:tc>
          <w:tcPr>
            <w:tcW w:w="3240" w:type="dxa"/>
          </w:tcPr>
          <w:p w:rsidR="00515277" w:rsidRDefault="00EA6F03" w:rsidP="008C464A">
            <w:r>
              <w:t>- SCI-Expanded</w:t>
            </w:r>
          </w:p>
          <w:p w:rsidR="00EA6F03" w:rsidRDefault="00EA6F03" w:rsidP="008C464A">
            <w:r>
              <w:t>- SSCI</w:t>
            </w:r>
          </w:p>
          <w:p w:rsidR="00EA6F03" w:rsidRDefault="00EA6F03" w:rsidP="008C464A">
            <w:r>
              <w:t>- A&amp;HCI</w:t>
            </w:r>
          </w:p>
          <w:p w:rsidR="003512DE" w:rsidRDefault="003512DE" w:rsidP="008C464A"/>
        </w:tc>
        <w:tc>
          <w:tcPr>
            <w:tcW w:w="3060" w:type="dxa"/>
          </w:tcPr>
          <w:p w:rsidR="00515277" w:rsidRDefault="00EA6F03" w:rsidP="008C464A">
            <w:r>
              <w:t>TS=(white shark) OR TS=(carcharodon carcharias) AND TS=(social*)</w:t>
            </w:r>
          </w:p>
          <w:p w:rsidR="00EA6F03" w:rsidRDefault="00EA6F03" w:rsidP="008C464A"/>
          <w:p w:rsidR="00EA6F03" w:rsidRDefault="00EA6F03" w:rsidP="008C464A">
            <w:r>
              <w:t xml:space="preserve">Refined by subject areas </w:t>
            </w:r>
            <w:r>
              <w:rPr>
                <w:i/>
              </w:rPr>
              <w:t>Marine &amp; Freshwater Biology, Zoology, Fisheries, Oceanography</w:t>
            </w:r>
          </w:p>
          <w:p w:rsidR="00EA6F03" w:rsidRDefault="00EA6F03" w:rsidP="008C464A"/>
          <w:p w:rsidR="00EA6F03" w:rsidRPr="00EA6F03" w:rsidRDefault="00EA6F03" w:rsidP="008C464A">
            <w:pPr>
              <w:rPr>
                <w:i/>
              </w:rPr>
            </w:pPr>
            <w:r>
              <w:t xml:space="preserve">Refined by topic </w:t>
            </w:r>
            <w:r>
              <w:rPr>
                <w:i/>
              </w:rPr>
              <w:t>behavior</w:t>
            </w:r>
          </w:p>
          <w:p w:rsidR="00EA6F03" w:rsidRDefault="00EA6F03" w:rsidP="008C464A"/>
        </w:tc>
        <w:tc>
          <w:tcPr>
            <w:tcW w:w="1638" w:type="dxa"/>
          </w:tcPr>
          <w:p w:rsidR="00515277" w:rsidRDefault="008777A3" w:rsidP="008C464A">
            <w:r w:rsidRPr="008777A3">
              <w:rPr>
                <w:b/>
              </w:rPr>
              <w:t>9</w:t>
            </w:r>
            <w:r w:rsidR="003C5A3E" w:rsidRPr="008777A3">
              <w:rPr>
                <w:b/>
              </w:rPr>
              <w:t>/30</w:t>
            </w:r>
            <w:r w:rsidR="003C5A3E">
              <w:t xml:space="preserve"> from all three databases combined</w:t>
            </w:r>
          </w:p>
        </w:tc>
      </w:tr>
      <w:tr w:rsidR="00AC7CB2" w:rsidTr="00975C79">
        <w:tc>
          <w:tcPr>
            <w:tcW w:w="1638" w:type="dxa"/>
          </w:tcPr>
          <w:p w:rsidR="00515277" w:rsidRDefault="00954510" w:rsidP="008C464A">
            <w:r>
              <w:t>Google</w:t>
            </w:r>
          </w:p>
        </w:tc>
        <w:tc>
          <w:tcPr>
            <w:tcW w:w="3240" w:type="dxa"/>
          </w:tcPr>
          <w:p w:rsidR="00515277" w:rsidRDefault="00954510" w:rsidP="008C464A">
            <w:r>
              <w:t>n/a</w:t>
            </w:r>
          </w:p>
          <w:p w:rsidR="003512DE" w:rsidRDefault="003512DE" w:rsidP="008C464A"/>
        </w:tc>
        <w:tc>
          <w:tcPr>
            <w:tcW w:w="3060" w:type="dxa"/>
          </w:tcPr>
          <w:p w:rsidR="00515277" w:rsidRDefault="00954510" w:rsidP="00954510">
            <w:r>
              <w:t xml:space="preserve">“social behavior” AND “great white shark” </w:t>
            </w:r>
          </w:p>
          <w:p w:rsidR="00954510" w:rsidRDefault="00954510" w:rsidP="00954510"/>
          <w:p w:rsidR="00954510" w:rsidRDefault="00954510" w:rsidP="00954510">
            <w:r>
              <w:t>Limited to English language</w:t>
            </w:r>
          </w:p>
          <w:p w:rsidR="00954510" w:rsidRDefault="00954510" w:rsidP="00954510">
            <w:r>
              <w:t>Limited to date: past year</w:t>
            </w:r>
          </w:p>
        </w:tc>
        <w:tc>
          <w:tcPr>
            <w:tcW w:w="1638" w:type="dxa"/>
          </w:tcPr>
          <w:p w:rsidR="00515277" w:rsidRPr="008777A3" w:rsidRDefault="008777A3" w:rsidP="008C464A">
            <w:pPr>
              <w:rPr>
                <w:b/>
              </w:rPr>
            </w:pPr>
            <w:r w:rsidRPr="008777A3">
              <w:rPr>
                <w:b/>
              </w:rPr>
              <w:t>13</w:t>
            </w:r>
            <w:r w:rsidR="00954510" w:rsidRPr="008777A3">
              <w:rPr>
                <w:b/>
              </w:rPr>
              <w:t>/179</w:t>
            </w:r>
          </w:p>
          <w:p w:rsidR="004C4967" w:rsidRDefault="004C4967" w:rsidP="008C464A"/>
          <w:p w:rsidR="004C4967" w:rsidRDefault="004C4967" w:rsidP="008C464A">
            <w:r>
              <w:t xml:space="preserve">Relevant hits have </w:t>
            </w:r>
            <w:r w:rsidR="007C7A2D">
              <w:t>been retrieved from the first 30</w:t>
            </w:r>
            <w:r>
              <w:t xml:space="preserve"> links</w:t>
            </w:r>
          </w:p>
          <w:p w:rsidR="007C7A2D" w:rsidRDefault="007C7A2D" w:rsidP="008C464A"/>
          <w:p w:rsidR="007C7A2D" w:rsidRDefault="007C7A2D" w:rsidP="008C464A">
            <w:r>
              <w:t>5 broken links</w:t>
            </w:r>
          </w:p>
          <w:p w:rsidR="007C7A2D" w:rsidRDefault="007C7A2D" w:rsidP="008C464A"/>
        </w:tc>
      </w:tr>
      <w:tr w:rsidR="00AC7CB2" w:rsidTr="00975C79">
        <w:tc>
          <w:tcPr>
            <w:tcW w:w="1638" w:type="dxa"/>
          </w:tcPr>
          <w:p w:rsidR="00515277" w:rsidRDefault="00687F65" w:rsidP="008C464A">
            <w:r>
              <w:t>Bing</w:t>
            </w:r>
          </w:p>
        </w:tc>
        <w:tc>
          <w:tcPr>
            <w:tcW w:w="3240" w:type="dxa"/>
          </w:tcPr>
          <w:p w:rsidR="00954510" w:rsidRDefault="00954510" w:rsidP="00954510">
            <w:r>
              <w:t>n/a</w:t>
            </w:r>
          </w:p>
          <w:p w:rsidR="003512DE" w:rsidRDefault="003512DE" w:rsidP="008C464A"/>
        </w:tc>
        <w:tc>
          <w:tcPr>
            <w:tcW w:w="3060" w:type="dxa"/>
          </w:tcPr>
          <w:p w:rsidR="00515277" w:rsidRDefault="004C4967" w:rsidP="008C464A">
            <w:r w:rsidRPr="004C4967">
              <w:t>"great white shark" AND social* AND behavior*</w:t>
            </w:r>
          </w:p>
        </w:tc>
        <w:tc>
          <w:tcPr>
            <w:tcW w:w="1638" w:type="dxa"/>
          </w:tcPr>
          <w:p w:rsidR="00515277" w:rsidRPr="00486618" w:rsidRDefault="00486618" w:rsidP="008C464A">
            <w:pPr>
              <w:rPr>
                <w:b/>
              </w:rPr>
            </w:pPr>
            <w:r w:rsidRPr="00486618">
              <w:rPr>
                <w:b/>
              </w:rPr>
              <w:t>12</w:t>
            </w:r>
            <w:r w:rsidR="004C4967" w:rsidRPr="00486618">
              <w:rPr>
                <w:b/>
              </w:rPr>
              <w:t>/~38,100</w:t>
            </w:r>
          </w:p>
          <w:p w:rsidR="004C4967" w:rsidRDefault="004C4967" w:rsidP="008C464A"/>
          <w:p w:rsidR="004C4967" w:rsidRDefault="004C4967" w:rsidP="007C7A2D">
            <w:r>
              <w:t>R</w:t>
            </w:r>
            <w:r w:rsidR="004C7179">
              <w:t xml:space="preserve">elevant hits have been </w:t>
            </w:r>
            <w:r w:rsidR="007C7A2D">
              <w:t>retrieved from the first 3</w:t>
            </w:r>
            <w:r>
              <w:t>0 links</w:t>
            </w:r>
          </w:p>
          <w:p w:rsidR="007C7A2D" w:rsidRDefault="007C7A2D" w:rsidP="007C7A2D"/>
        </w:tc>
      </w:tr>
      <w:tr w:rsidR="00AC7CB2" w:rsidTr="00975C79">
        <w:trPr>
          <w:cantSplit/>
          <w:trHeight w:val="135"/>
        </w:trPr>
        <w:tc>
          <w:tcPr>
            <w:tcW w:w="1638" w:type="dxa"/>
          </w:tcPr>
          <w:p w:rsidR="00515277" w:rsidRDefault="00687F65" w:rsidP="008C464A">
            <w:r>
              <w:t>Clusty</w:t>
            </w:r>
          </w:p>
        </w:tc>
        <w:tc>
          <w:tcPr>
            <w:tcW w:w="3240" w:type="dxa"/>
          </w:tcPr>
          <w:p w:rsidR="00515277" w:rsidRDefault="00954510" w:rsidP="008C464A">
            <w:r>
              <w:t>n/a</w:t>
            </w:r>
          </w:p>
          <w:p w:rsidR="003512DE" w:rsidRDefault="003512DE" w:rsidP="008C464A"/>
        </w:tc>
        <w:tc>
          <w:tcPr>
            <w:tcW w:w="3060" w:type="dxa"/>
          </w:tcPr>
          <w:p w:rsidR="00515277" w:rsidRDefault="008704DF" w:rsidP="008C464A">
            <w:r w:rsidRPr="008704DF">
              <w:t>"social* behavior" AND ("great white shark" OR "carcharodon carcharias")</w:t>
            </w:r>
          </w:p>
          <w:p w:rsidR="008704DF" w:rsidRDefault="008704DF" w:rsidP="008C464A"/>
          <w:p w:rsidR="008704DF" w:rsidRDefault="008704DF" w:rsidP="008C464A">
            <w:r>
              <w:t xml:space="preserve">Limited to English language </w:t>
            </w:r>
          </w:p>
        </w:tc>
        <w:tc>
          <w:tcPr>
            <w:tcW w:w="1638" w:type="dxa"/>
          </w:tcPr>
          <w:p w:rsidR="00515277" w:rsidRPr="009920E0" w:rsidRDefault="009920E0" w:rsidP="008C464A">
            <w:pPr>
              <w:rPr>
                <w:b/>
              </w:rPr>
            </w:pPr>
            <w:r w:rsidRPr="009920E0">
              <w:rPr>
                <w:b/>
              </w:rPr>
              <w:t>8</w:t>
            </w:r>
            <w:r w:rsidR="004C7179" w:rsidRPr="009920E0">
              <w:rPr>
                <w:b/>
              </w:rPr>
              <w:t>/~874</w:t>
            </w:r>
          </w:p>
          <w:p w:rsidR="004C7179" w:rsidRDefault="004C7179" w:rsidP="008C464A"/>
          <w:p w:rsidR="004C7179" w:rsidRDefault="004C7179" w:rsidP="008C464A">
            <w:r>
              <w:t xml:space="preserve">Relevant hits have </w:t>
            </w:r>
            <w:r w:rsidR="007C7A2D">
              <w:t>been determined from the first 3</w:t>
            </w:r>
            <w:r>
              <w:t>0 links</w:t>
            </w:r>
          </w:p>
          <w:p w:rsidR="007C7A2D" w:rsidRDefault="007C7A2D" w:rsidP="008C464A"/>
          <w:p w:rsidR="007C7A2D" w:rsidRDefault="007C7A2D" w:rsidP="008C464A">
            <w:r>
              <w:t>7 broken links</w:t>
            </w:r>
          </w:p>
        </w:tc>
      </w:tr>
      <w:tr w:rsidR="00AC7CB2" w:rsidTr="00975C79">
        <w:trPr>
          <w:cantSplit/>
          <w:trHeight w:val="135"/>
        </w:trPr>
        <w:tc>
          <w:tcPr>
            <w:tcW w:w="1638" w:type="dxa"/>
          </w:tcPr>
          <w:p w:rsidR="00515277" w:rsidRDefault="00313B8C" w:rsidP="008C464A">
            <w:r>
              <w:lastRenderedPageBreak/>
              <w:t>Scirus</w:t>
            </w:r>
          </w:p>
        </w:tc>
        <w:tc>
          <w:tcPr>
            <w:tcW w:w="3240" w:type="dxa"/>
          </w:tcPr>
          <w:p w:rsidR="00515277" w:rsidRDefault="00954510" w:rsidP="008C464A">
            <w:r>
              <w:t>n/a</w:t>
            </w:r>
          </w:p>
          <w:p w:rsidR="003512DE" w:rsidRDefault="003512DE" w:rsidP="008C464A"/>
        </w:tc>
        <w:tc>
          <w:tcPr>
            <w:tcW w:w="3060" w:type="dxa"/>
          </w:tcPr>
          <w:p w:rsidR="00515277" w:rsidRDefault="001B1D74" w:rsidP="008C464A">
            <w:r>
              <w:t>Advanced Search:</w:t>
            </w:r>
          </w:p>
          <w:p w:rsidR="001B1D74" w:rsidRDefault="001B1D74" w:rsidP="008C464A">
            <w:r>
              <w:t>“great white shark” AND</w:t>
            </w:r>
          </w:p>
          <w:p w:rsidR="001B1D74" w:rsidRDefault="001B1D74" w:rsidP="008C464A">
            <w:r>
              <w:t>“social behavior”</w:t>
            </w:r>
          </w:p>
          <w:p w:rsidR="001B1D74" w:rsidRDefault="001B1D74" w:rsidP="008C464A"/>
          <w:p w:rsidR="001B1D74" w:rsidRDefault="001B1D74" w:rsidP="008C464A">
            <w:r>
              <w:t>Limited to date: 1980-2010</w:t>
            </w:r>
          </w:p>
          <w:p w:rsidR="001B1D74" w:rsidRPr="00097E7D" w:rsidRDefault="00097E7D" w:rsidP="008C464A">
            <w:pPr>
              <w:rPr>
                <w:i/>
              </w:rPr>
            </w:pPr>
            <w:r>
              <w:t xml:space="preserve">Refined by subject </w:t>
            </w:r>
            <w:r>
              <w:rPr>
                <w:i/>
              </w:rPr>
              <w:t>white shark</w:t>
            </w:r>
          </w:p>
        </w:tc>
        <w:tc>
          <w:tcPr>
            <w:tcW w:w="1638" w:type="dxa"/>
          </w:tcPr>
          <w:p w:rsidR="00515277" w:rsidRPr="00662878" w:rsidRDefault="00662878" w:rsidP="008C464A">
            <w:pPr>
              <w:rPr>
                <w:b/>
              </w:rPr>
            </w:pPr>
            <w:r w:rsidRPr="00662878">
              <w:rPr>
                <w:b/>
              </w:rPr>
              <w:t>8</w:t>
            </w:r>
            <w:r w:rsidR="0001488E" w:rsidRPr="00662878">
              <w:rPr>
                <w:b/>
              </w:rPr>
              <w:t>/629</w:t>
            </w:r>
          </w:p>
          <w:p w:rsidR="0001488E" w:rsidRDefault="0001488E" w:rsidP="008C464A"/>
          <w:p w:rsidR="0001488E" w:rsidRDefault="0001488E" w:rsidP="008C464A">
            <w:r>
              <w:t xml:space="preserve">Relevant hits have </w:t>
            </w:r>
            <w:r w:rsidR="007C7A2D">
              <w:t>been determined from the first 3</w:t>
            </w:r>
            <w:r>
              <w:t>0 links</w:t>
            </w:r>
          </w:p>
          <w:p w:rsidR="007C7A2D" w:rsidRDefault="007C7A2D" w:rsidP="008C464A"/>
          <w:p w:rsidR="007C7A2D" w:rsidRDefault="007C7A2D" w:rsidP="008C464A">
            <w:r>
              <w:t>2 broken links</w:t>
            </w:r>
          </w:p>
        </w:tc>
      </w:tr>
    </w:tbl>
    <w:p w:rsidR="00515277" w:rsidRDefault="00515277" w:rsidP="008C464A"/>
    <w:p w:rsidR="00515277" w:rsidRDefault="003C5A3E" w:rsidP="00B1236B">
      <w:pPr>
        <w:spacing w:after="200" w:line="276" w:lineRule="auto"/>
        <w:rPr>
          <w:b/>
          <w:bCs/>
        </w:rPr>
      </w:pPr>
      <w:r>
        <w:br w:type="page"/>
      </w:r>
      <w:r w:rsidR="00C54BB7">
        <w:rPr>
          <w:b/>
          <w:bCs/>
        </w:rPr>
        <w:lastRenderedPageBreak/>
        <w:t>4. Online Systems (5) – Result List Samples</w:t>
      </w:r>
    </w:p>
    <w:p w:rsidR="00D669AF" w:rsidRDefault="00D669AF" w:rsidP="00C54BB7">
      <w:pPr>
        <w:jc w:val="center"/>
        <w:rPr>
          <w:b/>
          <w:bCs/>
        </w:rPr>
      </w:pPr>
    </w:p>
    <w:p w:rsidR="00C24468" w:rsidRDefault="00C24468" w:rsidP="00C54BB7">
      <w:pPr>
        <w:jc w:val="center"/>
        <w:rPr>
          <w:b/>
          <w:bCs/>
        </w:rPr>
      </w:pPr>
    </w:p>
    <w:p w:rsidR="00D669AF" w:rsidRPr="00AB1DFC" w:rsidRDefault="00D669AF" w:rsidP="00AB1DFC">
      <w:pPr>
        <w:pStyle w:val="ListParagraph"/>
        <w:numPr>
          <w:ilvl w:val="0"/>
          <w:numId w:val="8"/>
        </w:numPr>
        <w:rPr>
          <w:b/>
          <w:bCs/>
          <w:u w:val="single"/>
        </w:rPr>
      </w:pPr>
      <w:r w:rsidRPr="00AB1DFC">
        <w:rPr>
          <w:b/>
          <w:bCs/>
          <w:u w:val="single"/>
        </w:rPr>
        <w:t>CSA</w:t>
      </w:r>
    </w:p>
    <w:p w:rsidR="00C54BB7" w:rsidRDefault="00C54BB7" w:rsidP="00C54BB7">
      <w:pPr>
        <w:rPr>
          <w:b/>
          <w:bCs/>
        </w:rPr>
      </w:pPr>
    </w:p>
    <w:p w:rsidR="00515277" w:rsidRDefault="00E74EEC" w:rsidP="003C5A3E">
      <w:pPr>
        <w:ind w:left="-1170" w:right="-1080"/>
        <w:rPr>
          <w:b/>
          <w:bCs/>
          <w:u w:val="single"/>
        </w:rPr>
      </w:pPr>
      <w:r w:rsidRPr="00E74EEC">
        <w:rPr>
          <w:noProof/>
        </w:rPr>
        <w:pict>
          <v:rect id="_x0000_s1041" style="position:absolute;left:0;text-align:left;margin-left:-63.75pt;margin-top:344.7pt;width:611.25pt;height:7.15pt;z-index:251669504" fillcolor="white [3212]" strokecolor="white [3212]"/>
        </w:pict>
      </w:r>
      <w:r w:rsidRPr="00E74EEC">
        <w:rPr>
          <w:noProof/>
        </w:rPr>
        <w:pict>
          <v:rect id="_x0000_s1030" style="position:absolute;left:0;text-align:left;margin-left:-41.25pt;margin-top:73.95pt;width:390pt;height:62.25pt;z-index:251659264" fillcolor="#f3c" strokecolor="yellow" strokeweight="2.75pt">
            <v:fill opacity="13107f"/>
          </v:rect>
        </w:pict>
      </w:r>
      <w:r w:rsidRPr="00E74EEC">
        <w:rPr>
          <w:noProof/>
        </w:rPr>
        <w:pict>
          <v:rect id="_x0000_s1032" style="position:absolute;left:0;text-align:left;margin-left:-41.25pt;margin-top:256.95pt;width:390pt;height:62.25pt;z-index:251661312" fillcolor="#f3c" strokecolor="yellow" strokeweight="2.75pt">
            <v:fill opacity="13107f"/>
          </v:rect>
        </w:pict>
      </w:r>
      <w:r w:rsidRPr="00E74EEC">
        <w:rPr>
          <w:noProof/>
        </w:rPr>
        <w:pict>
          <v:rect id="_x0000_s1031" style="position:absolute;left:0;text-align:left;margin-left:-41.25pt;margin-top:141.45pt;width:390pt;height:56.25pt;z-index:251660288" fillcolor="#f3c" strokecolor="yellow" strokeweight="2.75pt">
            <v:fill opacity="13107f"/>
          </v:rect>
        </w:pict>
      </w:r>
      <w:r w:rsidRPr="00E74EEC">
        <w:rPr>
          <w:noProof/>
        </w:rPr>
        <w:pict>
          <v:rect id="_x0000_s1026" style="position:absolute;left:0;text-align:left;margin-left:-41.25pt;margin-top:7.2pt;width:390pt;height:62.25pt;z-index:251658240" fillcolor="#f3c" strokecolor="yellow" strokeweight="2.75pt">
            <v:fill opacity="13107f"/>
          </v:rect>
        </w:pict>
      </w:r>
      <w:r w:rsidR="00706C19">
        <w:rPr>
          <w:b/>
          <w:bCs/>
          <w:noProof/>
          <w:u w:val="single"/>
        </w:rPr>
        <w:drawing>
          <wp:inline distT="0" distB="0" distL="0" distR="0">
            <wp:extent cx="7277100" cy="3971925"/>
            <wp:effectExtent l="171450" t="133350" r="361950" b="314325"/>
            <wp:docPr id="2" name="Picture 1" descr="screen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1.jpg"/>
                    <pic:cNvPicPr/>
                  </pic:nvPicPr>
                  <pic:blipFill>
                    <a:blip r:embed="rId11" cstate="print"/>
                    <a:stretch>
                      <a:fillRect/>
                    </a:stretch>
                  </pic:blipFill>
                  <pic:spPr>
                    <a:xfrm>
                      <a:off x="0" y="0"/>
                      <a:ext cx="7277100" cy="3971925"/>
                    </a:xfrm>
                    <a:prstGeom prst="rect">
                      <a:avLst/>
                    </a:prstGeom>
                    <a:ln>
                      <a:noFill/>
                    </a:ln>
                    <a:effectLst>
                      <a:outerShdw blurRad="292100" dist="139700" dir="2700000" algn="tl" rotWithShape="0">
                        <a:srgbClr val="333333">
                          <a:alpha val="65000"/>
                        </a:srgbClr>
                      </a:outerShdw>
                    </a:effectLst>
                  </pic:spPr>
                </pic:pic>
              </a:graphicData>
            </a:graphic>
          </wp:inline>
        </w:drawing>
      </w:r>
    </w:p>
    <w:p w:rsidR="00515277" w:rsidRDefault="00515277" w:rsidP="008C464A">
      <w:pPr>
        <w:jc w:val="both"/>
        <w:rPr>
          <w:b/>
          <w:bCs/>
          <w:u w:val="single"/>
        </w:rPr>
      </w:pPr>
    </w:p>
    <w:p w:rsidR="00D36826" w:rsidRDefault="00D36826">
      <w:pPr>
        <w:spacing w:after="200" w:line="276" w:lineRule="auto"/>
        <w:rPr>
          <w:b/>
          <w:bCs/>
          <w:u w:val="single"/>
        </w:rPr>
      </w:pPr>
      <w:r>
        <w:rPr>
          <w:b/>
          <w:bCs/>
          <w:u w:val="single"/>
        </w:rPr>
        <w:br w:type="page"/>
      </w:r>
    </w:p>
    <w:p w:rsidR="00515277" w:rsidRDefault="00D36826" w:rsidP="00AB1DFC">
      <w:pPr>
        <w:pStyle w:val="ListParagraph"/>
        <w:numPr>
          <w:ilvl w:val="0"/>
          <w:numId w:val="8"/>
        </w:numPr>
        <w:rPr>
          <w:b/>
          <w:bCs/>
          <w:u w:val="single"/>
        </w:rPr>
      </w:pPr>
      <w:r w:rsidRPr="00AB1DFC">
        <w:rPr>
          <w:b/>
          <w:bCs/>
          <w:u w:val="single"/>
        </w:rPr>
        <w:lastRenderedPageBreak/>
        <w:t>DIALOG</w:t>
      </w:r>
    </w:p>
    <w:p w:rsidR="00056948" w:rsidRPr="00AB1DFC" w:rsidRDefault="00056948" w:rsidP="00056948">
      <w:pPr>
        <w:pStyle w:val="ListParagraph"/>
        <w:ind w:left="1080"/>
        <w:rPr>
          <w:b/>
          <w:bCs/>
          <w:u w:val="single"/>
        </w:rPr>
      </w:pPr>
    </w:p>
    <w:p w:rsidR="00D36826" w:rsidRDefault="00D36826" w:rsidP="00D36826">
      <w:pPr>
        <w:pStyle w:val="ListParagraph"/>
        <w:ind w:left="360"/>
        <w:rPr>
          <w:b/>
          <w:bCs/>
        </w:rPr>
      </w:pPr>
    </w:p>
    <w:p w:rsidR="00D36826" w:rsidRDefault="00E74EEC" w:rsidP="00D36826">
      <w:pPr>
        <w:pStyle w:val="NoSpacing"/>
        <w:rPr>
          <w:rFonts w:ascii="Times New Roman" w:hAnsi="Times New Roman"/>
          <w:sz w:val="20"/>
          <w:szCs w:val="20"/>
        </w:rPr>
      </w:pPr>
      <w:r>
        <w:rPr>
          <w:rFonts w:ascii="Times New Roman" w:hAnsi="Times New Roman"/>
          <w:noProof/>
          <w:sz w:val="20"/>
          <w:szCs w:val="20"/>
        </w:rPr>
        <w:pict>
          <v:rect id="_x0000_s1033" style="position:absolute;margin-left:-3pt;margin-top:45.9pt;width:423pt;height:42.75pt;z-index:251662336" fillcolor="#f3c" strokecolor="yellow" strokeweight="2.75pt">
            <v:fill opacity="13107f"/>
          </v:rect>
        </w:pict>
      </w:r>
      <w:r w:rsidR="00D36826" w:rsidRPr="00954190">
        <w:rPr>
          <w:rFonts w:ascii="Times New Roman" w:hAnsi="Times New Roman"/>
          <w:sz w:val="20"/>
          <w:szCs w:val="20"/>
        </w:rPr>
        <w:t xml:space="preserve">19/3,DE/1 (Item 1 from file: 5) </w:t>
      </w:r>
      <w:r w:rsidR="00D36826" w:rsidRPr="00954190">
        <w:rPr>
          <w:rFonts w:ascii="Times New Roman" w:hAnsi="Times New Roman"/>
          <w:sz w:val="20"/>
          <w:szCs w:val="20"/>
        </w:rPr>
        <w:br/>
        <w:t>DIALOG(R)File 5: Biosis Previews(R)</w:t>
      </w:r>
      <w:r w:rsidR="00D36826" w:rsidRPr="00954190">
        <w:rPr>
          <w:rFonts w:ascii="Times New Roman" w:hAnsi="Times New Roman"/>
          <w:sz w:val="20"/>
          <w:szCs w:val="20"/>
        </w:rPr>
        <w:br/>
        <w:t>(c) 2009 The Thomson Corporation. All rights reserved.</w:t>
      </w:r>
      <w:r w:rsidR="00D36826" w:rsidRPr="00954190">
        <w:rPr>
          <w:rFonts w:ascii="Times New Roman" w:hAnsi="Times New Roman"/>
          <w:sz w:val="20"/>
          <w:szCs w:val="20"/>
        </w:rPr>
        <w:br/>
      </w:r>
      <w:r w:rsidR="00D36826" w:rsidRPr="00954190">
        <w:rPr>
          <w:rFonts w:ascii="Times New Roman" w:hAnsi="Times New Roman"/>
          <w:sz w:val="20"/>
          <w:szCs w:val="20"/>
        </w:rPr>
        <w:br/>
        <w:t xml:space="preserve">09140499   Biosis No.: 198885109390 </w:t>
      </w:r>
      <w:r w:rsidR="00D36826" w:rsidRPr="00954190">
        <w:rPr>
          <w:rFonts w:ascii="Times New Roman" w:hAnsi="Times New Roman"/>
          <w:sz w:val="20"/>
          <w:szCs w:val="20"/>
        </w:rPr>
        <w:br/>
      </w:r>
      <w:r w:rsidR="00D36826" w:rsidRPr="00954190">
        <w:rPr>
          <w:rFonts w:ascii="Times New Roman" w:hAnsi="Times New Roman"/>
          <w:b/>
          <w:sz w:val="20"/>
          <w:szCs w:val="20"/>
        </w:rPr>
        <w:t>INTERACTIONS BETWEEN BOTTLENOSE DOLPHINS AND SHARKS IN MORETON BAY QUEENSLAND AUSTRALIA</w:t>
      </w:r>
      <w:r w:rsidR="00D36826" w:rsidRPr="00954190">
        <w:rPr>
          <w:rFonts w:ascii="Times New Roman" w:hAnsi="Times New Roman"/>
          <w:sz w:val="20"/>
          <w:szCs w:val="20"/>
        </w:rPr>
        <w:t xml:space="preserve"> </w:t>
      </w:r>
      <w:r w:rsidR="00D36826" w:rsidRPr="00954190">
        <w:rPr>
          <w:rFonts w:ascii="Times New Roman" w:hAnsi="Times New Roman"/>
          <w:sz w:val="20"/>
          <w:szCs w:val="20"/>
        </w:rPr>
        <w:br/>
      </w:r>
      <w:r w:rsidR="00D36826" w:rsidRPr="00954190">
        <w:rPr>
          <w:rFonts w:ascii="Times New Roman" w:hAnsi="Times New Roman"/>
          <w:sz w:val="20"/>
          <w:szCs w:val="20"/>
        </w:rPr>
        <w:br/>
        <w:t xml:space="preserve">Author: CORKERON P J (Reprint); MORRIS R J; BRYDEN M M </w:t>
      </w:r>
      <w:r w:rsidR="00D36826" w:rsidRPr="00954190">
        <w:rPr>
          <w:rFonts w:ascii="Times New Roman" w:hAnsi="Times New Roman"/>
          <w:sz w:val="20"/>
          <w:szCs w:val="20"/>
        </w:rPr>
        <w:br/>
        <w:t xml:space="preserve">Author Address: DEP ANATOMY, UNIV QUEENSLAND, ST LUCIA, 4067, AUSTRALIA**AUSTRALIA </w:t>
      </w:r>
      <w:r w:rsidR="00D36826" w:rsidRPr="00954190">
        <w:rPr>
          <w:rFonts w:ascii="Times New Roman" w:hAnsi="Times New Roman"/>
          <w:sz w:val="20"/>
          <w:szCs w:val="20"/>
        </w:rPr>
        <w:br/>
        <w:t xml:space="preserve">Journal: Aquatic Mammals   13 ( 3 ): p 109-113 1987 </w:t>
      </w:r>
      <w:r w:rsidR="00D36826" w:rsidRPr="00954190">
        <w:rPr>
          <w:rFonts w:ascii="Times New Roman" w:hAnsi="Times New Roman"/>
          <w:sz w:val="20"/>
          <w:szCs w:val="20"/>
        </w:rPr>
        <w:br/>
        <w:t xml:space="preserve">ISSN: 0167-5427 </w:t>
      </w:r>
      <w:r w:rsidR="00D36826" w:rsidRPr="00954190">
        <w:rPr>
          <w:rFonts w:ascii="Times New Roman" w:hAnsi="Times New Roman"/>
          <w:sz w:val="20"/>
          <w:szCs w:val="20"/>
        </w:rPr>
        <w:br/>
        <w:t xml:space="preserve">Document Type: Article </w:t>
      </w:r>
      <w:r w:rsidR="00D36826" w:rsidRPr="00954190">
        <w:rPr>
          <w:rFonts w:ascii="Times New Roman" w:hAnsi="Times New Roman"/>
          <w:sz w:val="20"/>
          <w:szCs w:val="20"/>
        </w:rPr>
        <w:br/>
        <w:t xml:space="preserve">Record Type: Abstract </w:t>
      </w:r>
      <w:r w:rsidR="00D36826" w:rsidRPr="00954190">
        <w:rPr>
          <w:rFonts w:ascii="Times New Roman" w:hAnsi="Times New Roman"/>
          <w:sz w:val="20"/>
          <w:szCs w:val="20"/>
        </w:rPr>
        <w:br/>
        <w:t xml:space="preserve">Language: ENGLISH </w:t>
      </w:r>
      <w:r w:rsidR="00D36826" w:rsidRPr="00954190">
        <w:rPr>
          <w:rFonts w:ascii="Times New Roman" w:hAnsi="Times New Roman"/>
          <w:sz w:val="20"/>
          <w:szCs w:val="20"/>
        </w:rPr>
        <w:br/>
        <w:t xml:space="preserve">Descriptors: WHITE SHARK TIGER SHARK ECOLOGICAL DISTRIBUTION FEEDING BEHAVIOR WOUNDING </w:t>
      </w:r>
      <w:r w:rsidR="00D36826" w:rsidRPr="00954190">
        <w:rPr>
          <w:rFonts w:ascii="Times New Roman" w:hAnsi="Times New Roman"/>
          <w:sz w:val="20"/>
          <w:szCs w:val="20"/>
        </w:rPr>
        <w:br/>
        <w:t xml:space="preserve">DESCRIPTORS: </w:t>
      </w:r>
      <w:r w:rsidR="00D36826" w:rsidRPr="00954190">
        <w:rPr>
          <w:rFonts w:ascii="Times New Roman" w:hAnsi="Times New Roman"/>
          <w:sz w:val="20"/>
          <w:szCs w:val="20"/>
        </w:rPr>
        <w:br/>
        <w:t xml:space="preserve">Major Concepts: Behavior; Ecology--Environmental Sciences; Nutrition; Pathology </w:t>
      </w:r>
      <w:r w:rsidR="00D36826" w:rsidRPr="00954190">
        <w:rPr>
          <w:rFonts w:ascii="Times New Roman" w:hAnsi="Times New Roman"/>
          <w:sz w:val="20"/>
          <w:szCs w:val="20"/>
        </w:rPr>
        <w:br/>
        <w:t xml:space="preserve">Biosystematic Names: Chondrichthyes--Pisces, Vertebrata, Chordata, Animalia; Delphinidae-- Cetacea, Mammalia, Vertebrata, Chordata, Animalia </w:t>
      </w:r>
      <w:r w:rsidR="00D36826" w:rsidRPr="00954190">
        <w:rPr>
          <w:rFonts w:ascii="Times New Roman" w:hAnsi="Times New Roman"/>
          <w:sz w:val="20"/>
          <w:szCs w:val="20"/>
        </w:rPr>
        <w:br/>
        <w:t>Common Taxonomic Terms: Fish; Animals; Cetaceans; Chordates; Mammals; Nonhuman Vertebrates;</w:t>
      </w:r>
      <w:r w:rsidR="00A0065D">
        <w:rPr>
          <w:rFonts w:ascii="Times New Roman" w:hAnsi="Times New Roman"/>
          <w:sz w:val="20"/>
          <w:szCs w:val="20"/>
        </w:rPr>
        <w:t xml:space="preserve"> Nonhuman Mammals; Vertebrates </w:t>
      </w:r>
    </w:p>
    <w:p w:rsidR="00D36826" w:rsidRPr="00954190" w:rsidRDefault="00D36826" w:rsidP="00D36826">
      <w:pPr>
        <w:pStyle w:val="NoSpacing"/>
        <w:rPr>
          <w:rFonts w:ascii="Times New Roman" w:hAnsi="Times New Roman"/>
          <w:sz w:val="20"/>
          <w:szCs w:val="20"/>
        </w:rPr>
      </w:pPr>
      <w:r>
        <w:rPr>
          <w:rFonts w:ascii="Times New Roman" w:hAnsi="Times New Roman"/>
          <w:sz w:val="20"/>
          <w:szCs w:val="20"/>
        </w:rPr>
        <w:t>---</w:t>
      </w:r>
      <w:r w:rsidR="00C12BCC">
        <w:rPr>
          <w:rFonts w:ascii="Times New Roman" w:hAnsi="Times New Roman"/>
          <w:sz w:val="20"/>
          <w:szCs w:val="20"/>
        </w:rPr>
        <w:t>-----------------------------------------------------------------------------------------------------------------------------------------</w:t>
      </w:r>
    </w:p>
    <w:p w:rsidR="00D36826" w:rsidRDefault="00E74EEC" w:rsidP="00D36826">
      <w:pPr>
        <w:pStyle w:val="NoSpacing"/>
        <w:rPr>
          <w:rFonts w:ascii="Times New Roman" w:hAnsi="Times New Roman"/>
          <w:sz w:val="20"/>
          <w:szCs w:val="20"/>
        </w:rPr>
      </w:pPr>
      <w:r>
        <w:rPr>
          <w:rFonts w:ascii="Times New Roman" w:hAnsi="Times New Roman"/>
          <w:noProof/>
          <w:sz w:val="20"/>
          <w:szCs w:val="20"/>
        </w:rPr>
        <w:pict>
          <v:rect id="_x0000_s1034" style="position:absolute;margin-left:-3pt;margin-top:42.45pt;width:240.75pt;height:29.25pt;z-index:251663360" fillcolor="#f3c" strokecolor="yellow" strokeweight="2.75pt">
            <v:fill opacity="13107f"/>
          </v:rect>
        </w:pict>
      </w:r>
      <w:r w:rsidR="00D36826" w:rsidRPr="00954190">
        <w:rPr>
          <w:rFonts w:ascii="Times New Roman" w:hAnsi="Times New Roman"/>
          <w:sz w:val="20"/>
          <w:szCs w:val="20"/>
        </w:rPr>
        <w:t xml:space="preserve">19/3,DE/2 (Item 1 from file: 99) </w:t>
      </w:r>
      <w:r w:rsidR="00D36826" w:rsidRPr="00954190">
        <w:rPr>
          <w:rFonts w:ascii="Times New Roman" w:hAnsi="Times New Roman"/>
          <w:sz w:val="20"/>
          <w:szCs w:val="20"/>
        </w:rPr>
        <w:br/>
        <w:t>DIALOG(R)File 99: Wilson Appl. Sci &amp; Tech Abs</w:t>
      </w:r>
      <w:r w:rsidR="00D36826" w:rsidRPr="00954190">
        <w:rPr>
          <w:rFonts w:ascii="Times New Roman" w:hAnsi="Times New Roman"/>
          <w:sz w:val="20"/>
          <w:szCs w:val="20"/>
        </w:rPr>
        <w:br/>
        <w:t>(c) 2009 The HW Wilson Co. All rights reserved.</w:t>
      </w:r>
      <w:r w:rsidR="00D36826" w:rsidRPr="00954190">
        <w:rPr>
          <w:rFonts w:ascii="Times New Roman" w:hAnsi="Times New Roman"/>
          <w:sz w:val="20"/>
          <w:szCs w:val="20"/>
        </w:rPr>
        <w:br/>
      </w:r>
      <w:r w:rsidR="00D36826" w:rsidRPr="00954190">
        <w:rPr>
          <w:rFonts w:ascii="Times New Roman" w:hAnsi="Times New Roman"/>
          <w:sz w:val="20"/>
          <w:szCs w:val="20"/>
        </w:rPr>
        <w:br/>
        <w:t xml:space="preserve">1152892 H.W. Wilson Record Number: BAST94021457 </w:t>
      </w:r>
      <w:r w:rsidR="00D36826" w:rsidRPr="00954190">
        <w:rPr>
          <w:rFonts w:ascii="Times New Roman" w:hAnsi="Times New Roman"/>
          <w:sz w:val="20"/>
          <w:szCs w:val="20"/>
        </w:rPr>
        <w:br/>
      </w:r>
      <w:r w:rsidR="00D36826" w:rsidRPr="00954190">
        <w:rPr>
          <w:rFonts w:ascii="Times New Roman" w:hAnsi="Times New Roman"/>
          <w:b/>
          <w:sz w:val="20"/>
          <w:szCs w:val="20"/>
        </w:rPr>
        <w:t>The predatory behavior of the white shark</w:t>
      </w:r>
      <w:r w:rsidR="00D36826" w:rsidRPr="00954190">
        <w:rPr>
          <w:rFonts w:ascii="Times New Roman" w:hAnsi="Times New Roman"/>
          <w:sz w:val="20"/>
          <w:szCs w:val="20"/>
        </w:rPr>
        <w:t xml:space="preserve"> </w:t>
      </w:r>
      <w:r w:rsidR="00D36826" w:rsidRPr="00954190">
        <w:rPr>
          <w:rFonts w:ascii="Times New Roman" w:hAnsi="Times New Roman"/>
          <w:sz w:val="20"/>
          <w:szCs w:val="20"/>
        </w:rPr>
        <w:br/>
      </w:r>
      <w:r w:rsidR="00D36826" w:rsidRPr="00954190">
        <w:rPr>
          <w:rFonts w:ascii="Times New Roman" w:hAnsi="Times New Roman"/>
          <w:sz w:val="20"/>
          <w:szCs w:val="20"/>
        </w:rPr>
        <w:br/>
        <w:t xml:space="preserve">Klimley, A. Peter ; </w:t>
      </w:r>
      <w:r w:rsidR="00D36826" w:rsidRPr="00954190">
        <w:rPr>
          <w:rFonts w:ascii="Times New Roman" w:hAnsi="Times New Roman"/>
          <w:sz w:val="20"/>
          <w:szCs w:val="20"/>
        </w:rPr>
        <w:br/>
        <w:t xml:space="preserve">American Scientist v. 82 (Mar./Apr. '94) p. 122-33 </w:t>
      </w:r>
      <w:r w:rsidR="00D36826" w:rsidRPr="00954190">
        <w:rPr>
          <w:rFonts w:ascii="Times New Roman" w:hAnsi="Times New Roman"/>
          <w:sz w:val="20"/>
          <w:szCs w:val="20"/>
        </w:rPr>
        <w:br/>
        <w:t xml:space="preserve">Document Type: Feature Article ISSN: </w:t>
      </w:r>
      <w:r w:rsidR="00D36826">
        <w:rPr>
          <w:rFonts w:ascii="Times New Roman" w:hAnsi="Times New Roman"/>
          <w:sz w:val="20"/>
          <w:szCs w:val="20"/>
        </w:rPr>
        <w:t xml:space="preserve">0003-0996 </w:t>
      </w:r>
      <w:r w:rsidR="00D36826" w:rsidRPr="00954190">
        <w:rPr>
          <w:rFonts w:ascii="Times New Roman" w:hAnsi="Times New Roman"/>
          <w:sz w:val="20"/>
          <w:szCs w:val="20"/>
        </w:rPr>
        <w:br/>
        <w:t xml:space="preserve">Descriptors: Sharks; Predation (Zoology) ; </w:t>
      </w:r>
    </w:p>
    <w:p w:rsidR="00C12BCC" w:rsidRPr="00954190" w:rsidRDefault="00C12BCC" w:rsidP="00C12BCC">
      <w:pPr>
        <w:pStyle w:val="NoSpacing"/>
        <w:rPr>
          <w:rFonts w:ascii="Times New Roman" w:hAnsi="Times New Roman"/>
          <w:sz w:val="20"/>
          <w:szCs w:val="20"/>
        </w:rPr>
      </w:pPr>
      <w:r>
        <w:rPr>
          <w:rFonts w:ascii="Times New Roman" w:hAnsi="Times New Roman"/>
          <w:sz w:val="20"/>
          <w:szCs w:val="20"/>
        </w:rPr>
        <w:t>--------------------------------------------------------------------------------------------------------------------------------------------</w:t>
      </w:r>
    </w:p>
    <w:p w:rsidR="00D36826" w:rsidRDefault="00D36826" w:rsidP="00D36826">
      <w:pPr>
        <w:pStyle w:val="NoSpacing"/>
        <w:rPr>
          <w:rFonts w:ascii="Times New Roman" w:hAnsi="Times New Roman"/>
          <w:sz w:val="20"/>
          <w:szCs w:val="20"/>
        </w:rPr>
      </w:pPr>
      <w:r w:rsidRPr="00954190">
        <w:rPr>
          <w:rFonts w:ascii="Times New Roman" w:hAnsi="Times New Roman"/>
          <w:sz w:val="20"/>
          <w:szCs w:val="20"/>
        </w:rPr>
        <w:t xml:space="preserve">19/3,DE/3 (Item 1 from file: 185) </w:t>
      </w:r>
      <w:r w:rsidRPr="00954190">
        <w:rPr>
          <w:rFonts w:ascii="Times New Roman" w:hAnsi="Times New Roman"/>
          <w:sz w:val="20"/>
          <w:szCs w:val="20"/>
        </w:rPr>
        <w:br/>
        <w:t>DIALOG(R)File 185: Zoological Record Online(R)</w:t>
      </w:r>
      <w:r w:rsidRPr="00954190">
        <w:rPr>
          <w:rFonts w:ascii="Times New Roman" w:hAnsi="Times New Roman"/>
          <w:sz w:val="20"/>
          <w:szCs w:val="20"/>
        </w:rPr>
        <w:br/>
        <w:t>(c) 2009 The Thomson Corp. All rights reserved.</w:t>
      </w:r>
      <w:r w:rsidRPr="00954190">
        <w:rPr>
          <w:rFonts w:ascii="Times New Roman" w:hAnsi="Times New Roman"/>
          <w:sz w:val="20"/>
          <w:szCs w:val="20"/>
        </w:rPr>
        <w:br/>
      </w:r>
      <w:r w:rsidRPr="00954190">
        <w:rPr>
          <w:rFonts w:ascii="Times New Roman" w:hAnsi="Times New Roman"/>
          <w:sz w:val="20"/>
          <w:szCs w:val="20"/>
        </w:rPr>
        <w:br/>
        <w:t xml:space="preserve">03879560      BIOSIS No. 12600045192 </w:t>
      </w:r>
      <w:r w:rsidRPr="00954190">
        <w:rPr>
          <w:rFonts w:ascii="Times New Roman" w:hAnsi="Times New Roman"/>
          <w:sz w:val="20"/>
          <w:szCs w:val="20"/>
        </w:rPr>
        <w:br/>
      </w:r>
      <w:r w:rsidRPr="00954190">
        <w:rPr>
          <w:rFonts w:ascii="Times New Roman" w:hAnsi="Times New Roman"/>
          <w:b/>
          <w:sz w:val="20"/>
          <w:szCs w:val="20"/>
        </w:rPr>
        <w:t>Sharks caught in the protective gill nets of Natal, South Africa. 2. The great white shark Carcharodon carcharias (Linnaeus).</w:t>
      </w:r>
      <w:r w:rsidRPr="00954190">
        <w:rPr>
          <w:rFonts w:ascii="Times New Roman" w:hAnsi="Times New Roman"/>
          <w:sz w:val="20"/>
          <w:szCs w:val="20"/>
        </w:rPr>
        <w:t xml:space="preserve"> </w:t>
      </w:r>
      <w:r w:rsidRPr="00954190">
        <w:rPr>
          <w:rFonts w:ascii="Times New Roman" w:hAnsi="Times New Roman"/>
          <w:sz w:val="20"/>
          <w:szCs w:val="20"/>
        </w:rPr>
        <w:br/>
      </w:r>
      <w:r w:rsidRPr="00954190">
        <w:rPr>
          <w:rFonts w:ascii="Times New Roman" w:hAnsi="Times New Roman"/>
          <w:sz w:val="20"/>
          <w:szCs w:val="20"/>
        </w:rPr>
        <w:br/>
        <w:t xml:space="preserve">Authors: Cliff, G.; Dudley, S.F.J.; Davis, B. </w:t>
      </w:r>
      <w:r w:rsidRPr="00954190">
        <w:rPr>
          <w:rFonts w:ascii="Times New Roman" w:hAnsi="Times New Roman"/>
          <w:sz w:val="20"/>
          <w:szCs w:val="20"/>
        </w:rPr>
        <w:br/>
        <w:t xml:space="preserve">Source: South African Journal of Marine Science 8 1989:131-144. [Print] </w:t>
      </w:r>
      <w:r w:rsidRPr="00954190">
        <w:rPr>
          <w:rFonts w:ascii="Times New Roman" w:hAnsi="Times New Roman"/>
          <w:sz w:val="20"/>
          <w:szCs w:val="20"/>
        </w:rPr>
        <w:br/>
        <w:t xml:space="preserve">Document Type: Article </w:t>
      </w:r>
      <w:r w:rsidRPr="00954190">
        <w:rPr>
          <w:rFonts w:ascii="Times New Roman" w:hAnsi="Times New Roman"/>
          <w:sz w:val="20"/>
          <w:szCs w:val="20"/>
        </w:rPr>
        <w:br/>
        <w:t xml:space="preserve">ISSN: 0257-7615 </w:t>
      </w:r>
      <w:r w:rsidRPr="00954190">
        <w:rPr>
          <w:rFonts w:ascii="Times New Roman" w:hAnsi="Times New Roman"/>
          <w:sz w:val="20"/>
          <w:szCs w:val="20"/>
        </w:rPr>
        <w:br/>
        <w:t xml:space="preserve">Languages: English   Summary Languages: Afrikaans </w:t>
      </w:r>
      <w:r w:rsidRPr="00954190">
        <w:rPr>
          <w:rFonts w:ascii="Times New Roman" w:hAnsi="Times New Roman"/>
          <w:sz w:val="20"/>
          <w:szCs w:val="20"/>
        </w:rPr>
        <w:br/>
        <w:t xml:space="preserve">Record Type: Citation </w:t>
      </w:r>
      <w:r w:rsidRPr="00954190">
        <w:rPr>
          <w:rFonts w:ascii="Times New Roman" w:hAnsi="Times New Roman"/>
          <w:sz w:val="20"/>
          <w:szCs w:val="20"/>
        </w:rPr>
        <w:br/>
      </w:r>
      <w:r w:rsidRPr="00954190">
        <w:rPr>
          <w:rFonts w:ascii="Times New Roman" w:hAnsi="Times New Roman"/>
          <w:sz w:val="20"/>
          <w:szCs w:val="20"/>
        </w:rPr>
        <w:lastRenderedPageBreak/>
        <w:t xml:space="preserve">Descriptors: </w:t>
      </w:r>
      <w:r w:rsidRPr="00954190">
        <w:rPr>
          <w:rFonts w:ascii="Times New Roman" w:hAnsi="Times New Roman"/>
          <w:sz w:val="20"/>
          <w:szCs w:val="20"/>
        </w:rPr>
        <w:br/>
        <w:t>  Carcharodon carcharias--Size, Gender differences, catch data, Natal (marine), Physiological condition, Prey, Composition in diet, Gut contents, Prey composition, Scavenging, Sexual dimorphism, Aggregating behaviour, Age class distribution, Population sex ratio, Distribution within habitat, South west Indian Ocean,</w:t>
      </w:r>
      <w:r w:rsidR="00A0065D">
        <w:rPr>
          <w:rFonts w:ascii="Times New Roman" w:hAnsi="Times New Roman"/>
          <w:sz w:val="20"/>
          <w:szCs w:val="20"/>
        </w:rPr>
        <w:t xml:space="preserve"> Natal, Distribution &amp; biology </w:t>
      </w:r>
    </w:p>
    <w:p w:rsidR="00C12BCC" w:rsidRPr="00954190" w:rsidRDefault="00C12BCC" w:rsidP="00C12BCC">
      <w:pPr>
        <w:pStyle w:val="NoSpacing"/>
        <w:rPr>
          <w:rFonts w:ascii="Times New Roman" w:hAnsi="Times New Roman"/>
          <w:sz w:val="20"/>
          <w:szCs w:val="20"/>
        </w:rPr>
      </w:pPr>
      <w:r>
        <w:rPr>
          <w:rFonts w:ascii="Times New Roman" w:hAnsi="Times New Roman"/>
          <w:sz w:val="20"/>
          <w:szCs w:val="20"/>
        </w:rPr>
        <w:t>--------------------------------------------------------------------------------------------------------------------------------------------</w:t>
      </w:r>
    </w:p>
    <w:p w:rsidR="00D36826" w:rsidRDefault="00E74EEC" w:rsidP="00D36826">
      <w:pPr>
        <w:pStyle w:val="NoSpacing"/>
        <w:rPr>
          <w:rFonts w:ascii="Times New Roman" w:hAnsi="Times New Roman"/>
          <w:sz w:val="20"/>
          <w:szCs w:val="20"/>
        </w:rPr>
      </w:pPr>
      <w:r>
        <w:rPr>
          <w:rFonts w:ascii="Times New Roman" w:hAnsi="Times New Roman"/>
          <w:noProof/>
          <w:sz w:val="20"/>
          <w:szCs w:val="20"/>
        </w:rPr>
        <w:pict>
          <v:rect id="_x0000_s1036" style="position:absolute;margin-left:-7.5pt;margin-top:43.5pt;width:294pt;height:32.25pt;z-index:251664384" fillcolor="#f3c" strokecolor="yellow" strokeweight="2.75pt">
            <v:fill opacity="13107f"/>
          </v:rect>
        </w:pict>
      </w:r>
      <w:r w:rsidR="00D36826" w:rsidRPr="00954190">
        <w:rPr>
          <w:rFonts w:ascii="Times New Roman" w:hAnsi="Times New Roman"/>
          <w:sz w:val="20"/>
          <w:szCs w:val="20"/>
        </w:rPr>
        <w:t xml:space="preserve">19/3,DE/4 (Item 2 from file: 185) </w:t>
      </w:r>
      <w:r w:rsidR="00D36826" w:rsidRPr="00954190">
        <w:rPr>
          <w:rFonts w:ascii="Times New Roman" w:hAnsi="Times New Roman"/>
          <w:sz w:val="20"/>
          <w:szCs w:val="20"/>
        </w:rPr>
        <w:br/>
        <w:t>DIALOG(R)File 185: Zoological Record Online(R)</w:t>
      </w:r>
      <w:r w:rsidR="00D36826" w:rsidRPr="00954190">
        <w:rPr>
          <w:rFonts w:ascii="Times New Roman" w:hAnsi="Times New Roman"/>
          <w:sz w:val="20"/>
          <w:szCs w:val="20"/>
        </w:rPr>
        <w:br/>
        <w:t>(c) 2009 The Thomson Corp. All rights reserved.</w:t>
      </w:r>
      <w:r w:rsidR="00D36826" w:rsidRPr="00954190">
        <w:rPr>
          <w:rFonts w:ascii="Times New Roman" w:hAnsi="Times New Roman"/>
          <w:sz w:val="20"/>
          <w:szCs w:val="20"/>
        </w:rPr>
        <w:br/>
      </w:r>
      <w:r w:rsidR="00D36826" w:rsidRPr="00954190">
        <w:rPr>
          <w:rFonts w:ascii="Times New Roman" w:hAnsi="Times New Roman"/>
          <w:sz w:val="20"/>
          <w:szCs w:val="20"/>
        </w:rPr>
        <w:br/>
        <w:t xml:space="preserve">03190745      BIOSIS No. 11500048276 </w:t>
      </w:r>
      <w:r w:rsidR="00D36826" w:rsidRPr="00954190">
        <w:rPr>
          <w:rFonts w:ascii="Times New Roman" w:hAnsi="Times New Roman"/>
          <w:sz w:val="20"/>
          <w:szCs w:val="20"/>
        </w:rPr>
        <w:br/>
      </w:r>
      <w:r w:rsidR="00D36826" w:rsidRPr="00954190">
        <w:rPr>
          <w:rFonts w:ascii="Times New Roman" w:hAnsi="Times New Roman"/>
          <w:b/>
          <w:sz w:val="20"/>
          <w:szCs w:val="20"/>
        </w:rPr>
        <w:t>Problems in studies of sharks in the southwestern Indian Ocean.</w:t>
      </w:r>
      <w:r w:rsidR="00D36826" w:rsidRPr="00954190">
        <w:rPr>
          <w:rFonts w:ascii="Times New Roman" w:hAnsi="Times New Roman"/>
          <w:sz w:val="20"/>
          <w:szCs w:val="20"/>
        </w:rPr>
        <w:t xml:space="preserve"> </w:t>
      </w:r>
      <w:r w:rsidR="00D36826" w:rsidRPr="00954190">
        <w:rPr>
          <w:rFonts w:ascii="Times New Roman" w:hAnsi="Times New Roman"/>
          <w:sz w:val="20"/>
          <w:szCs w:val="20"/>
        </w:rPr>
        <w:br/>
      </w:r>
      <w:r w:rsidR="00D36826" w:rsidRPr="00954190">
        <w:rPr>
          <w:rFonts w:ascii="Times New Roman" w:hAnsi="Times New Roman"/>
          <w:sz w:val="20"/>
          <w:szCs w:val="20"/>
        </w:rPr>
        <w:br/>
        <w:t xml:space="preserve">Authors: Bass, A.J. </w:t>
      </w:r>
      <w:r w:rsidR="00D36826" w:rsidRPr="00954190">
        <w:rPr>
          <w:rFonts w:ascii="Times New Roman" w:hAnsi="Times New Roman"/>
          <w:sz w:val="20"/>
          <w:szCs w:val="20"/>
        </w:rPr>
        <w:br/>
        <w:t xml:space="preserve">Source: Hodgson, E.S.; Mathewson, R.F. [Eds]. Sensory biology of sharks, skates and rays. US Government Printing Office, Washington D.C. 1978: i-xi, 1-666. Chapter pagination: 545-594. [Print] </w:t>
      </w:r>
      <w:r w:rsidR="00D36826" w:rsidRPr="00954190">
        <w:rPr>
          <w:rFonts w:ascii="Times New Roman" w:hAnsi="Times New Roman"/>
          <w:sz w:val="20"/>
          <w:szCs w:val="20"/>
        </w:rPr>
        <w:br/>
        <w:t xml:space="preserve">Document Type: Book chapter </w:t>
      </w:r>
      <w:r w:rsidR="00D36826" w:rsidRPr="00954190">
        <w:rPr>
          <w:rFonts w:ascii="Times New Roman" w:hAnsi="Times New Roman"/>
          <w:sz w:val="20"/>
          <w:szCs w:val="20"/>
        </w:rPr>
        <w:br/>
        <w:t xml:space="preserve">Record Type: Citation </w:t>
      </w:r>
      <w:r w:rsidR="00D36826" w:rsidRPr="00954190">
        <w:rPr>
          <w:rFonts w:ascii="Times New Roman" w:hAnsi="Times New Roman"/>
          <w:sz w:val="20"/>
          <w:szCs w:val="20"/>
        </w:rPr>
        <w:br/>
        <w:t xml:space="preserve">Descriptors: </w:t>
      </w:r>
      <w:r w:rsidR="00D36826" w:rsidRPr="00954190">
        <w:rPr>
          <w:rFonts w:ascii="Times New Roman" w:hAnsi="Times New Roman"/>
          <w:sz w:val="20"/>
          <w:szCs w:val="20"/>
        </w:rPr>
        <w:br/>
        <w:t>  Pisces--Social behaviour, Inter &amp; intra specific relationships, south west Indian Ocean</w:t>
      </w:r>
      <w:r w:rsidR="00D36826" w:rsidRPr="00954190">
        <w:rPr>
          <w:rFonts w:ascii="Times New Roman" w:hAnsi="Times New Roman"/>
          <w:sz w:val="20"/>
          <w:szCs w:val="20"/>
        </w:rPr>
        <w:br/>
        <w:t> Carcharhinus leucas, Carcharhinus obscurus, Carcharodon carcharias, Chondrichthyes, Holohalaelurus regani, Odontaspis taurus, Scylliogaleus quecketti--South west Indian Ocean, Distribution &amp; inter &amp; intra</w:t>
      </w:r>
      <w:r w:rsidR="00A0065D">
        <w:rPr>
          <w:rFonts w:ascii="Times New Roman" w:hAnsi="Times New Roman"/>
          <w:sz w:val="20"/>
          <w:szCs w:val="20"/>
        </w:rPr>
        <w:t xml:space="preserve"> specific social relationships </w:t>
      </w:r>
    </w:p>
    <w:p w:rsidR="00A0065D" w:rsidRDefault="00C12BCC" w:rsidP="00D36826">
      <w:pPr>
        <w:pStyle w:val="NoSpacing"/>
        <w:rPr>
          <w:rFonts w:ascii="Times New Roman" w:hAnsi="Times New Roman"/>
          <w:sz w:val="20"/>
          <w:szCs w:val="20"/>
        </w:rPr>
      </w:pPr>
      <w:r>
        <w:rPr>
          <w:rFonts w:ascii="Times New Roman" w:hAnsi="Times New Roman"/>
          <w:sz w:val="20"/>
          <w:szCs w:val="20"/>
        </w:rPr>
        <w:t>--------------------------------------------------------------------------------------------------------------------------------------------</w:t>
      </w:r>
      <w:r w:rsidR="00E74EEC">
        <w:rPr>
          <w:rFonts w:ascii="Times New Roman" w:hAnsi="Times New Roman"/>
          <w:noProof/>
          <w:sz w:val="20"/>
          <w:szCs w:val="20"/>
        </w:rPr>
        <w:pict>
          <v:rect id="_x0000_s1037" style="position:absolute;margin-left:-3.75pt;margin-top:53.8pt;width:5in;height:32.25pt;z-index:251665408;mso-position-horizontal-relative:text;mso-position-vertical-relative:text" fillcolor="#f3c" strokecolor="yellow" strokeweight="2.75pt">
            <v:fill opacity="13107f"/>
          </v:rect>
        </w:pict>
      </w:r>
      <w:r w:rsidR="00D36826" w:rsidRPr="00954190">
        <w:rPr>
          <w:rFonts w:ascii="Times New Roman" w:hAnsi="Times New Roman"/>
          <w:sz w:val="20"/>
          <w:szCs w:val="20"/>
        </w:rPr>
        <w:br/>
        <w:t xml:space="preserve">19/3,DE/5 (Item 1 from file: 292) </w:t>
      </w:r>
      <w:r w:rsidR="00D36826" w:rsidRPr="00954190">
        <w:rPr>
          <w:rFonts w:ascii="Times New Roman" w:hAnsi="Times New Roman"/>
          <w:sz w:val="20"/>
          <w:szCs w:val="20"/>
        </w:rPr>
        <w:br/>
        <w:t>DIALOG(R)File 292: GEOBASE(TM)</w:t>
      </w:r>
      <w:r w:rsidR="00D36826" w:rsidRPr="00954190">
        <w:rPr>
          <w:rFonts w:ascii="Times New Roman" w:hAnsi="Times New Roman"/>
          <w:sz w:val="20"/>
          <w:szCs w:val="20"/>
        </w:rPr>
        <w:br/>
        <w:t>(c) 2009 Elsevier B.V. All rights reserved.</w:t>
      </w:r>
      <w:r w:rsidR="00D36826" w:rsidRPr="00954190">
        <w:rPr>
          <w:rFonts w:ascii="Times New Roman" w:hAnsi="Times New Roman"/>
          <w:sz w:val="20"/>
          <w:szCs w:val="20"/>
        </w:rPr>
        <w:br/>
      </w:r>
      <w:r w:rsidR="00D36826" w:rsidRPr="00954190">
        <w:rPr>
          <w:rFonts w:ascii="Times New Roman" w:hAnsi="Times New Roman"/>
          <w:sz w:val="20"/>
          <w:szCs w:val="20"/>
        </w:rPr>
        <w:br/>
        <w:t xml:space="preserve">0010517673        Supplier Number: 2323686 </w:t>
      </w:r>
      <w:r w:rsidR="00D36826" w:rsidRPr="00954190">
        <w:rPr>
          <w:rFonts w:ascii="Times New Roman" w:hAnsi="Times New Roman"/>
          <w:sz w:val="20"/>
          <w:szCs w:val="20"/>
        </w:rPr>
        <w:br/>
      </w:r>
      <w:r w:rsidR="00D36826" w:rsidRPr="00954190">
        <w:rPr>
          <w:rFonts w:ascii="Times New Roman" w:hAnsi="Times New Roman"/>
          <w:b/>
          <w:sz w:val="20"/>
          <w:szCs w:val="20"/>
        </w:rPr>
        <w:t>The hunting strategy of white sharks (Carcharodon carcharias) near a seal colony</w:t>
      </w:r>
      <w:r w:rsidR="00D36826" w:rsidRPr="00954190">
        <w:rPr>
          <w:rFonts w:ascii="Times New Roman" w:hAnsi="Times New Roman"/>
          <w:sz w:val="20"/>
          <w:szCs w:val="20"/>
        </w:rPr>
        <w:t xml:space="preserve"> </w:t>
      </w:r>
    </w:p>
    <w:p w:rsidR="000B433F" w:rsidRDefault="00D36826" w:rsidP="00D36826">
      <w:pPr>
        <w:pStyle w:val="NoSpacing"/>
        <w:rPr>
          <w:rFonts w:ascii="Times New Roman" w:hAnsi="Times New Roman"/>
          <w:sz w:val="20"/>
          <w:szCs w:val="20"/>
        </w:rPr>
      </w:pPr>
      <w:r w:rsidRPr="00954190">
        <w:rPr>
          <w:rFonts w:ascii="Times New Roman" w:hAnsi="Times New Roman"/>
          <w:sz w:val="20"/>
          <w:szCs w:val="20"/>
        </w:rPr>
        <w:br/>
        <w:t xml:space="preserve">Klimley A.P.; Le Boeuf B.J.; Cantara K.M.; Richert J.E.; Davis S.F.; Van Sommeran S.; Kelly J.T. </w:t>
      </w:r>
      <w:r w:rsidRPr="00954190">
        <w:rPr>
          <w:rFonts w:ascii="Times New Roman" w:hAnsi="Times New Roman"/>
          <w:sz w:val="20"/>
          <w:szCs w:val="20"/>
        </w:rPr>
        <w:br/>
        <w:t xml:space="preserve">Author Email: apklimley@ucdavis.edu </w:t>
      </w:r>
      <w:r w:rsidRPr="00954190">
        <w:rPr>
          <w:rFonts w:ascii="Times New Roman" w:hAnsi="Times New Roman"/>
          <w:sz w:val="20"/>
          <w:szCs w:val="20"/>
        </w:rPr>
        <w:br/>
        <w:t xml:space="preserve">Corresp. Author/Affil: Klimley A.P., Bodega Marine Laboratory, University of California, P.O. Box 247, Bodega Bay, CA 94923 , United States </w:t>
      </w:r>
      <w:r w:rsidRPr="00954190">
        <w:rPr>
          <w:rFonts w:ascii="Times New Roman" w:hAnsi="Times New Roman"/>
          <w:sz w:val="20"/>
          <w:szCs w:val="20"/>
        </w:rPr>
        <w:br/>
        <w:t xml:space="preserve">Corresp. Author Email: apklimley@ucdavis.edu </w:t>
      </w:r>
      <w:r w:rsidRPr="00954190">
        <w:rPr>
          <w:rFonts w:ascii="Times New Roman" w:hAnsi="Times New Roman"/>
          <w:sz w:val="20"/>
          <w:szCs w:val="20"/>
        </w:rPr>
        <w:br/>
        <w:t xml:space="preserve">Journal : Marine Biology (Mar. Biol. ) , v138, n3, (617-636) , 2001 , Germany </w:t>
      </w:r>
      <w:r w:rsidRPr="00954190">
        <w:rPr>
          <w:rFonts w:ascii="Times New Roman" w:hAnsi="Times New Roman"/>
          <w:sz w:val="20"/>
          <w:szCs w:val="20"/>
        </w:rPr>
        <w:br/>
        <w:t xml:space="preserve">Publication Date: May 1, 2001 (20010501 ) </w:t>
      </w:r>
      <w:r w:rsidRPr="00954190">
        <w:rPr>
          <w:rFonts w:ascii="Times New Roman" w:hAnsi="Times New Roman"/>
          <w:sz w:val="20"/>
          <w:szCs w:val="20"/>
        </w:rPr>
        <w:br/>
        <w:t xml:space="preserve">Coden: MBIOA </w:t>
      </w:r>
      <w:r w:rsidRPr="00954190">
        <w:rPr>
          <w:rFonts w:ascii="Times New Roman" w:hAnsi="Times New Roman"/>
          <w:sz w:val="20"/>
          <w:szCs w:val="20"/>
        </w:rPr>
        <w:br/>
        <w:t xml:space="preserve">ISSN: 0025-3162 </w:t>
      </w:r>
      <w:r w:rsidRPr="00954190">
        <w:rPr>
          <w:rFonts w:ascii="Times New Roman" w:hAnsi="Times New Roman"/>
          <w:sz w:val="20"/>
          <w:szCs w:val="20"/>
        </w:rPr>
        <w:br/>
        <w:t xml:space="preserve">Publisher: Springer Verlag </w:t>
      </w:r>
      <w:r w:rsidRPr="00954190">
        <w:rPr>
          <w:rFonts w:ascii="Times New Roman" w:hAnsi="Times New Roman"/>
          <w:sz w:val="20"/>
          <w:szCs w:val="20"/>
        </w:rPr>
        <w:br/>
        <w:t xml:space="preserve">Record Type: Abstract; New </w:t>
      </w:r>
      <w:r w:rsidRPr="00954190">
        <w:rPr>
          <w:rFonts w:ascii="Times New Roman" w:hAnsi="Times New Roman"/>
          <w:sz w:val="20"/>
          <w:szCs w:val="20"/>
        </w:rPr>
        <w:br/>
        <w:t xml:space="preserve">Document Type: Article </w:t>
      </w:r>
      <w:r w:rsidRPr="00954190">
        <w:rPr>
          <w:rFonts w:ascii="Times New Roman" w:hAnsi="Times New Roman"/>
          <w:sz w:val="20"/>
          <w:szCs w:val="20"/>
        </w:rPr>
        <w:br/>
        <w:t xml:space="preserve">Languages: English       Summary Languages: English </w:t>
      </w:r>
      <w:r w:rsidRPr="00954190">
        <w:rPr>
          <w:rFonts w:ascii="Times New Roman" w:hAnsi="Times New Roman"/>
          <w:sz w:val="20"/>
          <w:szCs w:val="20"/>
        </w:rPr>
        <w:br/>
        <w:t xml:space="preserve">No. of References: </w:t>
      </w:r>
      <w:r>
        <w:rPr>
          <w:rFonts w:ascii="Times New Roman" w:hAnsi="Times New Roman"/>
          <w:sz w:val="20"/>
          <w:szCs w:val="20"/>
        </w:rPr>
        <w:t xml:space="preserve">29 </w:t>
      </w:r>
      <w:r w:rsidRPr="00954190">
        <w:rPr>
          <w:rFonts w:ascii="Times New Roman" w:hAnsi="Times New Roman"/>
          <w:sz w:val="20"/>
          <w:szCs w:val="20"/>
        </w:rPr>
        <w:br/>
        <w:t xml:space="preserve">Controlled Descriptors: </w:t>
      </w:r>
      <w:r w:rsidRPr="00954190">
        <w:rPr>
          <w:rFonts w:ascii="Times New Roman" w:hAnsi="Times New Roman"/>
          <w:sz w:val="20"/>
          <w:szCs w:val="20"/>
        </w:rPr>
        <w:br/>
        <w:t>activity pattern; foraging be</w:t>
      </w:r>
      <w:r>
        <w:rPr>
          <w:rFonts w:ascii="Times New Roman" w:hAnsi="Times New Roman"/>
          <w:sz w:val="20"/>
          <w:szCs w:val="20"/>
        </w:rPr>
        <w:t xml:space="preserve">havior; shark; social behavior </w:t>
      </w:r>
      <w:r w:rsidRPr="00954190">
        <w:rPr>
          <w:rFonts w:ascii="Times New Roman" w:hAnsi="Times New Roman"/>
          <w:sz w:val="20"/>
          <w:szCs w:val="20"/>
        </w:rPr>
        <w:br/>
        <w:t xml:space="preserve">Species Descriptors: </w:t>
      </w:r>
      <w:r w:rsidRPr="00954190">
        <w:rPr>
          <w:rFonts w:ascii="Times New Roman" w:hAnsi="Times New Roman"/>
          <w:sz w:val="20"/>
          <w:szCs w:val="20"/>
        </w:rPr>
        <w:br/>
        <w:t xml:space="preserve">Carcharias; Carcharodon carcharias; Chondrichthyes; Lamnidae; Otariidae; Panthera leo; Phocidae </w:t>
      </w:r>
    </w:p>
    <w:p w:rsidR="00D36826" w:rsidRPr="00AB1DFC" w:rsidRDefault="000B433F" w:rsidP="00AB1DFC">
      <w:pPr>
        <w:pStyle w:val="ListParagraph"/>
        <w:numPr>
          <w:ilvl w:val="0"/>
          <w:numId w:val="8"/>
        </w:numPr>
        <w:spacing w:after="200" w:line="276" w:lineRule="auto"/>
        <w:rPr>
          <w:b/>
          <w:u w:val="single"/>
        </w:rPr>
      </w:pPr>
      <w:r w:rsidRPr="00D737B0">
        <w:rPr>
          <w:sz w:val="20"/>
          <w:szCs w:val="20"/>
        </w:rPr>
        <w:br w:type="page"/>
      </w:r>
      <w:r w:rsidRPr="00AB1DFC">
        <w:rPr>
          <w:b/>
          <w:u w:val="single"/>
        </w:rPr>
        <w:lastRenderedPageBreak/>
        <w:t>EBSCO</w:t>
      </w:r>
    </w:p>
    <w:p w:rsidR="000B433F" w:rsidRDefault="000B433F" w:rsidP="00D36826">
      <w:pPr>
        <w:pStyle w:val="NoSpacing"/>
        <w:rPr>
          <w:rFonts w:ascii="Times New Roman" w:hAnsi="Times New Roman"/>
          <w:sz w:val="24"/>
          <w:szCs w:val="24"/>
        </w:rPr>
      </w:pPr>
    </w:p>
    <w:p w:rsidR="000B433F" w:rsidRDefault="00E74EEC" w:rsidP="000B433F">
      <w:pPr>
        <w:pStyle w:val="NoSpacing"/>
        <w:ind w:left="-720" w:right="-720"/>
        <w:rPr>
          <w:rFonts w:ascii="Times New Roman" w:hAnsi="Times New Roman"/>
          <w:sz w:val="24"/>
          <w:szCs w:val="24"/>
        </w:rPr>
      </w:pPr>
      <w:r w:rsidRPr="00E74EEC">
        <w:rPr>
          <w:b/>
          <w:bCs/>
          <w:noProof/>
        </w:rPr>
        <w:pict>
          <v:rect id="_x0000_s1038" style="position:absolute;left:0;text-align:left;margin-left:-23.25pt;margin-top:192.9pt;width:116.25pt;height:51.75pt;z-index:251666432" fillcolor="#f3c" strokecolor="yellow" strokeweight="2.75pt">
            <v:fill opacity="13107f"/>
          </v:rect>
        </w:pict>
      </w:r>
      <w:r w:rsidRPr="00E74EEC">
        <w:rPr>
          <w:b/>
          <w:bCs/>
          <w:noProof/>
        </w:rPr>
        <w:pict>
          <v:rect id="_x0000_s1040" style="position:absolute;left:0;text-align:left;margin-left:357.75pt;margin-top:243.15pt;width:116.25pt;height:51.75pt;z-index:251668480" fillcolor="#f3c" strokecolor="yellow" strokeweight="2.75pt">
            <v:fill opacity="13107f"/>
          </v:rect>
        </w:pict>
      </w:r>
      <w:r w:rsidRPr="00E74EEC">
        <w:rPr>
          <w:b/>
          <w:bCs/>
          <w:noProof/>
        </w:rPr>
        <w:pict>
          <v:rect id="_x0000_s1039" style="position:absolute;left:0;text-align:left;margin-left:228.75pt;margin-top:294.9pt;width:116.25pt;height:44.25pt;z-index:251667456" fillcolor="#f3c" strokecolor="yellow" strokeweight="2.75pt">
            <v:fill opacity="13107f"/>
          </v:rect>
        </w:pict>
      </w:r>
      <w:r w:rsidR="000B433F">
        <w:rPr>
          <w:rFonts w:ascii="Times New Roman" w:hAnsi="Times New Roman"/>
          <w:noProof/>
          <w:sz w:val="24"/>
          <w:szCs w:val="24"/>
        </w:rPr>
        <w:drawing>
          <wp:inline distT="0" distB="0" distL="0" distR="0">
            <wp:extent cx="6732267" cy="4210050"/>
            <wp:effectExtent l="171450" t="133350" r="354333" b="304800"/>
            <wp:docPr id="3" name="Picture 2"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2" cstate="print"/>
                    <a:stretch>
                      <a:fillRect/>
                    </a:stretch>
                  </pic:blipFill>
                  <pic:spPr>
                    <a:xfrm>
                      <a:off x="0" y="0"/>
                      <a:ext cx="6737159" cy="4213109"/>
                    </a:xfrm>
                    <a:prstGeom prst="rect">
                      <a:avLst/>
                    </a:prstGeom>
                    <a:ln>
                      <a:noFill/>
                    </a:ln>
                    <a:effectLst>
                      <a:outerShdw blurRad="292100" dist="139700" dir="2700000" algn="tl" rotWithShape="0">
                        <a:srgbClr val="333333">
                          <a:alpha val="65000"/>
                        </a:srgbClr>
                      </a:outerShdw>
                    </a:effectLst>
                  </pic:spPr>
                </pic:pic>
              </a:graphicData>
            </a:graphic>
          </wp:inline>
        </w:drawing>
      </w:r>
    </w:p>
    <w:p w:rsidR="000B433F" w:rsidRDefault="000B433F" w:rsidP="00D36826">
      <w:pPr>
        <w:pStyle w:val="NoSpacing"/>
        <w:rPr>
          <w:rFonts w:ascii="Times New Roman" w:hAnsi="Times New Roman"/>
          <w:sz w:val="24"/>
          <w:szCs w:val="24"/>
        </w:rPr>
      </w:pPr>
    </w:p>
    <w:p w:rsidR="00770451" w:rsidRDefault="00770451">
      <w:pPr>
        <w:spacing w:after="200" w:line="276" w:lineRule="auto"/>
        <w:rPr>
          <w:rFonts w:eastAsia="Calibri"/>
          <w:sz w:val="20"/>
          <w:szCs w:val="20"/>
        </w:rPr>
      </w:pPr>
      <w:r>
        <w:rPr>
          <w:sz w:val="20"/>
          <w:szCs w:val="20"/>
        </w:rPr>
        <w:br w:type="page"/>
      </w:r>
    </w:p>
    <w:p w:rsidR="000B433F" w:rsidRPr="00AB1DFC" w:rsidRDefault="00770451" w:rsidP="00AB1DFC">
      <w:pPr>
        <w:pStyle w:val="NoSpacing"/>
        <w:numPr>
          <w:ilvl w:val="0"/>
          <w:numId w:val="8"/>
        </w:numPr>
        <w:rPr>
          <w:rFonts w:ascii="Times New Roman" w:hAnsi="Times New Roman"/>
          <w:b/>
          <w:sz w:val="24"/>
          <w:szCs w:val="24"/>
          <w:u w:val="single"/>
        </w:rPr>
      </w:pPr>
      <w:r w:rsidRPr="00AB1DFC">
        <w:rPr>
          <w:rFonts w:ascii="Times New Roman" w:hAnsi="Times New Roman"/>
          <w:b/>
          <w:sz w:val="24"/>
          <w:szCs w:val="24"/>
          <w:u w:val="single"/>
        </w:rPr>
        <w:lastRenderedPageBreak/>
        <w:t>Nexis</w:t>
      </w:r>
    </w:p>
    <w:p w:rsidR="00B35761" w:rsidRDefault="00B35761">
      <w:pPr>
        <w:spacing w:after="200" w:line="276" w:lineRule="auto"/>
        <w:rPr>
          <w:b/>
          <w:bCs/>
        </w:rPr>
      </w:pPr>
    </w:p>
    <w:p w:rsidR="003C5A3E" w:rsidRDefault="00E74EEC" w:rsidP="00C94389">
      <w:pPr>
        <w:spacing w:after="200" w:line="276" w:lineRule="auto"/>
        <w:ind w:left="-900" w:right="-720"/>
        <w:rPr>
          <w:b/>
          <w:bCs/>
        </w:rPr>
      </w:pPr>
      <w:r>
        <w:rPr>
          <w:b/>
          <w:bCs/>
          <w:noProof/>
        </w:rPr>
        <w:pict>
          <v:rect id="_x0000_s1042" style="position:absolute;left:0;text-align:left;margin-left:-27.75pt;margin-top:21.6pt;width:402.75pt;height:32.25pt;z-index:251670528" fillcolor="#f3c" strokecolor="yellow" strokeweight="2.75pt">
            <v:fill opacity="13107f"/>
          </v:rect>
        </w:pict>
      </w:r>
      <w:r>
        <w:rPr>
          <w:b/>
          <w:bCs/>
          <w:noProof/>
        </w:rPr>
        <w:pict>
          <v:rect id="_x0000_s1043" style="position:absolute;left:0;text-align:left;margin-left:-27.75pt;margin-top:124.35pt;width:346.5pt;height:32.25pt;z-index:251671552" fillcolor="#f3c" strokecolor="yellow" strokeweight="2.75pt">
            <v:fill opacity="13107f"/>
          </v:rect>
        </w:pict>
      </w:r>
      <w:r>
        <w:rPr>
          <w:b/>
          <w:bCs/>
          <w:noProof/>
        </w:rPr>
        <w:pict>
          <v:rect id="_x0000_s1044" style="position:absolute;left:0;text-align:left;margin-left:-27.75pt;margin-top:215.85pt;width:375pt;height:32.25pt;z-index:251672576" fillcolor="#f3c" strokecolor="yellow" strokeweight="2.75pt">
            <v:fill opacity="13107f"/>
          </v:rect>
        </w:pict>
      </w:r>
      <w:r w:rsidR="00B35761">
        <w:rPr>
          <w:b/>
          <w:bCs/>
          <w:noProof/>
        </w:rPr>
        <w:drawing>
          <wp:inline distT="0" distB="0" distL="0" distR="0">
            <wp:extent cx="6813637" cy="3305175"/>
            <wp:effectExtent l="171450" t="133350" r="368213" b="314325"/>
            <wp:docPr id="5" name="Picture 4"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3" cstate="print"/>
                    <a:stretch>
                      <a:fillRect/>
                    </a:stretch>
                  </pic:blipFill>
                  <pic:spPr>
                    <a:xfrm>
                      <a:off x="0" y="0"/>
                      <a:ext cx="6820174" cy="3308346"/>
                    </a:xfrm>
                    <a:prstGeom prst="rect">
                      <a:avLst/>
                    </a:prstGeom>
                    <a:ln>
                      <a:noFill/>
                    </a:ln>
                    <a:effectLst>
                      <a:outerShdw blurRad="292100" dist="139700" dir="2700000" algn="tl" rotWithShape="0">
                        <a:srgbClr val="333333">
                          <a:alpha val="65000"/>
                        </a:srgbClr>
                      </a:outerShdw>
                    </a:effectLst>
                  </pic:spPr>
                </pic:pic>
              </a:graphicData>
            </a:graphic>
          </wp:inline>
        </w:drawing>
      </w:r>
      <w:r w:rsidR="003C5A3E">
        <w:rPr>
          <w:b/>
          <w:bCs/>
        </w:rPr>
        <w:br w:type="page"/>
      </w:r>
    </w:p>
    <w:p w:rsidR="00D36826" w:rsidRPr="00AB1DFC" w:rsidRDefault="003C5A3E" w:rsidP="00AB1DFC">
      <w:pPr>
        <w:pStyle w:val="ListParagraph"/>
        <w:numPr>
          <w:ilvl w:val="0"/>
          <w:numId w:val="8"/>
        </w:numPr>
        <w:rPr>
          <w:b/>
          <w:bCs/>
          <w:u w:val="single"/>
        </w:rPr>
      </w:pPr>
      <w:r w:rsidRPr="00AB1DFC">
        <w:rPr>
          <w:b/>
          <w:bCs/>
          <w:u w:val="single"/>
        </w:rPr>
        <w:lastRenderedPageBreak/>
        <w:t>Web of Science Citation Database</w:t>
      </w:r>
      <w:r w:rsidR="001C533E">
        <w:rPr>
          <w:b/>
          <w:bCs/>
          <w:u w:val="single"/>
        </w:rPr>
        <w:t>s</w:t>
      </w:r>
    </w:p>
    <w:p w:rsidR="003C5A3E" w:rsidRDefault="003C5A3E" w:rsidP="00D36826">
      <w:pPr>
        <w:pStyle w:val="ListParagraph"/>
        <w:ind w:left="360"/>
        <w:rPr>
          <w:b/>
          <w:bCs/>
        </w:rPr>
      </w:pPr>
    </w:p>
    <w:p w:rsidR="003C5A3E" w:rsidRDefault="00E74EEC" w:rsidP="003C5A3E">
      <w:pPr>
        <w:pStyle w:val="ListParagraph"/>
        <w:ind w:left="-990" w:right="-720"/>
        <w:rPr>
          <w:b/>
          <w:bCs/>
        </w:rPr>
      </w:pPr>
      <w:r>
        <w:rPr>
          <w:b/>
          <w:bCs/>
          <w:noProof/>
        </w:rPr>
        <w:pict>
          <v:rect id="_x0000_s1048" style="position:absolute;left:0;text-align:left;margin-left:-22.5pt;margin-top:336.9pt;width:381.75pt;height:32.25pt;z-index:251676672" fillcolor="#f3c" strokecolor="yellow" strokeweight="2.75pt">
            <v:fill opacity="13107f"/>
          </v:rect>
        </w:pict>
      </w:r>
      <w:r>
        <w:rPr>
          <w:b/>
          <w:bCs/>
          <w:noProof/>
        </w:rPr>
        <w:pict>
          <v:rect id="_x0000_s1047" style="position:absolute;left:0;text-align:left;margin-left:-22.5pt;margin-top:266.15pt;width:525pt;height:41.5pt;z-index:251675648" fillcolor="#f3c" strokecolor="yellow" strokeweight="2.75pt">
            <v:fill opacity="13107f"/>
          </v:rect>
        </w:pict>
      </w:r>
      <w:r>
        <w:rPr>
          <w:b/>
          <w:bCs/>
          <w:noProof/>
        </w:rPr>
        <w:pict>
          <v:rect id="_x0000_s1046" style="position:absolute;left:0;text-align:left;margin-left:-22.5pt;margin-top:75.15pt;width:7in;height:32.25pt;z-index:251674624" fillcolor="#f3c" strokecolor="yellow" strokeweight="2.75pt">
            <v:fill opacity="13107f"/>
          </v:rect>
        </w:pict>
      </w:r>
      <w:r>
        <w:rPr>
          <w:b/>
          <w:bCs/>
          <w:noProof/>
        </w:rPr>
        <w:pict>
          <v:rect id="_x0000_s1045" style="position:absolute;left:0;text-align:left;margin-left:-22.5pt;margin-top:11.9pt;width:415.5pt;height:32.25pt;z-index:251673600" fillcolor="#f3c" strokecolor="yellow" strokeweight="2.75pt">
            <v:fill opacity="13107f"/>
          </v:rect>
        </w:pict>
      </w:r>
      <w:r w:rsidR="003C5A3E">
        <w:rPr>
          <w:b/>
          <w:bCs/>
          <w:noProof/>
        </w:rPr>
        <w:drawing>
          <wp:inline distT="0" distB="0" distL="0" distR="0">
            <wp:extent cx="6962775" cy="4591050"/>
            <wp:effectExtent l="171450" t="133350" r="371475" b="304800"/>
            <wp:docPr id="4" name="Picture 3"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4" cstate="print"/>
                    <a:stretch>
                      <a:fillRect/>
                    </a:stretch>
                  </pic:blipFill>
                  <pic:spPr>
                    <a:xfrm>
                      <a:off x="0" y="0"/>
                      <a:ext cx="6962775" cy="4591050"/>
                    </a:xfrm>
                    <a:prstGeom prst="rect">
                      <a:avLst/>
                    </a:prstGeom>
                    <a:ln>
                      <a:noFill/>
                    </a:ln>
                    <a:effectLst>
                      <a:outerShdw blurRad="292100" dist="139700" dir="2700000" algn="tl" rotWithShape="0">
                        <a:srgbClr val="333333">
                          <a:alpha val="65000"/>
                        </a:srgbClr>
                      </a:outerShdw>
                    </a:effectLst>
                  </pic:spPr>
                </pic:pic>
              </a:graphicData>
            </a:graphic>
          </wp:inline>
        </w:drawing>
      </w:r>
    </w:p>
    <w:p w:rsidR="00D36826" w:rsidRDefault="00D36826" w:rsidP="00D36826">
      <w:pPr>
        <w:pStyle w:val="ListParagraph"/>
        <w:rPr>
          <w:b/>
          <w:bCs/>
        </w:rPr>
      </w:pPr>
    </w:p>
    <w:p w:rsidR="00D36826" w:rsidRPr="00D36826" w:rsidRDefault="00D36826" w:rsidP="00D36826">
      <w:pPr>
        <w:pStyle w:val="ListParagraph"/>
        <w:rPr>
          <w:b/>
          <w:bCs/>
        </w:rPr>
      </w:pPr>
    </w:p>
    <w:p w:rsidR="00515277" w:rsidRDefault="00515277" w:rsidP="00AB1DFC">
      <w:pPr>
        <w:jc w:val="center"/>
        <w:rPr>
          <w:b/>
          <w:bCs/>
          <w:u w:val="single"/>
        </w:rPr>
      </w:pPr>
      <w:r>
        <w:rPr>
          <w:b/>
          <w:bCs/>
          <w:u w:val="single"/>
        </w:rPr>
        <w:br w:type="page"/>
      </w:r>
      <w:r w:rsidR="00954510">
        <w:rPr>
          <w:b/>
          <w:bCs/>
          <w:u w:val="single"/>
        </w:rPr>
        <w:lastRenderedPageBreak/>
        <w:t>5. Search Engines (4) – Result List Samples</w:t>
      </w:r>
    </w:p>
    <w:p w:rsidR="00954510" w:rsidRDefault="00954510" w:rsidP="004E0E82">
      <w:pPr>
        <w:rPr>
          <w:b/>
          <w:bCs/>
          <w:u w:val="single"/>
        </w:rPr>
      </w:pPr>
    </w:p>
    <w:p w:rsidR="004D0CF7" w:rsidRDefault="004D0CF7" w:rsidP="004E0E82">
      <w:pPr>
        <w:rPr>
          <w:b/>
          <w:bCs/>
          <w:u w:val="single"/>
        </w:rPr>
      </w:pPr>
    </w:p>
    <w:p w:rsidR="000134C1" w:rsidRPr="00AB1DFC" w:rsidRDefault="004D0CF7" w:rsidP="00AB1DFC">
      <w:pPr>
        <w:pStyle w:val="ListParagraph"/>
        <w:numPr>
          <w:ilvl w:val="0"/>
          <w:numId w:val="9"/>
        </w:numPr>
        <w:rPr>
          <w:b/>
          <w:bCs/>
          <w:u w:val="single"/>
        </w:rPr>
      </w:pPr>
      <w:r w:rsidRPr="00AB1DFC">
        <w:rPr>
          <w:b/>
          <w:bCs/>
          <w:u w:val="single"/>
        </w:rPr>
        <w:t>Google</w:t>
      </w:r>
    </w:p>
    <w:p w:rsidR="000134C1" w:rsidRDefault="000134C1" w:rsidP="004E0E82">
      <w:pPr>
        <w:rPr>
          <w:b/>
          <w:bCs/>
        </w:rPr>
      </w:pPr>
    </w:p>
    <w:p w:rsidR="004D0CF7" w:rsidRPr="004D0CF7" w:rsidRDefault="00E74EEC" w:rsidP="004E0E82">
      <w:pPr>
        <w:rPr>
          <w:b/>
          <w:bCs/>
        </w:rPr>
      </w:pPr>
      <w:r>
        <w:rPr>
          <w:b/>
          <w:bCs/>
          <w:noProof/>
        </w:rPr>
        <w:pict>
          <v:rect id="_x0000_s1051" style="position:absolute;margin-left:40.5pt;margin-top:69.75pt;width:423.75pt;height:44.25pt;z-index:251678720" fillcolor="#f3c" strokecolor="yellow" strokeweight="2.75pt">
            <v:fill opacity="13107f"/>
          </v:rect>
        </w:pict>
      </w:r>
      <w:r>
        <w:rPr>
          <w:b/>
          <w:bCs/>
          <w:noProof/>
        </w:rPr>
        <w:pict>
          <v:rect id="_x0000_s1052" style="position:absolute;margin-left:24.75pt;margin-top:189.75pt;width:405pt;height:44.25pt;z-index:251679744" fillcolor="#f3c" strokecolor="yellow" strokeweight="2.75pt">
            <v:fill opacity="13107f"/>
          </v:rect>
        </w:pict>
      </w:r>
      <w:r>
        <w:rPr>
          <w:b/>
          <w:bCs/>
          <w:noProof/>
        </w:rPr>
        <w:pict>
          <v:rect id="_x0000_s1049" style="position:absolute;margin-left:25.5pt;margin-top:10.5pt;width:252.75pt;height:44.25pt;z-index:251677696" fillcolor="#f3c" strokecolor="yellow" strokeweight="2.75pt">
            <v:fill opacity="13107f"/>
          </v:rect>
        </w:pict>
      </w:r>
      <w:r w:rsidR="000134C1">
        <w:rPr>
          <w:b/>
          <w:bCs/>
          <w:noProof/>
        </w:rPr>
        <w:drawing>
          <wp:inline distT="0" distB="0" distL="0" distR="0">
            <wp:extent cx="5943600" cy="5688965"/>
            <wp:effectExtent l="171450" t="133350" r="361950" b="311785"/>
            <wp:docPr id="6" name="Picture 5"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5" cstate="print"/>
                    <a:stretch>
                      <a:fillRect/>
                    </a:stretch>
                  </pic:blipFill>
                  <pic:spPr>
                    <a:xfrm>
                      <a:off x="0" y="0"/>
                      <a:ext cx="5943600" cy="5688965"/>
                    </a:xfrm>
                    <a:prstGeom prst="rect">
                      <a:avLst/>
                    </a:prstGeom>
                    <a:ln>
                      <a:noFill/>
                    </a:ln>
                    <a:effectLst>
                      <a:outerShdw blurRad="292100" dist="139700" dir="2700000" algn="tl" rotWithShape="0">
                        <a:srgbClr val="333333">
                          <a:alpha val="65000"/>
                        </a:srgbClr>
                      </a:outerShdw>
                    </a:effectLst>
                  </pic:spPr>
                </pic:pic>
              </a:graphicData>
            </a:graphic>
          </wp:inline>
        </w:drawing>
      </w:r>
      <w:r w:rsidR="004D0CF7" w:rsidRPr="004D0CF7">
        <w:rPr>
          <w:b/>
          <w:bCs/>
        </w:rPr>
        <w:t xml:space="preserve"> </w:t>
      </w:r>
    </w:p>
    <w:p w:rsidR="002E7FAF" w:rsidRDefault="002E7FAF">
      <w:pPr>
        <w:spacing w:after="200" w:line="276" w:lineRule="auto"/>
        <w:rPr>
          <w:b/>
          <w:bCs/>
          <w:u w:val="single"/>
        </w:rPr>
      </w:pPr>
      <w:r>
        <w:rPr>
          <w:b/>
          <w:bCs/>
          <w:u w:val="single"/>
        </w:rPr>
        <w:br w:type="page"/>
      </w:r>
    </w:p>
    <w:p w:rsidR="00954510" w:rsidRPr="00D737B0" w:rsidRDefault="002E7FAF" w:rsidP="00AB1DFC">
      <w:pPr>
        <w:pStyle w:val="ListParagraph"/>
        <w:numPr>
          <w:ilvl w:val="0"/>
          <w:numId w:val="9"/>
        </w:numPr>
        <w:rPr>
          <w:b/>
          <w:bCs/>
          <w:u w:val="single"/>
        </w:rPr>
      </w:pPr>
      <w:r w:rsidRPr="00D737B0">
        <w:rPr>
          <w:b/>
          <w:bCs/>
          <w:u w:val="single"/>
        </w:rPr>
        <w:lastRenderedPageBreak/>
        <w:t>BING</w:t>
      </w:r>
    </w:p>
    <w:p w:rsidR="002E7FAF" w:rsidRDefault="002E7FAF" w:rsidP="004E0E82">
      <w:pPr>
        <w:rPr>
          <w:b/>
          <w:bCs/>
          <w:u w:val="single"/>
        </w:rPr>
      </w:pPr>
    </w:p>
    <w:p w:rsidR="002E7FAF" w:rsidRPr="002E7FAF" w:rsidRDefault="00E74EEC" w:rsidP="004E0E82">
      <w:pPr>
        <w:rPr>
          <w:b/>
          <w:bCs/>
        </w:rPr>
      </w:pPr>
      <w:r>
        <w:rPr>
          <w:b/>
          <w:bCs/>
          <w:noProof/>
        </w:rPr>
        <w:pict>
          <v:rect id="_x0000_s1057" style="position:absolute;margin-left:21.75pt;margin-top:342.9pt;width:340.5pt;height:44.25pt;z-index:251683840" fillcolor="#f3c" strokecolor="yellow" strokeweight="2.75pt">
            <v:fill opacity="13107f"/>
          </v:rect>
        </w:pict>
      </w:r>
      <w:r>
        <w:rPr>
          <w:b/>
          <w:bCs/>
          <w:noProof/>
        </w:rPr>
        <w:pict>
          <v:rect id="_x0000_s1054" style="position:absolute;margin-left:18pt;margin-top:14.4pt;width:322.5pt;height:44.25pt;z-index:251680768" fillcolor="#f3c" strokecolor="yellow" strokeweight="2.75pt">
            <v:fill opacity="13107f"/>
          </v:rect>
        </w:pict>
      </w:r>
      <w:r>
        <w:rPr>
          <w:b/>
          <w:bCs/>
          <w:noProof/>
        </w:rPr>
        <w:pict>
          <v:rect id="_x0000_s1056" style="position:absolute;margin-left:18pt;margin-top:148.65pt;width:214.5pt;height:44.25pt;z-index:251682816" fillcolor="#f3c" strokecolor="yellow" strokeweight="2.75pt">
            <v:fill opacity="13107f"/>
          </v:rect>
        </w:pict>
      </w:r>
      <w:r>
        <w:rPr>
          <w:b/>
          <w:bCs/>
          <w:noProof/>
        </w:rPr>
        <w:pict>
          <v:rect id="_x0000_s1055" style="position:absolute;margin-left:18pt;margin-top:79.65pt;width:388.5pt;height:44.25pt;z-index:251681792" fillcolor="#f3c" strokecolor="yellow" strokeweight="2.75pt">
            <v:fill opacity="13107f"/>
          </v:rect>
        </w:pict>
      </w:r>
      <w:r w:rsidR="002E7FAF">
        <w:rPr>
          <w:b/>
          <w:bCs/>
          <w:noProof/>
        </w:rPr>
        <w:drawing>
          <wp:inline distT="0" distB="0" distL="0" distR="0">
            <wp:extent cx="5810250" cy="5743575"/>
            <wp:effectExtent l="171450" t="133350" r="361950" b="314325"/>
            <wp:docPr id="7" name="Picture 6"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6" cstate="print"/>
                    <a:stretch>
                      <a:fillRect/>
                    </a:stretch>
                  </pic:blipFill>
                  <pic:spPr>
                    <a:xfrm>
                      <a:off x="0" y="0"/>
                      <a:ext cx="5810250" cy="5743575"/>
                    </a:xfrm>
                    <a:prstGeom prst="rect">
                      <a:avLst/>
                    </a:prstGeom>
                    <a:ln>
                      <a:noFill/>
                    </a:ln>
                    <a:effectLst>
                      <a:outerShdw blurRad="292100" dist="139700" dir="2700000" algn="tl" rotWithShape="0">
                        <a:srgbClr val="333333">
                          <a:alpha val="65000"/>
                        </a:srgbClr>
                      </a:outerShdw>
                    </a:effectLst>
                  </pic:spPr>
                </pic:pic>
              </a:graphicData>
            </a:graphic>
          </wp:inline>
        </w:drawing>
      </w:r>
    </w:p>
    <w:p w:rsidR="005527A4" w:rsidRDefault="005527A4">
      <w:pPr>
        <w:spacing w:after="200" w:line="276" w:lineRule="auto"/>
      </w:pPr>
      <w:r>
        <w:br w:type="page"/>
      </w:r>
    </w:p>
    <w:p w:rsidR="00515277" w:rsidRDefault="00D737B0" w:rsidP="00AB1DFC">
      <w:pPr>
        <w:pStyle w:val="ListParagraph"/>
        <w:numPr>
          <w:ilvl w:val="0"/>
          <w:numId w:val="9"/>
        </w:numPr>
        <w:rPr>
          <w:b/>
          <w:u w:val="single"/>
        </w:rPr>
      </w:pPr>
      <w:r w:rsidRPr="00D737B0">
        <w:rPr>
          <w:b/>
          <w:u w:val="single"/>
        </w:rPr>
        <w:lastRenderedPageBreak/>
        <w:t>Clusty</w:t>
      </w:r>
    </w:p>
    <w:p w:rsidR="00D737B0" w:rsidRDefault="00D737B0" w:rsidP="00D737B0">
      <w:pPr>
        <w:rPr>
          <w:b/>
          <w:u w:val="single"/>
        </w:rPr>
      </w:pPr>
    </w:p>
    <w:p w:rsidR="0051053A" w:rsidRDefault="00E74EEC" w:rsidP="0051053A">
      <w:pPr>
        <w:ind w:left="-810" w:right="-720"/>
        <w:rPr>
          <w:b/>
          <w:u w:val="single"/>
        </w:rPr>
      </w:pPr>
      <w:r>
        <w:rPr>
          <w:b/>
          <w:noProof/>
          <w:u w:val="single"/>
        </w:rPr>
        <w:pict>
          <v:rect id="_x0000_s1061" style="position:absolute;left:0;text-align:left;margin-left:-27.75pt;margin-top:302.4pt;width:522pt;height:44.25pt;z-index:251687936" fillcolor="#f3c" strokecolor="yellow" strokeweight="2.75pt">
            <v:fill opacity="13107f"/>
          </v:rect>
        </w:pict>
      </w:r>
      <w:r>
        <w:rPr>
          <w:b/>
          <w:noProof/>
          <w:u w:val="single"/>
        </w:rPr>
        <w:pict>
          <v:rect id="_x0000_s1060" style="position:absolute;left:0;text-align:left;margin-left:-27.75pt;margin-top:124.65pt;width:528pt;height:44.25pt;z-index:251686912" fillcolor="#f3c" strokecolor="yellow" strokeweight="2.75pt">
            <v:fill opacity="13107f"/>
          </v:rect>
        </w:pict>
      </w:r>
      <w:r>
        <w:rPr>
          <w:b/>
          <w:noProof/>
          <w:u w:val="single"/>
        </w:rPr>
        <w:pict>
          <v:rect id="_x0000_s1058" style="position:absolute;left:0;text-align:left;margin-left:-27.75pt;margin-top:63.9pt;width:318pt;height:44.25pt;z-index:251684864" fillcolor="#f3c" strokecolor="yellow" strokeweight="2.75pt">
            <v:fill opacity="13107f"/>
          </v:rect>
        </w:pict>
      </w:r>
      <w:r>
        <w:rPr>
          <w:b/>
          <w:noProof/>
          <w:u w:val="single"/>
        </w:rPr>
        <w:pict>
          <v:rect id="_x0000_s1059" style="position:absolute;left:0;text-align:left;margin-left:-51pt;margin-top:440.4pt;width:584.25pt;height:13.5pt;z-index:251685888" strokecolor="white [3212]"/>
        </w:pict>
      </w:r>
      <w:r w:rsidR="0051053A">
        <w:rPr>
          <w:b/>
          <w:noProof/>
          <w:u w:val="single"/>
        </w:rPr>
        <w:drawing>
          <wp:inline distT="0" distB="0" distL="0" distR="0">
            <wp:extent cx="6718935" cy="5219700"/>
            <wp:effectExtent l="171450" t="133350" r="367665" b="304800"/>
            <wp:docPr id="8" name="Picture 7"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7" cstate="print"/>
                    <a:stretch>
                      <a:fillRect/>
                    </a:stretch>
                  </pic:blipFill>
                  <pic:spPr>
                    <a:xfrm>
                      <a:off x="0" y="0"/>
                      <a:ext cx="6718777" cy="5219577"/>
                    </a:xfrm>
                    <a:prstGeom prst="rect">
                      <a:avLst/>
                    </a:prstGeom>
                    <a:ln>
                      <a:noFill/>
                    </a:ln>
                    <a:effectLst>
                      <a:outerShdw blurRad="292100" dist="139700" dir="2700000" algn="tl" rotWithShape="0">
                        <a:srgbClr val="333333">
                          <a:alpha val="65000"/>
                        </a:srgbClr>
                      </a:outerShdw>
                    </a:effectLst>
                  </pic:spPr>
                </pic:pic>
              </a:graphicData>
            </a:graphic>
          </wp:inline>
        </w:drawing>
      </w:r>
    </w:p>
    <w:p w:rsidR="007B06A1" w:rsidRDefault="007B06A1">
      <w:pPr>
        <w:spacing w:after="200" w:line="276" w:lineRule="auto"/>
        <w:rPr>
          <w:b/>
          <w:u w:val="single"/>
        </w:rPr>
      </w:pPr>
      <w:r>
        <w:rPr>
          <w:b/>
          <w:u w:val="single"/>
        </w:rPr>
        <w:br w:type="page"/>
      </w:r>
    </w:p>
    <w:p w:rsidR="00D737B0" w:rsidRDefault="007B06A1" w:rsidP="00AB1DFC">
      <w:pPr>
        <w:pStyle w:val="ListParagraph"/>
        <w:numPr>
          <w:ilvl w:val="0"/>
          <w:numId w:val="9"/>
        </w:numPr>
        <w:rPr>
          <w:b/>
          <w:u w:val="single"/>
        </w:rPr>
      </w:pPr>
      <w:r>
        <w:rPr>
          <w:b/>
          <w:u w:val="single"/>
        </w:rPr>
        <w:lastRenderedPageBreak/>
        <w:t>Scirus</w:t>
      </w:r>
    </w:p>
    <w:p w:rsidR="00B4235B" w:rsidRDefault="00B4235B" w:rsidP="00B4235B">
      <w:pPr>
        <w:rPr>
          <w:b/>
          <w:u w:val="single"/>
        </w:rPr>
      </w:pPr>
    </w:p>
    <w:p w:rsidR="00B4235B" w:rsidRDefault="00E74EEC" w:rsidP="00C5721F">
      <w:pPr>
        <w:ind w:left="-720" w:right="-720"/>
        <w:rPr>
          <w:b/>
          <w:u w:val="single"/>
        </w:rPr>
      </w:pPr>
      <w:r>
        <w:rPr>
          <w:b/>
          <w:noProof/>
          <w:u w:val="single"/>
        </w:rPr>
        <w:pict>
          <v:rect id="_x0000_s1067" style="position:absolute;left:0;text-align:left;margin-left:-45.75pt;margin-top:400.65pt;width:576.75pt;height:8.25pt;z-index:251693056" strokecolor="white [3212]"/>
        </w:pict>
      </w:r>
      <w:r>
        <w:rPr>
          <w:b/>
          <w:noProof/>
          <w:u w:val="single"/>
        </w:rPr>
        <w:pict>
          <v:rect id="_x0000_s1066" style="position:absolute;left:0;text-align:left;margin-left:-21pt;margin-top:309.15pt;width:418.5pt;height:54pt;z-index:251692032" fillcolor="#f3c" strokecolor="yellow" strokeweight="2.75pt">
            <v:fill opacity="13107f"/>
          </v:rect>
        </w:pict>
      </w:r>
      <w:r>
        <w:rPr>
          <w:b/>
          <w:noProof/>
          <w:u w:val="single"/>
        </w:rPr>
        <w:pict>
          <v:rect id="_x0000_s1063" style="position:absolute;left:0;text-align:left;margin-left:-21pt;margin-top:84.9pt;width:505.5pt;height:54pt;z-index:251688960" fillcolor="#f3c" strokecolor="yellow" strokeweight="2.75pt">
            <v:fill opacity="13107f"/>
          </v:rect>
        </w:pict>
      </w:r>
      <w:r>
        <w:rPr>
          <w:b/>
          <w:noProof/>
          <w:u w:val="single"/>
        </w:rPr>
        <w:pict>
          <v:rect id="_x0000_s1064" style="position:absolute;left:0;text-align:left;margin-left:-21pt;margin-top:9.9pt;width:491.25pt;height:54pt;z-index:251689984" fillcolor="#f3c" strokecolor="yellow" strokeweight="2.75pt">
            <v:fill opacity="13107f"/>
          </v:rect>
        </w:pict>
      </w:r>
      <w:r w:rsidR="00050258">
        <w:rPr>
          <w:b/>
          <w:noProof/>
          <w:u w:val="single"/>
        </w:rPr>
        <w:drawing>
          <wp:inline distT="0" distB="0" distL="0" distR="0">
            <wp:extent cx="6640830" cy="4667250"/>
            <wp:effectExtent l="171450" t="133350" r="369570" b="304800"/>
            <wp:docPr id="12" name="Picture 11" descr="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jpg"/>
                    <pic:cNvPicPr/>
                  </pic:nvPicPr>
                  <pic:blipFill>
                    <a:blip r:embed="rId18" cstate="print"/>
                    <a:stretch>
                      <a:fillRect/>
                    </a:stretch>
                  </pic:blipFill>
                  <pic:spPr>
                    <a:xfrm>
                      <a:off x="0" y="0"/>
                      <a:ext cx="6640752" cy="4667195"/>
                    </a:xfrm>
                    <a:prstGeom prst="rect">
                      <a:avLst/>
                    </a:prstGeom>
                    <a:ln>
                      <a:noFill/>
                    </a:ln>
                    <a:effectLst>
                      <a:outerShdw blurRad="292100" dist="139700" dir="2700000" algn="tl" rotWithShape="0">
                        <a:srgbClr val="333333">
                          <a:alpha val="65000"/>
                        </a:srgbClr>
                      </a:outerShdw>
                    </a:effectLst>
                  </pic:spPr>
                </pic:pic>
              </a:graphicData>
            </a:graphic>
          </wp:inline>
        </w:drawing>
      </w:r>
    </w:p>
    <w:p w:rsidR="00E87070" w:rsidRDefault="00E87070" w:rsidP="00C5721F">
      <w:pPr>
        <w:ind w:left="-720" w:right="-720"/>
        <w:rPr>
          <w:b/>
          <w:u w:val="single"/>
        </w:rPr>
      </w:pPr>
    </w:p>
    <w:p w:rsidR="00E87070" w:rsidRDefault="00E87070" w:rsidP="00C5721F">
      <w:pPr>
        <w:ind w:left="-720" w:right="-720"/>
        <w:rPr>
          <w:b/>
          <w:u w:val="single"/>
        </w:rPr>
      </w:pPr>
    </w:p>
    <w:p w:rsidR="008C2BCA" w:rsidRDefault="00E87070" w:rsidP="008C2BCA">
      <w:pPr>
        <w:spacing w:after="200" w:line="480" w:lineRule="auto"/>
        <w:rPr>
          <w:b/>
          <w:u w:val="single"/>
        </w:rPr>
      </w:pPr>
      <w:r>
        <w:rPr>
          <w:b/>
          <w:u w:val="single"/>
        </w:rPr>
        <w:br w:type="page"/>
      </w:r>
    </w:p>
    <w:p w:rsidR="0088037D" w:rsidRDefault="0088037D" w:rsidP="0088037D">
      <w:pPr>
        <w:pStyle w:val="NoSpacing"/>
        <w:jc w:val="center"/>
        <w:rPr>
          <w:rFonts w:ascii="Times New Roman" w:hAnsi="Times New Roman"/>
          <w:b/>
          <w:sz w:val="24"/>
          <w:szCs w:val="24"/>
        </w:rPr>
      </w:pPr>
    </w:p>
    <w:p w:rsidR="008C2BCA" w:rsidRPr="008C2BCA" w:rsidRDefault="008C2BCA" w:rsidP="00AB1DFC">
      <w:pPr>
        <w:pStyle w:val="NoSpacing"/>
        <w:spacing w:line="480" w:lineRule="auto"/>
        <w:jc w:val="center"/>
        <w:rPr>
          <w:rFonts w:ascii="Times New Roman" w:hAnsi="Times New Roman"/>
          <w:b/>
          <w:sz w:val="24"/>
          <w:szCs w:val="24"/>
        </w:rPr>
      </w:pPr>
      <w:r w:rsidRPr="008C2BCA">
        <w:rPr>
          <w:rFonts w:ascii="Times New Roman" w:hAnsi="Times New Roman"/>
          <w:b/>
          <w:sz w:val="24"/>
          <w:szCs w:val="24"/>
        </w:rPr>
        <w:t xml:space="preserve">6. </w:t>
      </w:r>
      <w:r w:rsidRPr="008C2BCA">
        <w:rPr>
          <w:rFonts w:ascii="Times New Roman" w:hAnsi="Times New Roman"/>
          <w:b/>
          <w:sz w:val="24"/>
          <w:szCs w:val="24"/>
          <w:u w:val="single"/>
        </w:rPr>
        <w:t>Comparison of Systems &amp; Conclusion</w:t>
      </w:r>
    </w:p>
    <w:p w:rsidR="00AB1DFC" w:rsidRDefault="00207268" w:rsidP="00AB1DFC">
      <w:pPr>
        <w:pStyle w:val="NoSpacing"/>
        <w:spacing w:line="480" w:lineRule="auto"/>
        <w:ind w:firstLine="720"/>
        <w:rPr>
          <w:rFonts w:ascii="Times New Roman" w:hAnsi="Times New Roman"/>
          <w:sz w:val="24"/>
          <w:szCs w:val="24"/>
        </w:rPr>
      </w:pPr>
      <w:r>
        <w:rPr>
          <w:rFonts w:ascii="Times New Roman" w:hAnsi="Times New Roman"/>
          <w:sz w:val="24"/>
          <w:szCs w:val="24"/>
        </w:rPr>
        <w:t>All systems</w:t>
      </w:r>
      <w:r w:rsidR="00AB1DFC">
        <w:rPr>
          <w:rFonts w:ascii="Times New Roman" w:hAnsi="Times New Roman"/>
          <w:sz w:val="24"/>
          <w:szCs w:val="24"/>
        </w:rPr>
        <w:t xml:space="preserve"> I chose for this assignment were i</w:t>
      </w:r>
      <w:r>
        <w:rPr>
          <w:rFonts w:ascii="Times New Roman" w:hAnsi="Times New Roman"/>
          <w:sz w:val="24"/>
          <w:szCs w:val="24"/>
        </w:rPr>
        <w:t>nteresting to work with. For my</w:t>
      </w:r>
      <w:r w:rsidR="00AB1DFC">
        <w:rPr>
          <w:rFonts w:ascii="Times New Roman" w:hAnsi="Times New Roman"/>
          <w:sz w:val="24"/>
          <w:szCs w:val="24"/>
        </w:rPr>
        <w:t xml:space="preserve"> topic I found CSA, Dialog and EBSCO most helpful. It was amazing to see what sources I could dig up in comparison </w:t>
      </w:r>
      <w:r w:rsidR="005F5759">
        <w:rPr>
          <w:rFonts w:ascii="Times New Roman" w:hAnsi="Times New Roman"/>
          <w:sz w:val="24"/>
          <w:szCs w:val="24"/>
        </w:rPr>
        <w:t xml:space="preserve">to </w:t>
      </w:r>
      <w:r w:rsidR="00617AAD">
        <w:rPr>
          <w:rFonts w:ascii="Times New Roman" w:hAnsi="Times New Roman"/>
          <w:sz w:val="24"/>
          <w:szCs w:val="24"/>
        </w:rPr>
        <w:t xml:space="preserve">using </w:t>
      </w:r>
      <w:r w:rsidR="005F5759">
        <w:rPr>
          <w:rFonts w:ascii="Times New Roman" w:hAnsi="Times New Roman"/>
          <w:sz w:val="24"/>
          <w:szCs w:val="24"/>
        </w:rPr>
        <w:t>internet search engines.</w:t>
      </w:r>
      <w:r w:rsidR="00321784">
        <w:rPr>
          <w:rFonts w:ascii="Times New Roman" w:hAnsi="Times New Roman"/>
          <w:sz w:val="24"/>
          <w:szCs w:val="24"/>
        </w:rPr>
        <w:t xml:space="preserve"> I think that sometimes internet engines can be more useful to get a quick overview and get familiar with a topic. Wikipedia is more comprehensive </w:t>
      </w:r>
      <w:r w:rsidR="00617AAD">
        <w:rPr>
          <w:rFonts w:ascii="Times New Roman" w:hAnsi="Times New Roman"/>
          <w:sz w:val="24"/>
          <w:szCs w:val="24"/>
        </w:rPr>
        <w:t xml:space="preserve">and summarizing </w:t>
      </w:r>
      <w:r w:rsidR="00321784">
        <w:rPr>
          <w:rFonts w:ascii="Times New Roman" w:hAnsi="Times New Roman"/>
          <w:sz w:val="24"/>
          <w:szCs w:val="24"/>
        </w:rPr>
        <w:t xml:space="preserve">than most articles an academic engine will retrieve, simply because the articles are so specialized. But other than that </w:t>
      </w:r>
      <w:r w:rsidR="00AB1DFC">
        <w:rPr>
          <w:rFonts w:ascii="Times New Roman" w:hAnsi="Times New Roman"/>
          <w:sz w:val="24"/>
          <w:szCs w:val="24"/>
        </w:rPr>
        <w:t>I think I am cured from the Google-virus. In fact, every time so</w:t>
      </w:r>
      <w:r w:rsidR="00617AAD">
        <w:rPr>
          <w:rFonts w:ascii="Times New Roman" w:hAnsi="Times New Roman"/>
          <w:sz w:val="24"/>
          <w:szCs w:val="24"/>
        </w:rPr>
        <w:t>mebody tells me “just to google</w:t>
      </w:r>
      <w:r w:rsidR="00AB1DFC">
        <w:rPr>
          <w:rFonts w:ascii="Times New Roman" w:hAnsi="Times New Roman"/>
          <w:sz w:val="24"/>
          <w:szCs w:val="24"/>
        </w:rPr>
        <w:t xml:space="preserve"> it real quick</w:t>
      </w:r>
      <w:r w:rsidR="00617AAD">
        <w:rPr>
          <w:rFonts w:ascii="Times New Roman" w:hAnsi="Times New Roman"/>
          <w:sz w:val="24"/>
          <w:szCs w:val="24"/>
        </w:rPr>
        <w:t>”</w:t>
      </w:r>
      <w:r w:rsidR="00AB1DFC">
        <w:rPr>
          <w:rFonts w:ascii="Times New Roman" w:hAnsi="Times New Roman"/>
          <w:sz w:val="24"/>
          <w:szCs w:val="24"/>
        </w:rPr>
        <w:t xml:space="preserve"> I flinch and I am tempted to refer the person to other resources.</w:t>
      </w:r>
    </w:p>
    <w:p w:rsidR="00AF27CB" w:rsidRDefault="001C533E" w:rsidP="00AF27CB">
      <w:pPr>
        <w:pStyle w:val="NoSpacing"/>
        <w:spacing w:line="480" w:lineRule="auto"/>
        <w:ind w:firstLine="720"/>
        <w:rPr>
          <w:rFonts w:ascii="Times New Roman" w:hAnsi="Times New Roman"/>
          <w:sz w:val="24"/>
          <w:szCs w:val="24"/>
        </w:rPr>
      </w:pPr>
      <w:r>
        <w:rPr>
          <w:rFonts w:ascii="Times New Roman" w:hAnsi="Times New Roman"/>
          <w:sz w:val="24"/>
          <w:szCs w:val="24"/>
        </w:rPr>
        <w:t xml:space="preserve">For the purpose of this analysis I will compare </w:t>
      </w:r>
      <w:r w:rsidRPr="00357AFF">
        <w:rPr>
          <w:rFonts w:ascii="Times New Roman" w:hAnsi="Times New Roman"/>
          <w:i/>
          <w:sz w:val="24"/>
          <w:szCs w:val="24"/>
        </w:rPr>
        <w:t>CSA,</w:t>
      </w:r>
      <w:r w:rsidR="00477A4F">
        <w:rPr>
          <w:rFonts w:ascii="Times New Roman" w:hAnsi="Times New Roman"/>
          <w:i/>
          <w:sz w:val="24"/>
          <w:szCs w:val="24"/>
        </w:rPr>
        <w:t xml:space="preserve"> </w:t>
      </w:r>
      <w:r w:rsidRPr="00357AFF">
        <w:rPr>
          <w:rFonts w:ascii="Times New Roman" w:hAnsi="Times New Roman"/>
          <w:i/>
          <w:sz w:val="24"/>
          <w:szCs w:val="24"/>
        </w:rPr>
        <w:t xml:space="preserve">Nexis, and </w:t>
      </w:r>
      <w:r w:rsidR="00357AFF" w:rsidRPr="00357AFF">
        <w:rPr>
          <w:rFonts w:ascii="Times New Roman" w:hAnsi="Times New Roman"/>
          <w:i/>
          <w:sz w:val="24"/>
          <w:szCs w:val="24"/>
        </w:rPr>
        <w:t>the Web of Science Citation Databases</w:t>
      </w:r>
      <w:r w:rsidR="00F64877">
        <w:rPr>
          <w:rFonts w:ascii="Times New Roman" w:hAnsi="Times New Roman"/>
          <w:i/>
          <w:sz w:val="24"/>
          <w:szCs w:val="24"/>
        </w:rPr>
        <w:t xml:space="preserve"> </w:t>
      </w:r>
      <w:r w:rsidR="00F64877">
        <w:rPr>
          <w:rFonts w:ascii="Times New Roman" w:hAnsi="Times New Roman"/>
          <w:sz w:val="24"/>
          <w:szCs w:val="24"/>
        </w:rPr>
        <w:t xml:space="preserve">with each other and then continue with </w:t>
      </w:r>
      <w:r w:rsidR="00F64877">
        <w:rPr>
          <w:rFonts w:ascii="Times New Roman" w:hAnsi="Times New Roman"/>
          <w:i/>
          <w:sz w:val="24"/>
          <w:szCs w:val="24"/>
        </w:rPr>
        <w:t>Dialog</w:t>
      </w:r>
      <w:r w:rsidR="00F64877">
        <w:rPr>
          <w:rFonts w:ascii="Times New Roman" w:hAnsi="Times New Roman"/>
          <w:sz w:val="24"/>
          <w:szCs w:val="24"/>
        </w:rPr>
        <w:t xml:space="preserve"> and </w:t>
      </w:r>
      <w:r w:rsidR="00F64877">
        <w:rPr>
          <w:rFonts w:ascii="Times New Roman" w:hAnsi="Times New Roman"/>
          <w:i/>
          <w:sz w:val="24"/>
          <w:szCs w:val="24"/>
        </w:rPr>
        <w:t>EBSCO Visual Search</w:t>
      </w:r>
      <w:r w:rsidR="00F64877">
        <w:rPr>
          <w:rFonts w:ascii="Times New Roman" w:hAnsi="Times New Roman"/>
          <w:sz w:val="24"/>
          <w:szCs w:val="24"/>
        </w:rPr>
        <w:t xml:space="preserve"> </w:t>
      </w:r>
      <w:r w:rsidR="00357AFF">
        <w:rPr>
          <w:rFonts w:ascii="Times New Roman" w:hAnsi="Times New Roman"/>
          <w:i/>
          <w:sz w:val="24"/>
          <w:szCs w:val="24"/>
        </w:rPr>
        <w:t xml:space="preserve"> </w:t>
      </w:r>
      <w:r w:rsidR="00F64877">
        <w:rPr>
          <w:rFonts w:ascii="Times New Roman" w:hAnsi="Times New Roman"/>
          <w:sz w:val="24"/>
          <w:szCs w:val="24"/>
        </w:rPr>
        <w:t xml:space="preserve"> as the latter two </w:t>
      </w:r>
      <w:r w:rsidR="00357AFF">
        <w:rPr>
          <w:rFonts w:ascii="Times New Roman" w:hAnsi="Times New Roman"/>
          <w:sz w:val="24"/>
          <w:szCs w:val="24"/>
        </w:rPr>
        <w:t>diff</w:t>
      </w:r>
      <w:r w:rsidR="00133B92">
        <w:rPr>
          <w:rFonts w:ascii="Times New Roman" w:hAnsi="Times New Roman"/>
          <w:sz w:val="24"/>
          <w:szCs w:val="24"/>
        </w:rPr>
        <w:t>er significantly from the other</w:t>
      </w:r>
      <w:r w:rsidR="00357AFF">
        <w:rPr>
          <w:rFonts w:ascii="Times New Roman" w:hAnsi="Times New Roman"/>
          <w:sz w:val="24"/>
          <w:szCs w:val="24"/>
        </w:rPr>
        <w:t xml:space="preserve"> three. </w:t>
      </w:r>
    </w:p>
    <w:p w:rsidR="00F50FC6" w:rsidRPr="00726304" w:rsidRDefault="00477A4F" w:rsidP="00AF27CB">
      <w:pPr>
        <w:pStyle w:val="NoSpacing"/>
        <w:spacing w:line="480" w:lineRule="auto"/>
        <w:ind w:firstLine="720"/>
        <w:rPr>
          <w:rFonts w:ascii="Times New Roman" w:hAnsi="Times New Roman"/>
          <w:sz w:val="24"/>
          <w:szCs w:val="24"/>
        </w:rPr>
      </w:pPr>
      <w:r w:rsidRPr="00357AFF">
        <w:rPr>
          <w:rFonts w:ascii="Times New Roman" w:hAnsi="Times New Roman"/>
          <w:i/>
          <w:sz w:val="24"/>
          <w:szCs w:val="24"/>
        </w:rPr>
        <w:t>CSA,</w:t>
      </w:r>
      <w:r>
        <w:rPr>
          <w:rFonts w:ascii="Times New Roman" w:hAnsi="Times New Roman"/>
          <w:i/>
          <w:sz w:val="24"/>
          <w:szCs w:val="24"/>
        </w:rPr>
        <w:t xml:space="preserve"> </w:t>
      </w:r>
      <w:r w:rsidRPr="00357AFF">
        <w:rPr>
          <w:rFonts w:ascii="Times New Roman" w:hAnsi="Times New Roman"/>
          <w:i/>
          <w:sz w:val="24"/>
          <w:szCs w:val="24"/>
        </w:rPr>
        <w:t>Nexis, and the Web of Science Citation Databases</w:t>
      </w:r>
      <w:r>
        <w:rPr>
          <w:rFonts w:ascii="Times New Roman" w:hAnsi="Times New Roman"/>
          <w:sz w:val="24"/>
          <w:szCs w:val="24"/>
        </w:rPr>
        <w:t xml:space="preserve"> </w:t>
      </w:r>
      <w:r w:rsidR="00F50FC6">
        <w:rPr>
          <w:rFonts w:ascii="Times New Roman" w:hAnsi="Times New Roman"/>
          <w:sz w:val="24"/>
          <w:szCs w:val="24"/>
        </w:rPr>
        <w:t xml:space="preserve">display similar features in their advanced search. I liked </w:t>
      </w:r>
      <w:r>
        <w:rPr>
          <w:rFonts w:ascii="Times New Roman" w:hAnsi="Times New Roman"/>
          <w:sz w:val="24"/>
          <w:szCs w:val="24"/>
        </w:rPr>
        <w:t>that all</w:t>
      </w:r>
      <w:r w:rsidR="00F50FC6">
        <w:rPr>
          <w:rFonts w:ascii="Times New Roman" w:hAnsi="Times New Roman"/>
          <w:sz w:val="24"/>
          <w:szCs w:val="24"/>
        </w:rPr>
        <w:t xml:space="preserve"> engines allow the user to resort to command search. I prefer this type of search, so this worked out well for me. </w:t>
      </w:r>
      <w:r w:rsidR="00E42B41">
        <w:rPr>
          <w:rFonts w:ascii="Times New Roman" w:hAnsi="Times New Roman"/>
          <w:sz w:val="24"/>
          <w:szCs w:val="24"/>
        </w:rPr>
        <w:t>In my opinion command search enables resea</w:t>
      </w:r>
      <w:r w:rsidR="007B4C92">
        <w:rPr>
          <w:rFonts w:ascii="Times New Roman" w:hAnsi="Times New Roman"/>
          <w:sz w:val="24"/>
          <w:szCs w:val="24"/>
        </w:rPr>
        <w:t xml:space="preserve">rchers to be more precise; </w:t>
      </w:r>
      <w:r w:rsidR="00E42B41">
        <w:rPr>
          <w:rFonts w:ascii="Times New Roman" w:hAnsi="Times New Roman"/>
          <w:sz w:val="24"/>
          <w:szCs w:val="24"/>
        </w:rPr>
        <w:t xml:space="preserve">they are not restricted in any way by the search boxes. </w:t>
      </w:r>
      <w:r w:rsidR="007B4C92">
        <w:rPr>
          <w:rFonts w:ascii="Times New Roman" w:hAnsi="Times New Roman"/>
          <w:sz w:val="24"/>
          <w:szCs w:val="24"/>
        </w:rPr>
        <w:t xml:space="preserve">However, people preferring the search boxes are able to add as many rows as they would like, which makes it possible to enter complex queries that have many part to them. </w:t>
      </w:r>
      <w:r w:rsidR="00F50FC6" w:rsidRPr="00E03C45">
        <w:rPr>
          <w:rFonts w:ascii="Times New Roman" w:hAnsi="Times New Roman"/>
          <w:i/>
          <w:sz w:val="24"/>
          <w:szCs w:val="24"/>
        </w:rPr>
        <w:t>Nexis</w:t>
      </w:r>
      <w:r w:rsidR="00F50FC6">
        <w:rPr>
          <w:rFonts w:ascii="Times New Roman" w:hAnsi="Times New Roman"/>
          <w:sz w:val="24"/>
          <w:szCs w:val="24"/>
        </w:rPr>
        <w:t xml:space="preserve"> worked best for me as far as the searching goes. The command language is well explained on the help page, </w:t>
      </w:r>
      <w:r w:rsidR="007B4C92">
        <w:rPr>
          <w:rFonts w:ascii="Times New Roman" w:hAnsi="Times New Roman"/>
          <w:sz w:val="24"/>
          <w:szCs w:val="24"/>
        </w:rPr>
        <w:t>and the possibility of adding</w:t>
      </w:r>
      <w:r w:rsidR="00F50FC6">
        <w:rPr>
          <w:rFonts w:ascii="Times New Roman" w:hAnsi="Times New Roman"/>
          <w:sz w:val="24"/>
          <w:szCs w:val="24"/>
        </w:rPr>
        <w:t xml:space="preserve"> index term</w:t>
      </w:r>
      <w:r w:rsidR="007B4C92">
        <w:rPr>
          <w:rFonts w:ascii="Times New Roman" w:hAnsi="Times New Roman"/>
          <w:sz w:val="24"/>
          <w:szCs w:val="24"/>
        </w:rPr>
        <w:t>s</w:t>
      </w:r>
      <w:r w:rsidR="00F50FC6">
        <w:rPr>
          <w:rFonts w:ascii="Times New Roman" w:hAnsi="Times New Roman"/>
          <w:sz w:val="24"/>
          <w:szCs w:val="24"/>
        </w:rPr>
        <w:t xml:space="preserve"> and setting a date range was very useful. However, I do not like the way sources are displayed. I would like some way to see what “News, All (English Full Text)”, “Magazine Stories, Combined” etc. are comprised of. I would like to know if I am </w:t>
      </w:r>
      <w:r w:rsidR="00F50FC6">
        <w:rPr>
          <w:rFonts w:ascii="Times New Roman" w:hAnsi="Times New Roman"/>
          <w:sz w:val="24"/>
          <w:szCs w:val="24"/>
        </w:rPr>
        <w:lastRenderedPageBreak/>
        <w:t>searching music magazines, sports</w:t>
      </w:r>
      <w:r w:rsidR="00105082">
        <w:rPr>
          <w:rFonts w:ascii="Times New Roman" w:hAnsi="Times New Roman"/>
          <w:sz w:val="24"/>
          <w:szCs w:val="24"/>
        </w:rPr>
        <w:t xml:space="preserve"> publications, history journals, or food-related publications</w:t>
      </w:r>
      <w:r w:rsidR="00F50FC6">
        <w:rPr>
          <w:rFonts w:ascii="Times New Roman" w:hAnsi="Times New Roman"/>
          <w:sz w:val="24"/>
          <w:szCs w:val="24"/>
        </w:rPr>
        <w:t xml:space="preserve">. For my search about great white sharks, none of these magazines would have proven helpful. </w:t>
      </w:r>
      <w:r w:rsidR="009D12D5">
        <w:rPr>
          <w:rFonts w:ascii="Times New Roman" w:hAnsi="Times New Roman"/>
          <w:sz w:val="24"/>
          <w:szCs w:val="24"/>
        </w:rPr>
        <w:t>I liked the way different document sections can be selected. Although I did not use it f</w:t>
      </w:r>
      <w:r w:rsidR="004E65FA">
        <w:rPr>
          <w:rFonts w:ascii="Times New Roman" w:hAnsi="Times New Roman"/>
          <w:sz w:val="24"/>
          <w:szCs w:val="24"/>
        </w:rPr>
        <w:t>or my search, it has been</w:t>
      </w:r>
      <w:r w:rsidR="009D12D5">
        <w:rPr>
          <w:rFonts w:ascii="Times New Roman" w:hAnsi="Times New Roman"/>
          <w:sz w:val="24"/>
          <w:szCs w:val="24"/>
        </w:rPr>
        <w:t xml:space="preserve"> helpful for other searc</w:t>
      </w:r>
      <w:r>
        <w:rPr>
          <w:rFonts w:ascii="Times New Roman" w:hAnsi="Times New Roman"/>
          <w:sz w:val="24"/>
          <w:szCs w:val="24"/>
        </w:rPr>
        <w:t>hes</w:t>
      </w:r>
      <w:r w:rsidR="004E65FA">
        <w:rPr>
          <w:rFonts w:ascii="Times New Roman" w:hAnsi="Times New Roman"/>
          <w:sz w:val="24"/>
          <w:szCs w:val="24"/>
        </w:rPr>
        <w:t xml:space="preserve"> I conducted for other assignments</w:t>
      </w:r>
      <w:r>
        <w:rPr>
          <w:rFonts w:ascii="Times New Roman" w:hAnsi="Times New Roman"/>
          <w:sz w:val="24"/>
          <w:szCs w:val="24"/>
        </w:rPr>
        <w:t>.</w:t>
      </w:r>
      <w:r w:rsidR="00726304">
        <w:rPr>
          <w:rFonts w:ascii="Times New Roman" w:hAnsi="Times New Roman"/>
          <w:sz w:val="24"/>
          <w:szCs w:val="24"/>
        </w:rPr>
        <w:t xml:space="preserve"> I am amazed that the results list is so much worse than the interf</w:t>
      </w:r>
      <w:r w:rsidR="004E65FA">
        <w:rPr>
          <w:rFonts w:ascii="Times New Roman" w:hAnsi="Times New Roman"/>
          <w:sz w:val="24"/>
          <w:szCs w:val="24"/>
        </w:rPr>
        <w:t xml:space="preserve">ace. It is crowded and unclear. </w:t>
      </w:r>
      <w:r w:rsidR="00726304">
        <w:rPr>
          <w:rFonts w:ascii="Times New Roman" w:hAnsi="Times New Roman"/>
          <w:sz w:val="24"/>
          <w:szCs w:val="24"/>
        </w:rPr>
        <w:t xml:space="preserve">The way to sort by result groups to the left of the results and the </w:t>
      </w:r>
      <w:r w:rsidR="00726304">
        <w:rPr>
          <w:rFonts w:ascii="Times New Roman" w:hAnsi="Times New Roman"/>
          <w:i/>
          <w:sz w:val="24"/>
          <w:szCs w:val="24"/>
        </w:rPr>
        <w:t xml:space="preserve">show- </w:t>
      </w:r>
      <w:r w:rsidR="00726304">
        <w:rPr>
          <w:rFonts w:ascii="Times New Roman" w:hAnsi="Times New Roman"/>
          <w:sz w:val="24"/>
          <w:szCs w:val="24"/>
        </w:rPr>
        <w:t xml:space="preserve">and </w:t>
      </w:r>
      <w:r w:rsidR="00726304">
        <w:rPr>
          <w:rFonts w:ascii="Times New Roman" w:hAnsi="Times New Roman"/>
          <w:i/>
          <w:sz w:val="24"/>
          <w:szCs w:val="24"/>
        </w:rPr>
        <w:t>sort-</w:t>
      </w:r>
      <w:r w:rsidR="00726304">
        <w:rPr>
          <w:rFonts w:ascii="Times New Roman" w:hAnsi="Times New Roman"/>
          <w:sz w:val="24"/>
          <w:szCs w:val="24"/>
        </w:rPr>
        <w:t>options</w:t>
      </w:r>
      <w:r w:rsidR="004E65FA">
        <w:rPr>
          <w:rFonts w:ascii="Times New Roman" w:hAnsi="Times New Roman"/>
          <w:sz w:val="24"/>
          <w:szCs w:val="24"/>
        </w:rPr>
        <w:t xml:space="preserve"> do not really make up for this, although they display a pretty good idea of how results can be sorted and filtered.</w:t>
      </w:r>
      <w:r w:rsidR="00726304">
        <w:rPr>
          <w:rFonts w:ascii="Times New Roman" w:hAnsi="Times New Roman"/>
          <w:sz w:val="24"/>
          <w:szCs w:val="24"/>
        </w:rPr>
        <w:t xml:space="preserve"> Although I like the search engine in general, the way results are displayed is kind of a turn-off for me. </w:t>
      </w:r>
    </w:p>
    <w:p w:rsidR="00726304" w:rsidRDefault="00726304" w:rsidP="00AB1DFC">
      <w:pPr>
        <w:pStyle w:val="NoSpacing"/>
        <w:spacing w:line="480" w:lineRule="auto"/>
        <w:ind w:firstLine="720"/>
        <w:rPr>
          <w:rFonts w:ascii="Times New Roman" w:hAnsi="Times New Roman"/>
          <w:sz w:val="24"/>
          <w:szCs w:val="24"/>
        </w:rPr>
      </w:pPr>
      <w:r w:rsidRPr="00E03C45">
        <w:rPr>
          <w:rFonts w:ascii="Times New Roman" w:hAnsi="Times New Roman"/>
          <w:i/>
          <w:sz w:val="24"/>
          <w:szCs w:val="24"/>
        </w:rPr>
        <w:t>Nexis</w:t>
      </w:r>
      <w:r>
        <w:rPr>
          <w:rFonts w:ascii="Times New Roman" w:hAnsi="Times New Roman"/>
          <w:sz w:val="24"/>
          <w:szCs w:val="24"/>
        </w:rPr>
        <w:t xml:space="preserve">’ interface is closely followed by </w:t>
      </w:r>
      <w:r w:rsidRPr="00E03C45">
        <w:rPr>
          <w:rFonts w:ascii="Times New Roman" w:hAnsi="Times New Roman"/>
          <w:i/>
          <w:sz w:val="24"/>
          <w:szCs w:val="24"/>
        </w:rPr>
        <w:t>CSA</w:t>
      </w:r>
      <w:r w:rsidR="00E03C45">
        <w:rPr>
          <w:rFonts w:ascii="Times New Roman" w:hAnsi="Times New Roman"/>
          <w:i/>
          <w:sz w:val="24"/>
          <w:szCs w:val="24"/>
        </w:rPr>
        <w:t xml:space="preserve"> </w:t>
      </w:r>
      <w:r w:rsidR="00E03C45">
        <w:rPr>
          <w:rFonts w:ascii="Times New Roman" w:hAnsi="Times New Roman"/>
          <w:sz w:val="24"/>
          <w:szCs w:val="24"/>
        </w:rPr>
        <w:t>in terms of personal preference</w:t>
      </w:r>
      <w:r>
        <w:rPr>
          <w:rFonts w:ascii="Times New Roman" w:hAnsi="Times New Roman"/>
          <w:sz w:val="24"/>
          <w:szCs w:val="24"/>
        </w:rPr>
        <w:t>. The user may select a fiel</w:t>
      </w:r>
      <w:r w:rsidR="00D87C7C">
        <w:rPr>
          <w:rFonts w:ascii="Times New Roman" w:hAnsi="Times New Roman"/>
          <w:sz w:val="24"/>
          <w:szCs w:val="24"/>
        </w:rPr>
        <w:t xml:space="preserve">d code from the drop down menu which will then be added to the command search box. </w:t>
      </w:r>
      <w:r w:rsidR="00122661">
        <w:rPr>
          <w:rFonts w:ascii="Times New Roman" w:hAnsi="Times New Roman"/>
          <w:sz w:val="24"/>
          <w:szCs w:val="24"/>
        </w:rPr>
        <w:t>This menu takes gettin</w:t>
      </w:r>
      <w:r w:rsidR="00D87C7C">
        <w:rPr>
          <w:rFonts w:ascii="Times New Roman" w:hAnsi="Times New Roman"/>
          <w:sz w:val="24"/>
          <w:szCs w:val="24"/>
        </w:rPr>
        <w:t>g used to as it is so extensive.</w:t>
      </w:r>
      <w:r w:rsidR="00122661">
        <w:rPr>
          <w:rFonts w:ascii="Times New Roman" w:hAnsi="Times New Roman"/>
          <w:sz w:val="24"/>
          <w:szCs w:val="24"/>
        </w:rPr>
        <w:t xml:space="preserve"> Although I </w:t>
      </w:r>
      <w:r w:rsidR="00D87C7C">
        <w:rPr>
          <w:rFonts w:ascii="Times New Roman" w:hAnsi="Times New Roman"/>
          <w:sz w:val="24"/>
          <w:szCs w:val="24"/>
        </w:rPr>
        <w:t xml:space="preserve">only used it sporadically, </w:t>
      </w:r>
      <w:r w:rsidR="00122661">
        <w:rPr>
          <w:rFonts w:ascii="Times New Roman" w:hAnsi="Times New Roman"/>
          <w:sz w:val="24"/>
          <w:szCs w:val="24"/>
        </w:rPr>
        <w:t xml:space="preserve">I think that it allows for very good construction of search queries. </w:t>
      </w:r>
      <w:r>
        <w:rPr>
          <w:rFonts w:ascii="Times New Roman" w:hAnsi="Times New Roman"/>
          <w:sz w:val="24"/>
          <w:szCs w:val="24"/>
        </w:rPr>
        <w:t>The subject areas</w:t>
      </w:r>
      <w:r w:rsidR="00987620">
        <w:rPr>
          <w:rFonts w:ascii="Times New Roman" w:hAnsi="Times New Roman"/>
          <w:sz w:val="24"/>
          <w:szCs w:val="24"/>
        </w:rPr>
        <w:t xml:space="preserve"> </w:t>
      </w:r>
      <w:r w:rsidR="00F840D6">
        <w:rPr>
          <w:rFonts w:ascii="Times New Roman" w:hAnsi="Times New Roman"/>
          <w:sz w:val="24"/>
          <w:szCs w:val="24"/>
        </w:rPr>
        <w:t>available</w:t>
      </w:r>
      <w:r>
        <w:rPr>
          <w:rFonts w:ascii="Times New Roman" w:hAnsi="Times New Roman"/>
          <w:sz w:val="24"/>
          <w:szCs w:val="24"/>
        </w:rPr>
        <w:t xml:space="preserve"> were by far not broad enough. For my search it would have been helpful if I had the option to select something within the realm of Natural Sciences</w:t>
      </w:r>
      <w:r w:rsidR="00987620">
        <w:rPr>
          <w:rFonts w:ascii="Times New Roman" w:hAnsi="Times New Roman"/>
          <w:sz w:val="24"/>
          <w:szCs w:val="24"/>
        </w:rPr>
        <w:t xml:space="preserve">, like oceanography or marine </w:t>
      </w:r>
      <w:r w:rsidR="00F840D6">
        <w:rPr>
          <w:rFonts w:ascii="Times New Roman" w:hAnsi="Times New Roman"/>
          <w:sz w:val="24"/>
          <w:szCs w:val="24"/>
        </w:rPr>
        <w:t>science</w:t>
      </w:r>
      <w:r>
        <w:rPr>
          <w:rFonts w:ascii="Times New Roman" w:hAnsi="Times New Roman"/>
          <w:sz w:val="24"/>
          <w:szCs w:val="24"/>
        </w:rPr>
        <w:t xml:space="preserve">. </w:t>
      </w:r>
      <w:r w:rsidR="00122661">
        <w:rPr>
          <w:rFonts w:ascii="Times New Roman" w:hAnsi="Times New Roman"/>
          <w:sz w:val="24"/>
          <w:szCs w:val="24"/>
        </w:rPr>
        <w:t xml:space="preserve">I am sure that more choices would be useful for other searches as well. </w:t>
      </w:r>
      <w:r>
        <w:rPr>
          <w:rFonts w:ascii="Times New Roman" w:hAnsi="Times New Roman"/>
          <w:sz w:val="24"/>
          <w:szCs w:val="24"/>
        </w:rPr>
        <w:t>The choice of date range is nicely done</w:t>
      </w:r>
      <w:r w:rsidR="00BD60A3">
        <w:rPr>
          <w:rFonts w:ascii="Times New Roman" w:hAnsi="Times New Roman"/>
          <w:sz w:val="24"/>
          <w:szCs w:val="24"/>
        </w:rPr>
        <w:t>.</w:t>
      </w:r>
      <w:r w:rsidR="00AF4E66">
        <w:rPr>
          <w:rFonts w:ascii="Times New Roman" w:hAnsi="Times New Roman"/>
          <w:sz w:val="24"/>
          <w:szCs w:val="24"/>
        </w:rPr>
        <w:t xml:space="preserve"> I noticed that the “more search options” only show the databases used in a particular subject search. The user is able to search the database for very limited fields. I am not quite sure if I would use this feature. The results list is so much better than the one </w:t>
      </w:r>
      <w:r w:rsidR="00AF4E66" w:rsidRPr="00BD60A3">
        <w:rPr>
          <w:rFonts w:ascii="Times New Roman" w:hAnsi="Times New Roman"/>
          <w:i/>
          <w:sz w:val="24"/>
          <w:szCs w:val="24"/>
        </w:rPr>
        <w:t>Nexis</w:t>
      </w:r>
      <w:r w:rsidR="00AF4E66">
        <w:rPr>
          <w:rFonts w:ascii="Times New Roman" w:hAnsi="Times New Roman"/>
          <w:sz w:val="24"/>
          <w:szCs w:val="24"/>
        </w:rPr>
        <w:t xml:space="preserve"> offers. </w:t>
      </w:r>
      <w:r w:rsidR="00DB1BF2">
        <w:rPr>
          <w:rFonts w:ascii="Times New Roman" w:hAnsi="Times New Roman"/>
          <w:sz w:val="24"/>
          <w:szCs w:val="24"/>
        </w:rPr>
        <w:t>I like that each article has a note on which database it was retrieved from and which descriptors showed up. This allows for browsing and might help to broaden the search and discover other relevant results. The option to save, print, or email the results is a huge advantage. I actually saved all my results</w:t>
      </w:r>
      <w:r w:rsidR="00BD60A3">
        <w:rPr>
          <w:rFonts w:ascii="Times New Roman" w:hAnsi="Times New Roman"/>
          <w:sz w:val="24"/>
          <w:szCs w:val="24"/>
        </w:rPr>
        <w:t xml:space="preserve"> to an html-page and stored it</w:t>
      </w:r>
      <w:r w:rsidR="00DB1BF2">
        <w:rPr>
          <w:rFonts w:ascii="Times New Roman" w:hAnsi="Times New Roman"/>
          <w:sz w:val="24"/>
          <w:szCs w:val="24"/>
        </w:rPr>
        <w:t xml:space="preserve"> on my desktop. This is a feature I love and that I would (or will) use on a regular basis. I also like the option to browse scholars, </w:t>
      </w:r>
      <w:r w:rsidR="00DB1BF2">
        <w:rPr>
          <w:rFonts w:ascii="Times New Roman" w:hAnsi="Times New Roman"/>
          <w:sz w:val="24"/>
          <w:szCs w:val="24"/>
        </w:rPr>
        <w:lastRenderedPageBreak/>
        <w:t xml:space="preserve">although I have to say that many of them were not relevant to my topic, so I wonder how they were even listed. </w:t>
      </w:r>
      <w:r w:rsidR="002249D9">
        <w:rPr>
          <w:rFonts w:ascii="Times New Roman" w:hAnsi="Times New Roman"/>
          <w:sz w:val="24"/>
          <w:szCs w:val="24"/>
        </w:rPr>
        <w:t>But maybe this demands a bit more research on the schol</w:t>
      </w:r>
      <w:r w:rsidR="00163A11">
        <w:rPr>
          <w:rFonts w:ascii="Times New Roman" w:hAnsi="Times New Roman"/>
          <w:sz w:val="24"/>
          <w:szCs w:val="24"/>
        </w:rPr>
        <w:t xml:space="preserve">ars themselves. Overall this system gave me no significant problems; I was able to find results fairly quickly and I liked the way searches were executed. </w:t>
      </w:r>
    </w:p>
    <w:p w:rsidR="00EB2426" w:rsidRDefault="00EB2426" w:rsidP="00AB1DFC">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w:t>
      </w:r>
      <w:r w:rsidRPr="00CE77C0">
        <w:rPr>
          <w:rFonts w:ascii="Times New Roman" w:hAnsi="Times New Roman"/>
          <w:i/>
          <w:sz w:val="24"/>
          <w:szCs w:val="24"/>
        </w:rPr>
        <w:t>Web of Science Citation Databases</w:t>
      </w:r>
      <w:r>
        <w:rPr>
          <w:rFonts w:ascii="Times New Roman" w:hAnsi="Times New Roman"/>
          <w:sz w:val="24"/>
          <w:szCs w:val="24"/>
        </w:rPr>
        <w:t xml:space="preserve"> was my least favorite system. </w:t>
      </w:r>
      <w:r w:rsidR="00E85D90">
        <w:rPr>
          <w:rFonts w:ascii="Times New Roman" w:hAnsi="Times New Roman"/>
          <w:sz w:val="24"/>
          <w:szCs w:val="24"/>
        </w:rPr>
        <w:t xml:space="preserve">It was interesting that the basic search looks more like the advanced search in other systems; and the advanced search comprises of a box for command search. </w:t>
      </w:r>
      <w:r>
        <w:rPr>
          <w:rFonts w:ascii="Times New Roman" w:hAnsi="Times New Roman"/>
          <w:sz w:val="24"/>
          <w:szCs w:val="24"/>
        </w:rPr>
        <w:t xml:space="preserve">Although </w:t>
      </w:r>
      <w:r w:rsidR="00E85D90">
        <w:rPr>
          <w:rFonts w:ascii="Times New Roman" w:hAnsi="Times New Roman"/>
          <w:sz w:val="24"/>
          <w:szCs w:val="24"/>
        </w:rPr>
        <w:t>the</w:t>
      </w:r>
      <w:r>
        <w:rPr>
          <w:rFonts w:ascii="Times New Roman" w:hAnsi="Times New Roman"/>
          <w:sz w:val="24"/>
          <w:szCs w:val="24"/>
        </w:rPr>
        <w:t xml:space="preserve"> interface</w:t>
      </w:r>
      <w:r w:rsidR="00E85D90">
        <w:rPr>
          <w:rFonts w:ascii="Times New Roman" w:hAnsi="Times New Roman"/>
          <w:sz w:val="24"/>
          <w:szCs w:val="24"/>
        </w:rPr>
        <w:t xml:space="preserve"> is not bad, </w:t>
      </w:r>
      <w:r>
        <w:rPr>
          <w:rFonts w:ascii="Times New Roman" w:hAnsi="Times New Roman"/>
          <w:sz w:val="24"/>
          <w:szCs w:val="24"/>
        </w:rPr>
        <w:t>construct</w:t>
      </w:r>
      <w:r w:rsidR="00E85D90">
        <w:rPr>
          <w:rFonts w:ascii="Times New Roman" w:hAnsi="Times New Roman"/>
          <w:sz w:val="24"/>
          <w:szCs w:val="24"/>
        </w:rPr>
        <w:t>ing</w:t>
      </w:r>
      <w:r>
        <w:rPr>
          <w:rFonts w:ascii="Times New Roman" w:hAnsi="Times New Roman"/>
          <w:sz w:val="24"/>
          <w:szCs w:val="24"/>
        </w:rPr>
        <w:t xml:space="preserve"> searches seemed a lot more cumbersome. Once I got familiar with the command language, it got a little easier to construct a search, but it remained difficult to get it right to obtain relevant results. I liked that, at the bottom of the page, the system allowed for</w:t>
      </w:r>
      <w:r w:rsidR="00E85D90">
        <w:rPr>
          <w:rFonts w:ascii="Times New Roman" w:hAnsi="Times New Roman"/>
          <w:sz w:val="24"/>
          <w:szCs w:val="24"/>
        </w:rPr>
        <w:t xml:space="preserve"> various options to be selected, such as date, language, and specific subject area.</w:t>
      </w:r>
      <w:r>
        <w:rPr>
          <w:rFonts w:ascii="Times New Roman" w:hAnsi="Times New Roman"/>
          <w:sz w:val="24"/>
          <w:szCs w:val="24"/>
        </w:rPr>
        <w:t xml:space="preserve"> </w:t>
      </w:r>
      <w:r w:rsidR="000F4037">
        <w:rPr>
          <w:rFonts w:ascii="Times New Roman" w:hAnsi="Times New Roman"/>
          <w:sz w:val="24"/>
          <w:szCs w:val="24"/>
        </w:rPr>
        <w:t xml:space="preserve">The fact that it allows for sets from the search history to be combined reminded me of </w:t>
      </w:r>
      <w:r w:rsidR="000F4037" w:rsidRPr="00F840D6">
        <w:rPr>
          <w:rFonts w:ascii="Times New Roman" w:hAnsi="Times New Roman"/>
          <w:i/>
          <w:sz w:val="24"/>
          <w:szCs w:val="24"/>
        </w:rPr>
        <w:t>DIALOG</w:t>
      </w:r>
      <w:r w:rsidR="000F4037">
        <w:rPr>
          <w:rFonts w:ascii="Times New Roman" w:hAnsi="Times New Roman"/>
          <w:sz w:val="24"/>
          <w:szCs w:val="24"/>
        </w:rPr>
        <w:t xml:space="preserve">; however, it did not work very well for me, so I chose not to use this feature. </w:t>
      </w:r>
      <w:r w:rsidR="006D66F4">
        <w:rPr>
          <w:rFonts w:ascii="Times New Roman" w:hAnsi="Times New Roman"/>
          <w:sz w:val="24"/>
          <w:szCs w:val="24"/>
        </w:rPr>
        <w:t>The most annoying thing was that once I entered my search terms and pressed Search, the page would not change to the result page. In</w:t>
      </w:r>
      <w:r w:rsidR="00C83727">
        <w:rPr>
          <w:rFonts w:ascii="Times New Roman" w:hAnsi="Times New Roman"/>
          <w:sz w:val="24"/>
          <w:szCs w:val="24"/>
        </w:rPr>
        <w:t>stead, it just looked as if the page reloaded</w:t>
      </w:r>
      <w:r w:rsidR="006D66F4">
        <w:rPr>
          <w:rFonts w:ascii="Times New Roman" w:hAnsi="Times New Roman"/>
          <w:sz w:val="24"/>
          <w:szCs w:val="24"/>
        </w:rPr>
        <w:t xml:space="preserve">, and it took me a while to figure out that I have to scroll down all the way to see and access the sets that the system created. </w:t>
      </w:r>
      <w:r w:rsidR="0068676D">
        <w:rPr>
          <w:rFonts w:ascii="Times New Roman" w:hAnsi="Times New Roman"/>
          <w:sz w:val="24"/>
          <w:szCs w:val="24"/>
        </w:rPr>
        <w:t xml:space="preserve">The result list is, again, better than the one </w:t>
      </w:r>
      <w:r w:rsidR="0068676D" w:rsidRPr="00C83727">
        <w:rPr>
          <w:rFonts w:ascii="Times New Roman" w:hAnsi="Times New Roman"/>
          <w:i/>
          <w:sz w:val="24"/>
          <w:szCs w:val="24"/>
        </w:rPr>
        <w:t>Nexis</w:t>
      </w:r>
      <w:r w:rsidR="0068676D">
        <w:rPr>
          <w:rFonts w:ascii="Times New Roman" w:hAnsi="Times New Roman"/>
          <w:sz w:val="24"/>
          <w:szCs w:val="24"/>
        </w:rPr>
        <w:t xml:space="preserve"> provided</w:t>
      </w:r>
      <w:r w:rsidR="00C83727">
        <w:rPr>
          <w:rFonts w:ascii="Times New Roman" w:hAnsi="Times New Roman"/>
          <w:sz w:val="24"/>
          <w:szCs w:val="24"/>
        </w:rPr>
        <w:t xml:space="preserve"> (which is not difficult)</w:t>
      </w:r>
      <w:r w:rsidR="0068676D">
        <w:rPr>
          <w:rFonts w:ascii="Times New Roman" w:hAnsi="Times New Roman"/>
          <w:sz w:val="24"/>
          <w:szCs w:val="24"/>
        </w:rPr>
        <w:t xml:space="preserve">. It is neither better nor worse than </w:t>
      </w:r>
      <w:r w:rsidR="0068676D" w:rsidRPr="00F840D6">
        <w:rPr>
          <w:rFonts w:ascii="Times New Roman" w:hAnsi="Times New Roman"/>
          <w:i/>
          <w:sz w:val="24"/>
          <w:szCs w:val="24"/>
        </w:rPr>
        <w:t>CSA</w:t>
      </w:r>
      <w:r w:rsidR="0068676D">
        <w:rPr>
          <w:rFonts w:ascii="Times New Roman" w:hAnsi="Times New Roman"/>
          <w:sz w:val="24"/>
          <w:szCs w:val="24"/>
        </w:rPr>
        <w:t xml:space="preserve">’s, it is just different. The results are nicely split up, and the user can refine results by subject area, document type, author, etc. </w:t>
      </w:r>
      <w:r w:rsidR="002A5789">
        <w:rPr>
          <w:rFonts w:ascii="Times New Roman" w:hAnsi="Times New Roman"/>
          <w:sz w:val="24"/>
          <w:szCs w:val="24"/>
        </w:rPr>
        <w:t xml:space="preserve">This system gave me the least amount of results. It even came up with articles about the social behavior of cats and ants … I was a little surprised by that. </w:t>
      </w:r>
      <w:r w:rsidR="007C66F9">
        <w:rPr>
          <w:rFonts w:ascii="Times New Roman" w:hAnsi="Times New Roman"/>
          <w:sz w:val="24"/>
          <w:szCs w:val="24"/>
        </w:rPr>
        <w:t xml:space="preserve">It is unlikely that I will use this engine for my research on a regular basis. </w:t>
      </w:r>
    </w:p>
    <w:p w:rsidR="00F50FC6" w:rsidRDefault="00190F2D" w:rsidP="00AB1DFC">
      <w:pPr>
        <w:pStyle w:val="NoSpacing"/>
        <w:spacing w:line="480" w:lineRule="auto"/>
        <w:ind w:firstLine="720"/>
        <w:rPr>
          <w:rFonts w:ascii="Times New Roman" w:hAnsi="Times New Roman"/>
          <w:sz w:val="24"/>
          <w:szCs w:val="24"/>
        </w:rPr>
      </w:pPr>
      <w:r>
        <w:rPr>
          <w:rFonts w:ascii="Times New Roman" w:hAnsi="Times New Roman"/>
          <w:sz w:val="24"/>
          <w:szCs w:val="24"/>
        </w:rPr>
        <w:t xml:space="preserve">I am still very fond of the way </w:t>
      </w:r>
      <w:r w:rsidR="00F840D6" w:rsidRPr="00F840D6">
        <w:rPr>
          <w:rFonts w:ascii="Times New Roman" w:hAnsi="Times New Roman"/>
          <w:i/>
          <w:sz w:val="24"/>
          <w:szCs w:val="24"/>
        </w:rPr>
        <w:t>DIALOG</w:t>
      </w:r>
      <w:r>
        <w:rPr>
          <w:rFonts w:ascii="Times New Roman" w:hAnsi="Times New Roman"/>
          <w:sz w:val="24"/>
          <w:szCs w:val="24"/>
        </w:rPr>
        <w:t xml:space="preserve"> works. I love the command language, I like the way databases can be selected, and the Bluesheets are a great help. </w:t>
      </w:r>
      <w:r w:rsidR="003D3C53">
        <w:rPr>
          <w:rFonts w:ascii="Times New Roman" w:hAnsi="Times New Roman"/>
          <w:sz w:val="24"/>
          <w:szCs w:val="24"/>
        </w:rPr>
        <w:t xml:space="preserve">All of this keeps the interface </w:t>
      </w:r>
      <w:r w:rsidR="003D3C53">
        <w:rPr>
          <w:rFonts w:ascii="Times New Roman" w:hAnsi="Times New Roman"/>
          <w:sz w:val="24"/>
          <w:szCs w:val="24"/>
        </w:rPr>
        <w:lastRenderedPageBreak/>
        <w:t xml:space="preserve">simple because all options are executed via commands. </w:t>
      </w:r>
      <w:r w:rsidR="00F84743">
        <w:rPr>
          <w:rFonts w:ascii="Times New Roman" w:hAnsi="Times New Roman"/>
          <w:sz w:val="24"/>
          <w:szCs w:val="24"/>
        </w:rPr>
        <w:t xml:space="preserve">It was a little difficult to get into </w:t>
      </w:r>
      <w:r w:rsidR="00F760D8">
        <w:rPr>
          <w:rFonts w:ascii="Times New Roman" w:hAnsi="Times New Roman"/>
          <w:sz w:val="24"/>
          <w:szCs w:val="24"/>
        </w:rPr>
        <w:t>it at first</w:t>
      </w:r>
      <w:r w:rsidR="00F84743">
        <w:rPr>
          <w:rFonts w:ascii="Times New Roman" w:hAnsi="Times New Roman"/>
          <w:sz w:val="24"/>
          <w:szCs w:val="24"/>
        </w:rPr>
        <w:t xml:space="preserve">, but the way search queries can be built and sets can be combined makes it my favorite system. </w:t>
      </w:r>
      <w:r w:rsidR="00F01F68">
        <w:rPr>
          <w:rFonts w:ascii="Times New Roman" w:hAnsi="Times New Roman"/>
          <w:sz w:val="24"/>
          <w:szCs w:val="24"/>
        </w:rPr>
        <w:t xml:space="preserve">It is a little tricky to figure out how to structure the search best, but it is also fun to try different things. </w:t>
      </w:r>
      <w:r w:rsidR="00F84743">
        <w:rPr>
          <w:rFonts w:ascii="Times New Roman" w:hAnsi="Times New Roman"/>
          <w:sz w:val="24"/>
          <w:szCs w:val="24"/>
        </w:rPr>
        <w:t>The results list is acceptable; it gets a little hard to read if a s</w:t>
      </w:r>
      <w:r w:rsidR="00454501">
        <w:rPr>
          <w:rFonts w:ascii="Times New Roman" w:hAnsi="Times New Roman"/>
          <w:sz w:val="24"/>
          <w:szCs w:val="24"/>
        </w:rPr>
        <w:t>et is typed out in format=full, but I think this is something I could live with.</w:t>
      </w:r>
    </w:p>
    <w:p w:rsidR="007B2408" w:rsidRDefault="004D62A9" w:rsidP="00AB1DFC">
      <w:pPr>
        <w:pStyle w:val="NoSpacing"/>
        <w:spacing w:line="480" w:lineRule="auto"/>
        <w:ind w:firstLine="720"/>
        <w:rPr>
          <w:rFonts w:ascii="Times New Roman" w:hAnsi="Times New Roman"/>
          <w:sz w:val="24"/>
          <w:szCs w:val="24"/>
        </w:rPr>
      </w:pPr>
      <w:r w:rsidRPr="00F840D6">
        <w:rPr>
          <w:rFonts w:ascii="Times New Roman" w:hAnsi="Times New Roman"/>
          <w:i/>
          <w:sz w:val="24"/>
          <w:szCs w:val="24"/>
        </w:rPr>
        <w:t>EBSCO</w:t>
      </w:r>
      <w:r>
        <w:rPr>
          <w:rFonts w:ascii="Times New Roman" w:hAnsi="Times New Roman"/>
          <w:sz w:val="24"/>
          <w:szCs w:val="24"/>
        </w:rPr>
        <w:t xml:space="preserve"> lets the user choose between </w:t>
      </w:r>
      <w:r w:rsidR="00806037">
        <w:rPr>
          <w:rFonts w:ascii="Times New Roman" w:hAnsi="Times New Roman"/>
          <w:sz w:val="24"/>
          <w:szCs w:val="24"/>
        </w:rPr>
        <w:t>a familiar interface for the advanced s</w:t>
      </w:r>
      <w:r>
        <w:rPr>
          <w:rFonts w:ascii="Times New Roman" w:hAnsi="Times New Roman"/>
          <w:sz w:val="24"/>
          <w:szCs w:val="24"/>
        </w:rPr>
        <w:t xml:space="preserve">earch and </w:t>
      </w:r>
      <w:r w:rsidR="00806037">
        <w:rPr>
          <w:rFonts w:ascii="Times New Roman" w:hAnsi="Times New Roman"/>
          <w:sz w:val="24"/>
          <w:szCs w:val="24"/>
        </w:rPr>
        <w:t xml:space="preserve">a </w:t>
      </w:r>
      <w:r>
        <w:rPr>
          <w:rFonts w:ascii="Times New Roman" w:hAnsi="Times New Roman"/>
          <w:sz w:val="24"/>
          <w:szCs w:val="24"/>
        </w:rPr>
        <w:t>Visual Search</w:t>
      </w:r>
      <w:r w:rsidR="00806037">
        <w:rPr>
          <w:rFonts w:ascii="Times New Roman" w:hAnsi="Times New Roman"/>
          <w:sz w:val="24"/>
          <w:szCs w:val="24"/>
        </w:rPr>
        <w:t xml:space="preserve"> interface</w:t>
      </w:r>
      <w:r>
        <w:rPr>
          <w:rFonts w:ascii="Times New Roman" w:hAnsi="Times New Roman"/>
          <w:sz w:val="24"/>
          <w:szCs w:val="24"/>
        </w:rPr>
        <w:t xml:space="preserve">. </w:t>
      </w:r>
      <w:r w:rsidR="00E42B41" w:rsidRPr="00F840D6">
        <w:rPr>
          <w:rFonts w:ascii="Times New Roman" w:hAnsi="Times New Roman"/>
          <w:i/>
          <w:sz w:val="24"/>
          <w:szCs w:val="24"/>
        </w:rPr>
        <w:t>EBSCO</w:t>
      </w:r>
      <w:r w:rsidR="00E42B41">
        <w:rPr>
          <w:rFonts w:ascii="Times New Roman" w:hAnsi="Times New Roman"/>
          <w:sz w:val="24"/>
          <w:szCs w:val="24"/>
        </w:rPr>
        <w:t xml:space="preserve"> Visual </w:t>
      </w:r>
      <w:r>
        <w:rPr>
          <w:rFonts w:ascii="Times New Roman" w:hAnsi="Times New Roman"/>
          <w:sz w:val="24"/>
          <w:szCs w:val="24"/>
        </w:rPr>
        <w:t>Sear</w:t>
      </w:r>
      <w:r w:rsidR="00831A63">
        <w:rPr>
          <w:rFonts w:ascii="Times New Roman" w:hAnsi="Times New Roman"/>
          <w:sz w:val="24"/>
          <w:szCs w:val="24"/>
        </w:rPr>
        <w:t>ch is my favorite interface, and I love the way results are displayed</w:t>
      </w:r>
      <w:r>
        <w:rPr>
          <w:rFonts w:ascii="Times New Roman" w:hAnsi="Times New Roman"/>
          <w:sz w:val="24"/>
          <w:szCs w:val="24"/>
        </w:rPr>
        <w:t>.</w:t>
      </w:r>
      <w:r w:rsidR="00D110D1">
        <w:rPr>
          <w:rFonts w:ascii="Times New Roman" w:hAnsi="Times New Roman"/>
          <w:sz w:val="24"/>
          <w:szCs w:val="24"/>
        </w:rPr>
        <w:t xml:space="preserve"> The search box allows me to construct my query. The results list</w:t>
      </w:r>
      <w:r w:rsidR="00C46A70">
        <w:rPr>
          <w:rFonts w:ascii="Times New Roman" w:hAnsi="Times New Roman"/>
          <w:sz w:val="24"/>
          <w:szCs w:val="24"/>
        </w:rPr>
        <w:t xml:space="preserve"> looks soft and pretty</w:t>
      </w:r>
      <w:r w:rsidR="00D110D1">
        <w:rPr>
          <w:rFonts w:ascii="Times New Roman" w:hAnsi="Times New Roman"/>
          <w:sz w:val="24"/>
          <w:szCs w:val="24"/>
        </w:rPr>
        <w:t xml:space="preserve"> (which is, I have to admit, important to me), and</w:t>
      </w:r>
      <w:r w:rsidR="00C46A70">
        <w:rPr>
          <w:rFonts w:ascii="Times New Roman" w:hAnsi="Times New Roman"/>
          <w:sz w:val="24"/>
          <w:szCs w:val="24"/>
        </w:rPr>
        <w:t xml:space="preserve"> I think that the way to navigate, access, and interact with the search results is great. The </w:t>
      </w:r>
      <w:r w:rsidR="00C400DB">
        <w:rPr>
          <w:rFonts w:ascii="Times New Roman" w:hAnsi="Times New Roman"/>
          <w:sz w:val="24"/>
          <w:szCs w:val="24"/>
        </w:rPr>
        <w:t>options for</w:t>
      </w:r>
      <w:r w:rsidR="0036135F">
        <w:rPr>
          <w:rFonts w:ascii="Times New Roman" w:hAnsi="Times New Roman"/>
          <w:sz w:val="24"/>
          <w:szCs w:val="24"/>
        </w:rPr>
        <w:t xml:space="preserve"> sorting</w:t>
      </w:r>
      <w:r w:rsidR="00C400DB">
        <w:rPr>
          <w:rFonts w:ascii="Times New Roman" w:hAnsi="Times New Roman"/>
          <w:sz w:val="24"/>
          <w:szCs w:val="24"/>
        </w:rPr>
        <w:t xml:space="preserve"> the results are few but comprehensive</w:t>
      </w:r>
      <w:r w:rsidR="0036135F">
        <w:rPr>
          <w:rFonts w:ascii="Times New Roman" w:hAnsi="Times New Roman"/>
          <w:sz w:val="24"/>
          <w:szCs w:val="24"/>
        </w:rPr>
        <w:t>: group results by subject or publication, sort results by date or relevance, filter results by date and display results in column or box style (whereas I favor the columns).</w:t>
      </w:r>
      <w:r w:rsidR="00C46A70">
        <w:rPr>
          <w:rFonts w:ascii="Times New Roman" w:hAnsi="Times New Roman"/>
          <w:sz w:val="24"/>
          <w:szCs w:val="24"/>
        </w:rPr>
        <w:t xml:space="preserve"> I also like the way articles can just be dragged and drop</w:t>
      </w:r>
      <w:r w:rsidR="0036135F">
        <w:rPr>
          <w:rFonts w:ascii="Times New Roman" w:hAnsi="Times New Roman"/>
          <w:sz w:val="24"/>
          <w:szCs w:val="24"/>
        </w:rPr>
        <w:t xml:space="preserve">ped into a folder for later use, and how a </w:t>
      </w:r>
      <w:r w:rsidR="0018229A">
        <w:rPr>
          <w:rFonts w:ascii="Times New Roman" w:hAnsi="Times New Roman"/>
          <w:sz w:val="24"/>
          <w:szCs w:val="24"/>
        </w:rPr>
        <w:t xml:space="preserve">short summary pops up when clicking the squares that resemble the collected articles. It would be nice to see just the title when hovering over the squares. </w:t>
      </w:r>
      <w:r w:rsidR="00154536">
        <w:rPr>
          <w:rFonts w:ascii="Times New Roman" w:hAnsi="Times New Roman"/>
          <w:sz w:val="24"/>
          <w:szCs w:val="24"/>
        </w:rPr>
        <w:t xml:space="preserve">The subjects that are chosen to interact with the results </w:t>
      </w:r>
      <w:r w:rsidR="007B2408">
        <w:rPr>
          <w:rFonts w:ascii="Times New Roman" w:hAnsi="Times New Roman"/>
          <w:sz w:val="24"/>
          <w:szCs w:val="24"/>
        </w:rPr>
        <w:t xml:space="preserve">are sometimes confusing. I think the first row of topics should </w:t>
      </w:r>
      <w:r w:rsidR="00154536">
        <w:rPr>
          <w:rFonts w:ascii="Times New Roman" w:hAnsi="Times New Roman"/>
          <w:sz w:val="24"/>
          <w:szCs w:val="24"/>
        </w:rPr>
        <w:t xml:space="preserve">resemble a broader </w:t>
      </w:r>
      <w:r w:rsidR="00835367">
        <w:rPr>
          <w:rFonts w:ascii="Times New Roman" w:hAnsi="Times New Roman"/>
          <w:sz w:val="24"/>
          <w:szCs w:val="24"/>
        </w:rPr>
        <w:t>approach to the</w:t>
      </w:r>
      <w:r w:rsidR="00154536">
        <w:rPr>
          <w:rFonts w:ascii="Times New Roman" w:hAnsi="Times New Roman"/>
          <w:sz w:val="24"/>
          <w:szCs w:val="24"/>
        </w:rPr>
        <w:t xml:space="preserve"> </w:t>
      </w:r>
      <w:r w:rsidR="00835367">
        <w:rPr>
          <w:rFonts w:ascii="Times New Roman" w:hAnsi="Times New Roman"/>
          <w:sz w:val="24"/>
          <w:szCs w:val="24"/>
        </w:rPr>
        <w:t xml:space="preserve">topic. </w:t>
      </w:r>
      <w:r w:rsidR="007B2408">
        <w:rPr>
          <w:rFonts w:ascii="Times New Roman" w:hAnsi="Times New Roman"/>
          <w:sz w:val="24"/>
          <w:szCs w:val="24"/>
        </w:rPr>
        <w:t xml:space="preserve">The following screenshot shows the choices for my search: </w:t>
      </w:r>
    </w:p>
    <w:p w:rsidR="00835367" w:rsidRDefault="00835367" w:rsidP="00835367">
      <w:pPr>
        <w:pStyle w:val="NoSpacing"/>
        <w:spacing w:line="480" w:lineRule="auto"/>
        <w:ind w:firstLine="720"/>
        <w:jc w:val="center"/>
        <w:rPr>
          <w:rFonts w:ascii="Times New Roman" w:hAnsi="Times New Roman"/>
          <w:sz w:val="24"/>
          <w:szCs w:val="24"/>
        </w:rPr>
      </w:pPr>
      <w:r w:rsidRPr="00835367">
        <w:rPr>
          <w:rFonts w:ascii="Times New Roman" w:hAnsi="Times New Roman"/>
          <w:noProof/>
          <w:sz w:val="24"/>
          <w:szCs w:val="24"/>
        </w:rPr>
        <w:drawing>
          <wp:inline distT="0" distB="0" distL="0" distR="0">
            <wp:extent cx="2126421" cy="1533525"/>
            <wp:effectExtent l="171450" t="133350" r="369129" b="314325"/>
            <wp:docPr id="10" name="Picture 1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9" cstate="print"/>
                    <a:stretch>
                      <a:fillRect/>
                    </a:stretch>
                  </pic:blipFill>
                  <pic:spPr>
                    <a:xfrm>
                      <a:off x="0" y="0"/>
                      <a:ext cx="2126421" cy="1533525"/>
                    </a:xfrm>
                    <a:prstGeom prst="rect">
                      <a:avLst/>
                    </a:prstGeom>
                    <a:ln>
                      <a:noFill/>
                    </a:ln>
                    <a:effectLst>
                      <a:outerShdw blurRad="292100" dist="139700" dir="2700000" algn="tl" rotWithShape="0">
                        <a:srgbClr val="333333">
                          <a:alpha val="65000"/>
                        </a:srgbClr>
                      </a:outerShdw>
                    </a:effectLst>
                  </pic:spPr>
                </pic:pic>
              </a:graphicData>
            </a:graphic>
          </wp:inline>
        </w:drawing>
      </w:r>
    </w:p>
    <w:p w:rsidR="00835367" w:rsidRDefault="00835367" w:rsidP="00AB1DFC">
      <w:pPr>
        <w:pStyle w:val="NoSpacing"/>
        <w:spacing w:line="480" w:lineRule="auto"/>
        <w:ind w:firstLine="720"/>
        <w:rPr>
          <w:rFonts w:ascii="Times New Roman" w:hAnsi="Times New Roman"/>
          <w:sz w:val="24"/>
          <w:szCs w:val="24"/>
        </w:rPr>
      </w:pPr>
    </w:p>
    <w:p w:rsidR="00091EB6" w:rsidRDefault="00E74EEC" w:rsidP="00FC0665">
      <w:pPr>
        <w:pStyle w:val="NoSpacing"/>
        <w:spacing w:line="480" w:lineRule="auto"/>
        <w:ind w:firstLine="720"/>
        <w:rPr>
          <w:rFonts w:ascii="Times New Roman" w:hAnsi="Times New Roman"/>
          <w:sz w:val="24"/>
          <w:szCs w:val="24"/>
        </w:rPr>
      </w:pPr>
      <w:r w:rsidRPr="00E74EEC">
        <w:rPr>
          <w:noProof/>
          <w:u w:val="single"/>
        </w:rPr>
        <w:pict>
          <v:rect id="_x0000_s1068" style="position:absolute;left:0;text-align:left;margin-left:149.25pt;margin-top:238.95pt;width:206.25pt;height:7.15pt;z-index:251694080" strokecolor="white [3212]"/>
        </w:pict>
      </w:r>
      <w:r w:rsidR="007B2408">
        <w:rPr>
          <w:rFonts w:ascii="Times New Roman" w:hAnsi="Times New Roman"/>
          <w:sz w:val="24"/>
          <w:szCs w:val="24"/>
        </w:rPr>
        <w:t xml:space="preserve">In my opinion, this first choice of topics should be broader. I don’t see a point in listing one author, one book, or one country. Instead the topics should resemble general areas of interest in regards to a search. For my search it would have been helpful if the system had given me choices like </w:t>
      </w:r>
      <w:r w:rsidR="007B2408">
        <w:rPr>
          <w:rFonts w:ascii="Times New Roman" w:hAnsi="Times New Roman"/>
          <w:i/>
          <w:sz w:val="24"/>
          <w:szCs w:val="24"/>
        </w:rPr>
        <w:t>White Shark, Habitat, Food, Attacks, Books, Authors, Research</w:t>
      </w:r>
      <w:r w:rsidR="007B2408">
        <w:rPr>
          <w:rFonts w:ascii="Times New Roman" w:hAnsi="Times New Roman"/>
          <w:sz w:val="24"/>
          <w:szCs w:val="24"/>
        </w:rPr>
        <w:t xml:space="preserve"> etc. I think this could be solved if the semantic web will be developed further so that more appropri</w:t>
      </w:r>
      <w:r w:rsidR="00C2099C">
        <w:rPr>
          <w:rFonts w:ascii="Times New Roman" w:hAnsi="Times New Roman"/>
          <w:sz w:val="24"/>
          <w:szCs w:val="24"/>
        </w:rPr>
        <w:t>ate categories will be chosen. Despite this factor, this system was interesting to work with and came up with a lot good results.</w:t>
      </w:r>
    </w:p>
    <w:p w:rsidR="00822A0F" w:rsidRDefault="00091EB6" w:rsidP="007B2408">
      <w:pPr>
        <w:pStyle w:val="NoSpacing"/>
        <w:spacing w:line="480" w:lineRule="auto"/>
        <w:ind w:firstLine="720"/>
        <w:rPr>
          <w:rFonts w:ascii="Times New Roman" w:hAnsi="Times New Roman"/>
          <w:sz w:val="24"/>
          <w:szCs w:val="24"/>
        </w:rPr>
      </w:pPr>
      <w:r>
        <w:rPr>
          <w:rFonts w:ascii="Times New Roman" w:hAnsi="Times New Roman"/>
          <w:sz w:val="24"/>
          <w:szCs w:val="24"/>
        </w:rPr>
        <w:t xml:space="preserve">Turning to the web search engines </w:t>
      </w:r>
      <w:r w:rsidRPr="00C2099C">
        <w:rPr>
          <w:rFonts w:ascii="Times New Roman" w:hAnsi="Times New Roman"/>
          <w:i/>
          <w:sz w:val="24"/>
          <w:szCs w:val="24"/>
        </w:rPr>
        <w:t>Google, Bing, Clusty</w:t>
      </w:r>
      <w:r>
        <w:rPr>
          <w:rFonts w:ascii="Times New Roman" w:hAnsi="Times New Roman"/>
          <w:sz w:val="24"/>
          <w:szCs w:val="24"/>
        </w:rPr>
        <w:t xml:space="preserve">, and </w:t>
      </w:r>
      <w:r w:rsidRPr="00C2099C">
        <w:rPr>
          <w:rFonts w:ascii="Times New Roman" w:hAnsi="Times New Roman"/>
          <w:i/>
          <w:sz w:val="24"/>
          <w:szCs w:val="24"/>
        </w:rPr>
        <w:t>Scirus</w:t>
      </w:r>
      <w:r>
        <w:rPr>
          <w:rFonts w:ascii="Times New Roman" w:hAnsi="Times New Roman"/>
          <w:sz w:val="24"/>
          <w:szCs w:val="24"/>
        </w:rPr>
        <w:t xml:space="preserve">, Google still brought up the most (relevant) results. I like </w:t>
      </w:r>
      <w:r w:rsidRPr="00C2099C">
        <w:rPr>
          <w:rFonts w:ascii="Times New Roman" w:hAnsi="Times New Roman"/>
          <w:i/>
          <w:sz w:val="24"/>
          <w:szCs w:val="24"/>
        </w:rPr>
        <w:t>Google’s</w:t>
      </w:r>
      <w:r>
        <w:rPr>
          <w:rFonts w:ascii="Times New Roman" w:hAnsi="Times New Roman"/>
          <w:sz w:val="24"/>
          <w:szCs w:val="24"/>
        </w:rPr>
        <w:t xml:space="preserve"> advanced search, the way Boolean operators </w:t>
      </w:r>
      <w:r w:rsidR="00C2099C">
        <w:rPr>
          <w:rFonts w:ascii="Times New Roman" w:hAnsi="Times New Roman"/>
          <w:sz w:val="24"/>
          <w:szCs w:val="24"/>
        </w:rPr>
        <w:t xml:space="preserve">are implemented </w:t>
      </w:r>
      <w:r>
        <w:rPr>
          <w:rFonts w:ascii="Times New Roman" w:hAnsi="Times New Roman"/>
          <w:sz w:val="24"/>
          <w:szCs w:val="24"/>
        </w:rPr>
        <w:t>without</w:t>
      </w:r>
      <w:r w:rsidR="00C2099C">
        <w:rPr>
          <w:rFonts w:ascii="Times New Roman" w:hAnsi="Times New Roman"/>
          <w:sz w:val="24"/>
          <w:szCs w:val="24"/>
        </w:rPr>
        <w:t xml:space="preserve"> the user</w:t>
      </w:r>
      <w:r>
        <w:rPr>
          <w:rFonts w:ascii="Times New Roman" w:hAnsi="Times New Roman"/>
          <w:sz w:val="24"/>
          <w:szCs w:val="24"/>
        </w:rPr>
        <w:t xml:space="preserve"> even knowing about them</w:t>
      </w:r>
      <w:r w:rsidR="00C2099C">
        <w:rPr>
          <w:rFonts w:ascii="Times New Roman" w:hAnsi="Times New Roman"/>
          <w:sz w:val="24"/>
          <w:szCs w:val="24"/>
        </w:rPr>
        <w:t xml:space="preserve"> as the rows say “search all of these terms”, “but not these terms” and “any of these terms”</w:t>
      </w:r>
      <w:r>
        <w:rPr>
          <w:rFonts w:ascii="Times New Roman" w:hAnsi="Times New Roman"/>
          <w:sz w:val="24"/>
          <w:szCs w:val="24"/>
        </w:rPr>
        <w:t xml:space="preserve">. Restrictions to file type and domain have always been useful for me. I also like that I can put emphasis on license issues and the region. </w:t>
      </w:r>
    </w:p>
    <w:p w:rsidR="008C2BCA" w:rsidRDefault="00822A0F" w:rsidP="007B2408">
      <w:pPr>
        <w:pStyle w:val="NoSpacing"/>
        <w:spacing w:line="480" w:lineRule="auto"/>
        <w:ind w:firstLine="720"/>
        <w:rPr>
          <w:rFonts w:ascii="Times New Roman" w:hAnsi="Times New Roman"/>
          <w:sz w:val="24"/>
          <w:szCs w:val="24"/>
        </w:rPr>
      </w:pPr>
      <w:r w:rsidRPr="00FC0665">
        <w:rPr>
          <w:rFonts w:ascii="Times New Roman" w:hAnsi="Times New Roman"/>
          <w:i/>
          <w:sz w:val="24"/>
          <w:szCs w:val="24"/>
        </w:rPr>
        <w:t>Bing</w:t>
      </w:r>
      <w:r>
        <w:rPr>
          <w:rFonts w:ascii="Times New Roman" w:hAnsi="Times New Roman"/>
          <w:sz w:val="24"/>
          <w:szCs w:val="24"/>
        </w:rPr>
        <w:t xml:space="preserve"> goes not even offer to switch over to advanced search on its starting screen. This is a feature that the developers need to implement</w:t>
      </w:r>
      <w:r w:rsidR="00FC0665">
        <w:rPr>
          <w:rFonts w:ascii="Times New Roman" w:hAnsi="Times New Roman"/>
          <w:sz w:val="24"/>
          <w:szCs w:val="24"/>
        </w:rPr>
        <w:t>, at least in my opinion,</w:t>
      </w:r>
      <w:r>
        <w:rPr>
          <w:rFonts w:ascii="Times New Roman" w:hAnsi="Times New Roman"/>
          <w:sz w:val="24"/>
          <w:szCs w:val="24"/>
        </w:rPr>
        <w:t xml:space="preserve"> if they want</w:t>
      </w:r>
      <w:r w:rsidRPr="00FC0665">
        <w:rPr>
          <w:rFonts w:ascii="Times New Roman" w:hAnsi="Times New Roman"/>
          <w:i/>
          <w:sz w:val="24"/>
          <w:szCs w:val="24"/>
        </w:rPr>
        <w:t xml:space="preserve"> Bing</w:t>
      </w:r>
      <w:r>
        <w:rPr>
          <w:rFonts w:ascii="Times New Roman" w:hAnsi="Times New Roman"/>
          <w:sz w:val="24"/>
          <w:szCs w:val="24"/>
        </w:rPr>
        <w:t xml:space="preserve"> to become more successful. </w:t>
      </w:r>
      <w:r w:rsidR="00834F4E">
        <w:rPr>
          <w:rFonts w:ascii="Times New Roman" w:hAnsi="Times New Roman"/>
          <w:sz w:val="24"/>
          <w:szCs w:val="24"/>
        </w:rPr>
        <w:t xml:space="preserve">By clicking on “My settings” below the search box, </w:t>
      </w:r>
      <w:r w:rsidR="00834F4E" w:rsidRPr="00FC0665">
        <w:rPr>
          <w:rFonts w:ascii="Times New Roman" w:hAnsi="Times New Roman"/>
          <w:i/>
          <w:sz w:val="24"/>
          <w:szCs w:val="24"/>
        </w:rPr>
        <w:t>Bing</w:t>
      </w:r>
      <w:r w:rsidR="00834F4E">
        <w:rPr>
          <w:rFonts w:ascii="Times New Roman" w:hAnsi="Times New Roman"/>
          <w:sz w:val="24"/>
          <w:szCs w:val="24"/>
        </w:rPr>
        <w:t xml:space="preserve"> allows to customize certain options … but still no advanced search option. </w:t>
      </w:r>
      <w:r>
        <w:rPr>
          <w:rFonts w:ascii="Times New Roman" w:hAnsi="Times New Roman"/>
          <w:sz w:val="24"/>
          <w:szCs w:val="24"/>
        </w:rPr>
        <w:t xml:space="preserve">The homepage is very pretty though, and the pictures are informative and encourage </w:t>
      </w:r>
      <w:r w:rsidR="0017177D">
        <w:rPr>
          <w:rFonts w:ascii="Times New Roman" w:hAnsi="Times New Roman"/>
          <w:sz w:val="24"/>
          <w:szCs w:val="24"/>
        </w:rPr>
        <w:t xml:space="preserve">browsing. The Explore-options are too general and boring. I have not clicked on one of them so far. </w:t>
      </w:r>
    </w:p>
    <w:p w:rsidR="003445E6" w:rsidRDefault="003445E6" w:rsidP="007B2408">
      <w:pPr>
        <w:pStyle w:val="NoSpacing"/>
        <w:spacing w:line="480" w:lineRule="auto"/>
        <w:ind w:firstLine="720"/>
        <w:rPr>
          <w:rFonts w:ascii="Times New Roman" w:hAnsi="Times New Roman"/>
          <w:sz w:val="24"/>
          <w:szCs w:val="24"/>
        </w:rPr>
      </w:pPr>
      <w:r w:rsidRPr="00FC0665">
        <w:rPr>
          <w:rFonts w:ascii="Times New Roman" w:hAnsi="Times New Roman"/>
          <w:i/>
          <w:sz w:val="24"/>
          <w:szCs w:val="24"/>
        </w:rPr>
        <w:t>Bing’s</w:t>
      </w:r>
      <w:r>
        <w:rPr>
          <w:rFonts w:ascii="Times New Roman" w:hAnsi="Times New Roman"/>
          <w:sz w:val="24"/>
          <w:szCs w:val="24"/>
        </w:rPr>
        <w:t xml:space="preserve"> and </w:t>
      </w:r>
      <w:r w:rsidRPr="00FC0665">
        <w:rPr>
          <w:rFonts w:ascii="Times New Roman" w:hAnsi="Times New Roman"/>
          <w:i/>
          <w:sz w:val="24"/>
          <w:szCs w:val="24"/>
        </w:rPr>
        <w:t>Google’s</w:t>
      </w:r>
      <w:r>
        <w:rPr>
          <w:rFonts w:ascii="Times New Roman" w:hAnsi="Times New Roman"/>
          <w:sz w:val="24"/>
          <w:szCs w:val="24"/>
        </w:rPr>
        <w:t xml:space="preserve"> result lists look similar; they offer a few pictures and a lot of links. </w:t>
      </w:r>
      <w:r w:rsidRPr="00FC0665">
        <w:rPr>
          <w:rFonts w:ascii="Times New Roman" w:hAnsi="Times New Roman"/>
          <w:i/>
          <w:sz w:val="24"/>
          <w:szCs w:val="24"/>
        </w:rPr>
        <w:t>Bing</w:t>
      </w:r>
      <w:r>
        <w:rPr>
          <w:rFonts w:ascii="Times New Roman" w:hAnsi="Times New Roman"/>
          <w:sz w:val="24"/>
          <w:szCs w:val="24"/>
        </w:rPr>
        <w:t xml:space="preserve"> also offers the related search feature on the left, which is nicely placed and makes it interesting to browse these topics. </w:t>
      </w:r>
      <w:r w:rsidR="000B523A" w:rsidRPr="00FC0665">
        <w:rPr>
          <w:rFonts w:ascii="Times New Roman" w:hAnsi="Times New Roman"/>
          <w:i/>
          <w:sz w:val="24"/>
          <w:szCs w:val="24"/>
        </w:rPr>
        <w:t>Google</w:t>
      </w:r>
      <w:r w:rsidR="000B523A">
        <w:rPr>
          <w:rFonts w:ascii="Times New Roman" w:hAnsi="Times New Roman"/>
          <w:sz w:val="24"/>
          <w:szCs w:val="24"/>
        </w:rPr>
        <w:t xml:space="preserve"> has more advertisement on the results page. </w:t>
      </w:r>
    </w:p>
    <w:p w:rsidR="000E6F30" w:rsidRDefault="000E6F30" w:rsidP="007B2408">
      <w:pPr>
        <w:pStyle w:val="NoSpacing"/>
        <w:spacing w:line="480" w:lineRule="auto"/>
        <w:ind w:firstLine="720"/>
        <w:rPr>
          <w:rFonts w:ascii="Times New Roman" w:hAnsi="Times New Roman"/>
          <w:sz w:val="24"/>
          <w:szCs w:val="24"/>
        </w:rPr>
      </w:pPr>
      <w:r w:rsidRPr="00FC0665">
        <w:rPr>
          <w:rFonts w:ascii="Times New Roman" w:hAnsi="Times New Roman"/>
          <w:i/>
          <w:sz w:val="24"/>
          <w:szCs w:val="24"/>
        </w:rPr>
        <w:lastRenderedPageBreak/>
        <w:t>Clusty</w:t>
      </w:r>
      <w:r>
        <w:rPr>
          <w:rFonts w:ascii="Times New Roman" w:hAnsi="Times New Roman"/>
          <w:sz w:val="24"/>
          <w:szCs w:val="24"/>
        </w:rPr>
        <w:t xml:space="preserve"> offers an advanced search option, which allows the user to select the host, the file type, the language as well as the adult content filter. As I was exploring this engine in another assignment I can say that I was kind of dis</w:t>
      </w:r>
      <w:r w:rsidR="00B72787">
        <w:rPr>
          <w:rFonts w:ascii="Times New Roman" w:hAnsi="Times New Roman"/>
          <w:sz w:val="24"/>
          <w:szCs w:val="24"/>
        </w:rPr>
        <w:t>appointed by it</w:t>
      </w:r>
      <w:r>
        <w:rPr>
          <w:rFonts w:ascii="Times New Roman" w:hAnsi="Times New Roman"/>
          <w:sz w:val="24"/>
          <w:szCs w:val="24"/>
        </w:rPr>
        <w:t xml:space="preserve">. The best </w:t>
      </w:r>
      <w:r w:rsidR="00B72787">
        <w:rPr>
          <w:rFonts w:ascii="Times New Roman" w:hAnsi="Times New Roman"/>
          <w:sz w:val="24"/>
          <w:szCs w:val="24"/>
        </w:rPr>
        <w:t>feature, in my opinion, is</w:t>
      </w:r>
      <w:r>
        <w:rPr>
          <w:rFonts w:ascii="Times New Roman" w:hAnsi="Times New Roman"/>
          <w:sz w:val="24"/>
          <w:szCs w:val="24"/>
        </w:rPr>
        <w:t xml:space="preserve"> the clusters that the engine generates. They are even better than the one </w:t>
      </w:r>
      <w:r w:rsidRPr="00717161">
        <w:rPr>
          <w:rFonts w:ascii="Times New Roman" w:hAnsi="Times New Roman"/>
          <w:i/>
          <w:sz w:val="24"/>
          <w:szCs w:val="24"/>
        </w:rPr>
        <w:t>EBSC</w:t>
      </w:r>
      <w:r w:rsidR="00B72787" w:rsidRPr="00717161">
        <w:rPr>
          <w:rFonts w:ascii="Times New Roman" w:hAnsi="Times New Roman"/>
          <w:i/>
          <w:sz w:val="24"/>
          <w:szCs w:val="24"/>
        </w:rPr>
        <w:t>O</w:t>
      </w:r>
      <w:r w:rsidR="00B72787">
        <w:rPr>
          <w:rFonts w:ascii="Times New Roman" w:hAnsi="Times New Roman"/>
          <w:sz w:val="24"/>
          <w:szCs w:val="24"/>
        </w:rPr>
        <w:t xml:space="preserve"> shows for their visual search as they offer broader terms related to the subject</w:t>
      </w:r>
      <w:r>
        <w:rPr>
          <w:rFonts w:ascii="Times New Roman" w:hAnsi="Times New Roman"/>
          <w:sz w:val="24"/>
          <w:szCs w:val="24"/>
        </w:rPr>
        <w:t xml:space="preserve"> </w:t>
      </w:r>
    </w:p>
    <w:p w:rsidR="0017177D" w:rsidRDefault="000E6F30" w:rsidP="007B2408">
      <w:pPr>
        <w:pStyle w:val="NoSpacing"/>
        <w:spacing w:line="480" w:lineRule="auto"/>
        <w:ind w:firstLine="720"/>
        <w:rPr>
          <w:rFonts w:ascii="Times New Roman" w:hAnsi="Times New Roman"/>
          <w:sz w:val="24"/>
          <w:szCs w:val="24"/>
        </w:rPr>
      </w:pPr>
      <w:r>
        <w:rPr>
          <w:rFonts w:ascii="Times New Roman" w:hAnsi="Times New Roman"/>
          <w:sz w:val="24"/>
          <w:szCs w:val="24"/>
        </w:rPr>
        <w:t xml:space="preserve">All </w:t>
      </w:r>
      <w:r w:rsidR="00B524F1">
        <w:rPr>
          <w:rFonts w:ascii="Times New Roman" w:hAnsi="Times New Roman"/>
          <w:sz w:val="24"/>
          <w:szCs w:val="24"/>
        </w:rPr>
        <w:t>three</w:t>
      </w:r>
      <w:r>
        <w:rPr>
          <w:rFonts w:ascii="Times New Roman" w:hAnsi="Times New Roman"/>
          <w:sz w:val="24"/>
          <w:szCs w:val="24"/>
        </w:rPr>
        <w:t xml:space="preserve"> web engines offer auto-suggest</w:t>
      </w:r>
      <w:r w:rsidR="00794FD4">
        <w:rPr>
          <w:rFonts w:ascii="Times New Roman" w:hAnsi="Times New Roman"/>
          <w:sz w:val="24"/>
          <w:szCs w:val="24"/>
        </w:rPr>
        <w:t xml:space="preserve"> in the search box</w:t>
      </w:r>
      <w:r>
        <w:rPr>
          <w:rFonts w:ascii="Times New Roman" w:hAnsi="Times New Roman"/>
          <w:sz w:val="24"/>
          <w:szCs w:val="24"/>
        </w:rPr>
        <w:t xml:space="preserve">, which can be very useful, especially if a user is not quite sure how to spell a difficult term. </w:t>
      </w:r>
      <w:r w:rsidR="0017177D">
        <w:rPr>
          <w:rFonts w:ascii="Times New Roman" w:hAnsi="Times New Roman"/>
          <w:sz w:val="24"/>
          <w:szCs w:val="24"/>
        </w:rPr>
        <w:t xml:space="preserve">This is a feature I like and I wonder if this could be implemented into academic engines. </w:t>
      </w:r>
      <w:r>
        <w:rPr>
          <w:rFonts w:ascii="Times New Roman" w:hAnsi="Times New Roman"/>
          <w:sz w:val="24"/>
          <w:szCs w:val="24"/>
        </w:rPr>
        <w:t xml:space="preserve">But I guess that people who use the latter should be able to look a term up before searching for it. </w:t>
      </w:r>
    </w:p>
    <w:p w:rsidR="00B524F1" w:rsidRDefault="00B524F1" w:rsidP="007B2408">
      <w:pPr>
        <w:pStyle w:val="NoSpacing"/>
        <w:spacing w:line="480" w:lineRule="auto"/>
        <w:ind w:firstLine="720"/>
        <w:rPr>
          <w:rFonts w:ascii="Times New Roman" w:hAnsi="Times New Roman"/>
          <w:sz w:val="24"/>
          <w:szCs w:val="24"/>
        </w:rPr>
      </w:pPr>
      <w:r>
        <w:rPr>
          <w:rFonts w:ascii="Times New Roman" w:hAnsi="Times New Roman"/>
          <w:sz w:val="24"/>
          <w:szCs w:val="24"/>
        </w:rPr>
        <w:t xml:space="preserve">I was really disappointed by </w:t>
      </w:r>
      <w:r w:rsidRPr="00305040">
        <w:rPr>
          <w:rFonts w:ascii="Times New Roman" w:hAnsi="Times New Roman"/>
          <w:i/>
          <w:sz w:val="24"/>
          <w:szCs w:val="24"/>
        </w:rPr>
        <w:t>Scirus</w:t>
      </w:r>
      <w:r>
        <w:rPr>
          <w:rFonts w:ascii="Times New Roman" w:hAnsi="Times New Roman"/>
          <w:sz w:val="24"/>
          <w:szCs w:val="24"/>
        </w:rPr>
        <w:t xml:space="preserve">. I just could not get the feel for it. </w:t>
      </w:r>
      <w:r w:rsidR="00305040">
        <w:rPr>
          <w:rFonts w:ascii="Times New Roman" w:hAnsi="Times New Roman"/>
          <w:sz w:val="24"/>
          <w:szCs w:val="24"/>
        </w:rPr>
        <w:t xml:space="preserve">The advanced search offers a lot of options such as dates, information types, file format, content source, and subject areas. The user has only two rows to construct a search, and the fields available are not exhaustive enough. </w:t>
      </w:r>
      <w:r w:rsidR="00096110">
        <w:rPr>
          <w:rFonts w:ascii="Times New Roman" w:hAnsi="Times New Roman"/>
          <w:sz w:val="24"/>
          <w:szCs w:val="24"/>
        </w:rPr>
        <w:t xml:space="preserve">The results list, however, is satisfactory. The results can again be filtered in several ways and the results popping up for a simple search (such as just “great white shark”) are informative. I got the feeling thought that complex searches give this system trouble. For me it came up with a lot of irrelevant results. </w:t>
      </w:r>
    </w:p>
    <w:p w:rsidR="0016178A" w:rsidRDefault="00D6747C" w:rsidP="007B2408">
      <w:pPr>
        <w:pStyle w:val="NoSpacing"/>
        <w:spacing w:line="480" w:lineRule="auto"/>
        <w:ind w:firstLine="720"/>
        <w:rPr>
          <w:rFonts w:ascii="Times New Roman" w:hAnsi="Times New Roman"/>
          <w:sz w:val="24"/>
          <w:szCs w:val="24"/>
        </w:rPr>
      </w:pPr>
      <w:r>
        <w:rPr>
          <w:rFonts w:ascii="Times New Roman" w:hAnsi="Times New Roman"/>
          <w:sz w:val="24"/>
          <w:szCs w:val="24"/>
        </w:rPr>
        <w:t xml:space="preserve">In conclusion, all engines have their advantages and disadvantages, but it was interesting to work with all of them to see which system works best for me. </w:t>
      </w:r>
      <w:r w:rsidR="00B63C7B" w:rsidRPr="00765363">
        <w:rPr>
          <w:rFonts w:ascii="Times New Roman" w:hAnsi="Times New Roman"/>
          <w:i/>
          <w:sz w:val="24"/>
          <w:szCs w:val="24"/>
        </w:rPr>
        <w:t>EBSCO</w:t>
      </w:r>
      <w:r w:rsidR="00B63C7B">
        <w:rPr>
          <w:rFonts w:ascii="Times New Roman" w:hAnsi="Times New Roman"/>
          <w:sz w:val="24"/>
          <w:szCs w:val="24"/>
        </w:rPr>
        <w:t xml:space="preserve"> </w:t>
      </w:r>
      <w:r w:rsidR="00717161">
        <w:rPr>
          <w:rFonts w:ascii="Times New Roman" w:hAnsi="Times New Roman"/>
          <w:sz w:val="24"/>
          <w:szCs w:val="24"/>
        </w:rPr>
        <w:t>(</w:t>
      </w:r>
      <w:r w:rsidR="00B63C7B">
        <w:rPr>
          <w:rFonts w:ascii="Times New Roman" w:hAnsi="Times New Roman"/>
          <w:sz w:val="24"/>
          <w:szCs w:val="24"/>
        </w:rPr>
        <w:t>Visual Search</w:t>
      </w:r>
      <w:r w:rsidR="00717161">
        <w:rPr>
          <w:rFonts w:ascii="Times New Roman" w:hAnsi="Times New Roman"/>
          <w:sz w:val="24"/>
          <w:szCs w:val="24"/>
        </w:rPr>
        <w:t>)</w:t>
      </w:r>
      <w:r w:rsidR="00B63C7B">
        <w:rPr>
          <w:rFonts w:ascii="Times New Roman" w:hAnsi="Times New Roman"/>
          <w:sz w:val="24"/>
          <w:szCs w:val="24"/>
        </w:rPr>
        <w:t xml:space="preserve"> and </w:t>
      </w:r>
      <w:r w:rsidR="00402656" w:rsidRPr="00402656">
        <w:rPr>
          <w:rFonts w:ascii="Times New Roman" w:hAnsi="Times New Roman"/>
          <w:i/>
          <w:sz w:val="24"/>
          <w:szCs w:val="24"/>
        </w:rPr>
        <w:t>DIALOG</w:t>
      </w:r>
      <w:r w:rsidR="00B63C7B">
        <w:rPr>
          <w:rFonts w:ascii="Times New Roman" w:hAnsi="Times New Roman"/>
          <w:sz w:val="24"/>
          <w:szCs w:val="24"/>
        </w:rPr>
        <w:t xml:space="preserve"> remain my favorite systems. </w:t>
      </w:r>
    </w:p>
    <w:p w:rsidR="00C65918" w:rsidRPr="000A514F" w:rsidRDefault="0016178A" w:rsidP="000A514F">
      <w:pPr>
        <w:spacing w:after="200" w:line="276" w:lineRule="auto"/>
        <w:rPr>
          <w:rFonts w:eastAsia="Calibri"/>
        </w:rPr>
      </w:pPr>
      <w:r>
        <w:br w:type="page"/>
      </w:r>
    </w:p>
    <w:p w:rsidR="00C65918" w:rsidRPr="008C2BCA" w:rsidRDefault="00C65918" w:rsidP="00C65918">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 xml:space="preserve">7. </w:t>
      </w:r>
      <w:r w:rsidRPr="00C65918">
        <w:rPr>
          <w:rFonts w:ascii="Times New Roman" w:hAnsi="Times New Roman"/>
          <w:b/>
          <w:sz w:val="24"/>
          <w:szCs w:val="24"/>
          <w:u w:val="single"/>
        </w:rPr>
        <w:t>The Perfect Search Tool</w:t>
      </w:r>
    </w:p>
    <w:p w:rsidR="00E87070" w:rsidRDefault="00E80528" w:rsidP="00C65918">
      <w:pPr>
        <w:pStyle w:val="NoSpacing"/>
        <w:spacing w:line="480" w:lineRule="auto"/>
        <w:ind w:firstLine="720"/>
        <w:rPr>
          <w:rFonts w:ascii="Times New Roman" w:hAnsi="Times New Roman"/>
          <w:sz w:val="24"/>
          <w:szCs w:val="24"/>
        </w:rPr>
      </w:pPr>
      <w:r>
        <w:rPr>
          <w:rFonts w:ascii="Times New Roman" w:hAnsi="Times New Roman"/>
          <w:sz w:val="24"/>
          <w:szCs w:val="24"/>
        </w:rPr>
        <w:t>The perfect search tool does</w:t>
      </w:r>
      <w:r w:rsidR="00607121">
        <w:rPr>
          <w:rFonts w:ascii="Times New Roman" w:hAnsi="Times New Roman"/>
          <w:sz w:val="24"/>
          <w:szCs w:val="24"/>
        </w:rPr>
        <w:t>, of course,</w:t>
      </w:r>
      <w:r>
        <w:rPr>
          <w:rFonts w:ascii="Times New Roman" w:hAnsi="Times New Roman"/>
          <w:sz w:val="24"/>
          <w:szCs w:val="24"/>
        </w:rPr>
        <w:t xml:space="preserve"> not exist. But I think that with everything that we have learned and seen during this class we have a pretty good idea of what features a search engine should have in order to satisfy at least my needs. </w:t>
      </w:r>
    </w:p>
    <w:p w:rsidR="0011725E" w:rsidRDefault="00E80528" w:rsidP="00C65918">
      <w:pPr>
        <w:pStyle w:val="NoSpacing"/>
        <w:spacing w:line="480" w:lineRule="auto"/>
        <w:ind w:firstLine="720"/>
        <w:rPr>
          <w:rFonts w:ascii="Times New Roman" w:hAnsi="Times New Roman"/>
          <w:sz w:val="24"/>
          <w:szCs w:val="24"/>
        </w:rPr>
      </w:pPr>
      <w:r>
        <w:rPr>
          <w:rFonts w:ascii="Times New Roman" w:hAnsi="Times New Roman"/>
          <w:sz w:val="24"/>
          <w:szCs w:val="24"/>
        </w:rPr>
        <w:t xml:space="preserve">Starting with the interface I would like to see a visual interface like EBSCO offers. I would add a choice between search rows -with the option to add rows- and a box for command search. </w:t>
      </w:r>
      <w:r w:rsidR="0011725E">
        <w:rPr>
          <w:rFonts w:ascii="Times New Roman" w:hAnsi="Times New Roman"/>
          <w:sz w:val="24"/>
          <w:szCs w:val="24"/>
        </w:rPr>
        <w:t>The following list shows options that I would add my perfect search tool</w:t>
      </w:r>
      <w:r w:rsidR="00BC4239">
        <w:rPr>
          <w:rFonts w:ascii="Times New Roman" w:hAnsi="Times New Roman"/>
          <w:sz w:val="24"/>
          <w:szCs w:val="24"/>
        </w:rPr>
        <w:t xml:space="preserve"> (in no particular order)</w:t>
      </w:r>
      <w:r w:rsidR="0011725E">
        <w:rPr>
          <w:rFonts w:ascii="Times New Roman" w:hAnsi="Times New Roman"/>
          <w:sz w:val="24"/>
          <w:szCs w:val="24"/>
        </w:rPr>
        <w:t>:</w:t>
      </w:r>
    </w:p>
    <w:p w:rsidR="0011725E" w:rsidRDefault="0011725E" w:rsidP="00C65918">
      <w:pPr>
        <w:pStyle w:val="NoSpacing"/>
        <w:spacing w:line="480" w:lineRule="auto"/>
        <w:ind w:firstLine="720"/>
        <w:rPr>
          <w:rFonts w:ascii="Times New Roman" w:hAnsi="Times New Roman"/>
          <w:sz w:val="24"/>
          <w:szCs w:val="24"/>
        </w:rPr>
      </w:pPr>
    </w:p>
    <w:p w:rsidR="0011725E" w:rsidRDefault="0011725E"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Smart Text searching</w:t>
      </w:r>
    </w:p>
    <w:p w:rsidR="0011725E" w:rsidRDefault="00BC4239"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Option to c</w:t>
      </w:r>
      <w:r w:rsidR="0011725E">
        <w:rPr>
          <w:rFonts w:ascii="Times New Roman" w:hAnsi="Times New Roman"/>
          <w:sz w:val="24"/>
          <w:szCs w:val="24"/>
        </w:rPr>
        <w:t xml:space="preserve">reate </w:t>
      </w:r>
      <w:r>
        <w:rPr>
          <w:rFonts w:ascii="Times New Roman" w:hAnsi="Times New Roman"/>
          <w:sz w:val="24"/>
          <w:szCs w:val="24"/>
        </w:rPr>
        <w:t xml:space="preserve">and combine sets </w:t>
      </w:r>
    </w:p>
    <w:p w:rsidR="0011725E" w:rsidRDefault="0011725E"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Restrict by date, file type, language, publication type, full-text, peer-reviewed, document type</w:t>
      </w:r>
    </w:p>
    <w:p w:rsidR="0011725E" w:rsidRDefault="0011725E"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 xml:space="preserve">Chose from pre-defined index terms or create a new index term by choosing sources (similar to what </w:t>
      </w:r>
      <w:r w:rsidRPr="0011725E">
        <w:rPr>
          <w:rFonts w:ascii="Times New Roman" w:hAnsi="Times New Roman"/>
          <w:i/>
          <w:sz w:val="24"/>
          <w:szCs w:val="24"/>
        </w:rPr>
        <w:t>Nexis</w:t>
      </w:r>
      <w:r>
        <w:rPr>
          <w:rFonts w:ascii="Times New Roman" w:hAnsi="Times New Roman"/>
          <w:sz w:val="24"/>
          <w:szCs w:val="24"/>
        </w:rPr>
        <w:t xml:space="preserve"> offers)</w:t>
      </w:r>
      <w:r w:rsidR="00F84D70">
        <w:rPr>
          <w:rFonts w:ascii="Times New Roman" w:hAnsi="Times New Roman"/>
          <w:sz w:val="24"/>
          <w:szCs w:val="24"/>
        </w:rPr>
        <w:t xml:space="preserve"> and the option to restrict to major terms</w:t>
      </w:r>
    </w:p>
    <w:p w:rsidR="0011725E" w:rsidRDefault="0011725E"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Chose subject areas, going from broad to more specific</w:t>
      </w:r>
    </w:p>
    <w:p w:rsidR="0011725E" w:rsidRDefault="00AE0725"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Chose a set of databases according to subject, or manually c</w:t>
      </w:r>
      <w:r w:rsidR="0011725E">
        <w:rPr>
          <w:rFonts w:ascii="Times New Roman" w:hAnsi="Times New Roman"/>
          <w:sz w:val="24"/>
          <w:szCs w:val="24"/>
        </w:rPr>
        <w:t>ho</w:t>
      </w:r>
      <w:r>
        <w:rPr>
          <w:rFonts w:ascii="Times New Roman" w:hAnsi="Times New Roman"/>
          <w:sz w:val="24"/>
          <w:szCs w:val="24"/>
        </w:rPr>
        <w:t>o</w:t>
      </w:r>
      <w:r w:rsidR="0011725E">
        <w:rPr>
          <w:rFonts w:ascii="Times New Roman" w:hAnsi="Times New Roman"/>
          <w:sz w:val="24"/>
          <w:szCs w:val="24"/>
        </w:rPr>
        <w:t xml:space="preserve">se databases </w:t>
      </w:r>
    </w:p>
    <w:p w:rsidR="0011725E" w:rsidRDefault="0011725E"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 xml:space="preserve">For images: Chose file type, black-white/color, map, chart, diagram, </w:t>
      </w:r>
    </w:p>
    <w:p w:rsidR="00F05C46" w:rsidRDefault="00EE2524"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Search company, people, industry, public records, country profiles and legal (</w:t>
      </w:r>
      <w:r w:rsidRPr="00EE2524">
        <w:rPr>
          <w:rFonts w:ascii="Times New Roman" w:hAnsi="Times New Roman"/>
          <w:i/>
          <w:sz w:val="24"/>
          <w:szCs w:val="24"/>
        </w:rPr>
        <w:t>Nexis</w:t>
      </w:r>
      <w:r>
        <w:rPr>
          <w:rFonts w:ascii="Times New Roman" w:hAnsi="Times New Roman"/>
          <w:sz w:val="24"/>
          <w:szCs w:val="24"/>
        </w:rPr>
        <w:t xml:space="preserve"> offers this feature and I found it very useful)</w:t>
      </w:r>
    </w:p>
    <w:p w:rsidR="00F05C46" w:rsidRDefault="004B37E8"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A link to help site explaining the search commands with examples</w:t>
      </w:r>
    </w:p>
    <w:p w:rsidR="004B37E8" w:rsidRDefault="004B37E8" w:rsidP="0011725E">
      <w:pPr>
        <w:pStyle w:val="NoSpacing"/>
        <w:numPr>
          <w:ilvl w:val="0"/>
          <w:numId w:val="7"/>
        </w:numPr>
        <w:spacing w:line="480" w:lineRule="auto"/>
        <w:rPr>
          <w:rFonts w:ascii="Times New Roman" w:hAnsi="Times New Roman"/>
          <w:sz w:val="24"/>
          <w:szCs w:val="24"/>
        </w:rPr>
      </w:pPr>
      <w:r>
        <w:rPr>
          <w:rFonts w:ascii="Times New Roman" w:hAnsi="Times New Roman"/>
          <w:sz w:val="24"/>
          <w:szCs w:val="24"/>
        </w:rPr>
        <w:t>Display of search history</w:t>
      </w:r>
    </w:p>
    <w:p w:rsidR="00F05C46" w:rsidRDefault="00F05C46" w:rsidP="0069376E">
      <w:pPr>
        <w:pStyle w:val="NoSpacing"/>
        <w:spacing w:line="480" w:lineRule="auto"/>
        <w:ind w:left="1080"/>
        <w:rPr>
          <w:rFonts w:ascii="Times New Roman" w:hAnsi="Times New Roman"/>
          <w:sz w:val="24"/>
          <w:szCs w:val="24"/>
        </w:rPr>
      </w:pPr>
    </w:p>
    <w:p w:rsidR="00F05C46" w:rsidRDefault="00F05C46" w:rsidP="00F05C46">
      <w:pPr>
        <w:pStyle w:val="NoSpacing"/>
        <w:spacing w:line="480" w:lineRule="auto"/>
        <w:rPr>
          <w:rFonts w:ascii="Times New Roman" w:hAnsi="Times New Roman"/>
          <w:sz w:val="24"/>
          <w:szCs w:val="24"/>
        </w:rPr>
      </w:pPr>
    </w:p>
    <w:p w:rsidR="00F05C46" w:rsidRDefault="00F05C46" w:rsidP="00F05C46">
      <w:pPr>
        <w:pStyle w:val="NoSpacing"/>
        <w:spacing w:line="480" w:lineRule="auto"/>
        <w:ind w:firstLine="720"/>
        <w:rPr>
          <w:rFonts w:ascii="Times New Roman" w:hAnsi="Times New Roman"/>
          <w:sz w:val="24"/>
          <w:szCs w:val="24"/>
        </w:rPr>
      </w:pPr>
      <w:r>
        <w:rPr>
          <w:rFonts w:ascii="Times New Roman" w:hAnsi="Times New Roman"/>
          <w:sz w:val="24"/>
          <w:szCs w:val="24"/>
        </w:rPr>
        <w:t xml:space="preserve">For the result list (displayed like the visual search from </w:t>
      </w:r>
      <w:r w:rsidRPr="00F05C46">
        <w:rPr>
          <w:rFonts w:ascii="Times New Roman" w:hAnsi="Times New Roman"/>
          <w:i/>
          <w:sz w:val="24"/>
          <w:szCs w:val="24"/>
        </w:rPr>
        <w:t>EBSCO</w:t>
      </w:r>
      <w:r>
        <w:rPr>
          <w:rFonts w:ascii="Times New Roman" w:hAnsi="Times New Roman"/>
          <w:sz w:val="24"/>
          <w:szCs w:val="24"/>
        </w:rPr>
        <w:t>) I would chose the following options to manipulate the results:</w:t>
      </w:r>
    </w:p>
    <w:p w:rsidR="00F05C46" w:rsidRDefault="00F05C46" w:rsidP="00F05C46">
      <w:pPr>
        <w:pStyle w:val="NoSpacing"/>
        <w:spacing w:line="480" w:lineRule="auto"/>
        <w:ind w:firstLine="720"/>
        <w:rPr>
          <w:rFonts w:ascii="Times New Roman" w:hAnsi="Times New Roman"/>
          <w:sz w:val="24"/>
          <w:szCs w:val="24"/>
        </w:rPr>
      </w:pPr>
    </w:p>
    <w:p w:rsidR="00F05C46" w:rsidRDefault="00BD22F4"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Sort by date or</w:t>
      </w:r>
      <w:r w:rsidR="00F05C46">
        <w:rPr>
          <w:rFonts w:ascii="Times New Roman" w:hAnsi="Times New Roman"/>
          <w:sz w:val="24"/>
          <w:szCs w:val="24"/>
        </w:rPr>
        <w:t xml:space="preserve"> relevancy</w:t>
      </w:r>
    </w:p>
    <w:p w:rsidR="00F05C46" w:rsidRDefault="00F05C46"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Filter by date</w:t>
      </w:r>
    </w:p>
    <w:p w:rsidR="00F05C46" w:rsidRDefault="00BD22F4"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Group</w:t>
      </w:r>
      <w:r w:rsidR="00F05C46">
        <w:rPr>
          <w:rFonts w:ascii="Times New Roman" w:hAnsi="Times New Roman"/>
          <w:sz w:val="24"/>
          <w:szCs w:val="24"/>
        </w:rPr>
        <w:t xml:space="preserve"> by subject</w:t>
      </w:r>
      <w:r w:rsidR="00C91820">
        <w:rPr>
          <w:rFonts w:ascii="Times New Roman" w:hAnsi="Times New Roman"/>
          <w:sz w:val="24"/>
          <w:szCs w:val="24"/>
        </w:rPr>
        <w:t>s</w:t>
      </w:r>
    </w:p>
    <w:p w:rsidR="00F05C46" w:rsidRDefault="00BD22F4"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Group</w:t>
      </w:r>
      <w:r w:rsidR="00F05C46">
        <w:rPr>
          <w:rFonts w:ascii="Times New Roman" w:hAnsi="Times New Roman"/>
          <w:sz w:val="24"/>
          <w:szCs w:val="24"/>
        </w:rPr>
        <w:t xml:space="preserve"> by publication</w:t>
      </w:r>
      <w:r w:rsidR="00F53752">
        <w:rPr>
          <w:rFonts w:ascii="Times New Roman" w:hAnsi="Times New Roman"/>
          <w:sz w:val="24"/>
          <w:szCs w:val="24"/>
        </w:rPr>
        <w:t>s</w:t>
      </w:r>
      <w:r w:rsidR="00F05C46">
        <w:rPr>
          <w:rFonts w:ascii="Times New Roman" w:hAnsi="Times New Roman"/>
          <w:sz w:val="24"/>
          <w:szCs w:val="24"/>
        </w:rPr>
        <w:t xml:space="preserve"> or author</w:t>
      </w:r>
      <w:r w:rsidR="00F53752">
        <w:rPr>
          <w:rFonts w:ascii="Times New Roman" w:hAnsi="Times New Roman"/>
          <w:sz w:val="24"/>
          <w:szCs w:val="24"/>
        </w:rPr>
        <w:t>s</w:t>
      </w:r>
    </w:p>
    <w:p w:rsidR="00F05C46" w:rsidRDefault="00BD22F4"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Group</w:t>
      </w:r>
      <w:r w:rsidR="00F05C46">
        <w:rPr>
          <w:rFonts w:ascii="Times New Roman" w:hAnsi="Times New Roman"/>
          <w:sz w:val="24"/>
          <w:szCs w:val="24"/>
        </w:rPr>
        <w:t xml:space="preserve"> by document and file type</w:t>
      </w:r>
    </w:p>
    <w:p w:rsidR="00BE676B" w:rsidRDefault="00BE676B"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Remove duplicates</w:t>
      </w:r>
    </w:p>
    <w:p w:rsidR="004B37E8" w:rsidRDefault="004B37E8"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Show various formats (short, full, KWIC ect.)</w:t>
      </w:r>
    </w:p>
    <w:p w:rsidR="004B37E8" w:rsidRDefault="004B37E8" w:rsidP="00F05C46">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Display 10/25/50/100 results per page</w:t>
      </w:r>
    </w:p>
    <w:p w:rsidR="00C1347F" w:rsidRDefault="00C1347F" w:rsidP="00C1347F">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Drag and drop articles into a folder displayed by blocks (Visual Search); when hovering over the blocks display article title</w:t>
      </w:r>
    </w:p>
    <w:p w:rsidR="00C1347F" w:rsidRDefault="00C1347F" w:rsidP="00C1347F">
      <w:pPr>
        <w:pStyle w:val="NoSpacing"/>
        <w:numPr>
          <w:ilvl w:val="0"/>
          <w:numId w:val="10"/>
        </w:numPr>
        <w:spacing w:line="480" w:lineRule="auto"/>
        <w:rPr>
          <w:rFonts w:ascii="Times New Roman" w:hAnsi="Times New Roman"/>
          <w:sz w:val="24"/>
          <w:szCs w:val="24"/>
        </w:rPr>
      </w:pPr>
      <w:r>
        <w:rPr>
          <w:rFonts w:ascii="Times New Roman" w:hAnsi="Times New Roman"/>
          <w:sz w:val="24"/>
          <w:szCs w:val="24"/>
        </w:rPr>
        <w:t>Show native database and descriptors/subject terms next to or below the article in the results list</w:t>
      </w:r>
    </w:p>
    <w:p w:rsidR="00F310F4" w:rsidRDefault="00F310F4" w:rsidP="00F310F4">
      <w:pPr>
        <w:pStyle w:val="NoSpacing"/>
        <w:spacing w:line="480" w:lineRule="auto"/>
        <w:ind w:left="1440"/>
        <w:rPr>
          <w:rFonts w:ascii="Times New Roman" w:hAnsi="Times New Roman"/>
          <w:sz w:val="24"/>
          <w:szCs w:val="24"/>
        </w:rPr>
      </w:pPr>
    </w:p>
    <w:p w:rsidR="00B95145" w:rsidRDefault="00B95145" w:rsidP="00B95145">
      <w:pPr>
        <w:pStyle w:val="NoSpacing"/>
        <w:spacing w:line="480" w:lineRule="auto"/>
        <w:ind w:firstLine="720"/>
        <w:rPr>
          <w:rFonts w:ascii="Times New Roman" w:hAnsi="Times New Roman"/>
          <w:sz w:val="24"/>
          <w:szCs w:val="24"/>
        </w:rPr>
      </w:pPr>
      <w:r>
        <w:rPr>
          <w:rFonts w:ascii="Times New Roman" w:hAnsi="Times New Roman"/>
          <w:sz w:val="24"/>
          <w:szCs w:val="24"/>
        </w:rPr>
        <w:t xml:space="preserve">All the features above are taken from the systems we have worked with in this class. </w:t>
      </w:r>
      <w:r w:rsidR="00B97E53">
        <w:rPr>
          <w:rFonts w:ascii="Times New Roman" w:hAnsi="Times New Roman"/>
          <w:sz w:val="24"/>
          <w:szCs w:val="24"/>
        </w:rPr>
        <w:t xml:space="preserve">If I actually had the chance to build my own engine I would, of course, tweak it here and </w:t>
      </w:r>
      <w:r w:rsidR="003F5BD2">
        <w:rPr>
          <w:rFonts w:ascii="Times New Roman" w:hAnsi="Times New Roman"/>
          <w:sz w:val="24"/>
          <w:szCs w:val="24"/>
        </w:rPr>
        <w:t>there;</w:t>
      </w:r>
      <w:r w:rsidR="00B97E53">
        <w:rPr>
          <w:rFonts w:ascii="Times New Roman" w:hAnsi="Times New Roman"/>
          <w:sz w:val="24"/>
          <w:szCs w:val="24"/>
        </w:rPr>
        <w:t xml:space="preserve"> see</w:t>
      </w:r>
      <w:r>
        <w:rPr>
          <w:rFonts w:ascii="Times New Roman" w:hAnsi="Times New Roman"/>
          <w:sz w:val="24"/>
          <w:szCs w:val="24"/>
        </w:rPr>
        <w:t xml:space="preserve"> what works together and what does not, what could be improved and which layout makes sense. </w:t>
      </w:r>
      <w:r w:rsidR="00135DBB">
        <w:rPr>
          <w:rFonts w:ascii="Times New Roman" w:hAnsi="Times New Roman"/>
          <w:sz w:val="24"/>
          <w:szCs w:val="24"/>
        </w:rPr>
        <w:t xml:space="preserve">The most difficult task would be, as Geri Corson indicated, to select which databases are to be searched by my engine. </w:t>
      </w:r>
      <w:r w:rsidR="004C413D">
        <w:rPr>
          <w:rFonts w:ascii="Times New Roman" w:hAnsi="Times New Roman"/>
          <w:sz w:val="24"/>
          <w:szCs w:val="24"/>
        </w:rPr>
        <w:t>These choices depend</w:t>
      </w:r>
      <w:r w:rsidR="00135DBB">
        <w:rPr>
          <w:rFonts w:ascii="Times New Roman" w:hAnsi="Times New Roman"/>
          <w:sz w:val="24"/>
          <w:szCs w:val="24"/>
        </w:rPr>
        <w:t xml:space="preserve"> on where the engine is used. In a public library I would probably chose a variety of general databases. </w:t>
      </w:r>
      <w:r w:rsidR="004C413D">
        <w:rPr>
          <w:rFonts w:ascii="Times New Roman" w:hAnsi="Times New Roman"/>
          <w:sz w:val="24"/>
          <w:szCs w:val="24"/>
        </w:rPr>
        <w:t xml:space="preserve">A specialized college, </w:t>
      </w:r>
      <w:r w:rsidR="008552BA">
        <w:rPr>
          <w:rFonts w:ascii="Times New Roman" w:hAnsi="Times New Roman"/>
          <w:sz w:val="24"/>
          <w:szCs w:val="24"/>
        </w:rPr>
        <w:t>let’s</w:t>
      </w:r>
      <w:r w:rsidR="004C413D">
        <w:rPr>
          <w:rFonts w:ascii="Times New Roman" w:hAnsi="Times New Roman"/>
          <w:sz w:val="24"/>
          <w:szCs w:val="24"/>
        </w:rPr>
        <w:t xml:space="preserve"> say for dance, </w:t>
      </w:r>
      <w:r w:rsidR="004C413D">
        <w:rPr>
          <w:rFonts w:ascii="Times New Roman" w:hAnsi="Times New Roman"/>
          <w:sz w:val="24"/>
          <w:szCs w:val="24"/>
        </w:rPr>
        <w:lastRenderedPageBreak/>
        <w:t xml:space="preserve">music and fine </w:t>
      </w:r>
      <w:r w:rsidR="008552BA">
        <w:rPr>
          <w:rFonts w:ascii="Times New Roman" w:hAnsi="Times New Roman"/>
          <w:sz w:val="24"/>
          <w:szCs w:val="24"/>
        </w:rPr>
        <w:t>arts</w:t>
      </w:r>
      <w:r w:rsidR="004C413D">
        <w:rPr>
          <w:rFonts w:ascii="Times New Roman" w:hAnsi="Times New Roman"/>
          <w:sz w:val="24"/>
          <w:szCs w:val="24"/>
        </w:rPr>
        <w:t xml:space="preserve"> would </w:t>
      </w:r>
      <w:r w:rsidR="008552BA">
        <w:rPr>
          <w:rFonts w:ascii="Times New Roman" w:hAnsi="Times New Roman"/>
          <w:sz w:val="24"/>
          <w:szCs w:val="24"/>
        </w:rPr>
        <w:t>definitely</w:t>
      </w:r>
      <w:r w:rsidR="004C413D">
        <w:rPr>
          <w:rFonts w:ascii="Times New Roman" w:hAnsi="Times New Roman"/>
          <w:sz w:val="24"/>
          <w:szCs w:val="24"/>
        </w:rPr>
        <w:t xml:space="preserve"> be better off with subject-specific databases. And I am sure they would appreciate the visual interface as it looks artistic. </w:t>
      </w:r>
      <w:r w:rsidR="00135DBB">
        <w:rPr>
          <w:rFonts w:ascii="Times New Roman" w:hAnsi="Times New Roman"/>
          <w:sz w:val="24"/>
          <w:szCs w:val="24"/>
        </w:rPr>
        <w:t>And last, but not least, I would assign appealing colors (pink and yellow!) and would come up with a striking name and logos to place on the library’</w:t>
      </w:r>
      <w:r w:rsidR="00FF52D8">
        <w:rPr>
          <w:rFonts w:ascii="Times New Roman" w:hAnsi="Times New Roman"/>
          <w:sz w:val="24"/>
          <w:szCs w:val="24"/>
        </w:rPr>
        <w:t xml:space="preserve">s web site. </w:t>
      </w:r>
      <w:r w:rsidR="004C413D">
        <w:rPr>
          <w:rFonts w:ascii="Times New Roman" w:hAnsi="Times New Roman"/>
          <w:sz w:val="24"/>
          <w:szCs w:val="24"/>
        </w:rPr>
        <w:t>After all, libraries, their resources and staff don’t sell themselves.</w:t>
      </w:r>
    </w:p>
    <w:p w:rsidR="00B97E53" w:rsidRPr="00C1347F" w:rsidRDefault="00B97E53" w:rsidP="00B95145">
      <w:pPr>
        <w:pStyle w:val="NoSpacing"/>
        <w:spacing w:line="480" w:lineRule="auto"/>
        <w:ind w:firstLine="720"/>
        <w:rPr>
          <w:rFonts w:ascii="Times New Roman" w:hAnsi="Times New Roman"/>
          <w:sz w:val="24"/>
          <w:szCs w:val="24"/>
        </w:rPr>
      </w:pPr>
    </w:p>
    <w:p w:rsidR="00F05C46" w:rsidRDefault="00F05C46" w:rsidP="00F05C46">
      <w:pPr>
        <w:pStyle w:val="NoSpacing"/>
        <w:spacing w:line="480" w:lineRule="auto"/>
        <w:ind w:left="720"/>
        <w:rPr>
          <w:rFonts w:ascii="Times New Roman" w:hAnsi="Times New Roman"/>
          <w:sz w:val="24"/>
          <w:szCs w:val="24"/>
        </w:rPr>
      </w:pPr>
    </w:p>
    <w:p w:rsidR="0011725E" w:rsidRDefault="0011725E" w:rsidP="00C65918">
      <w:pPr>
        <w:pStyle w:val="NoSpacing"/>
        <w:spacing w:line="480" w:lineRule="auto"/>
        <w:ind w:firstLine="720"/>
        <w:rPr>
          <w:rFonts w:ascii="Times New Roman" w:hAnsi="Times New Roman"/>
          <w:sz w:val="24"/>
          <w:szCs w:val="24"/>
        </w:rPr>
      </w:pPr>
    </w:p>
    <w:p w:rsidR="00E80528" w:rsidRPr="00B4235B" w:rsidRDefault="00E80528" w:rsidP="00C65918">
      <w:pPr>
        <w:pStyle w:val="NoSpacing"/>
        <w:spacing w:line="480" w:lineRule="auto"/>
        <w:ind w:firstLine="720"/>
        <w:rPr>
          <w:b/>
          <w:u w:val="single"/>
        </w:rPr>
      </w:pPr>
    </w:p>
    <w:sectPr w:rsidR="00E80528" w:rsidRPr="00B4235B" w:rsidSect="00F840D6">
      <w:footerReference w:type="default" r:id="rId20"/>
      <w:pgSz w:w="12240" w:h="15840" w:code="1"/>
      <w:pgMar w:top="1440" w:right="1440" w:bottom="189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21" w:rsidRDefault="00252A21" w:rsidP="001F3455">
      <w:r>
        <w:separator/>
      </w:r>
    </w:p>
  </w:endnote>
  <w:endnote w:type="continuationSeparator" w:id="0">
    <w:p w:rsidR="00252A21" w:rsidRDefault="00252A21" w:rsidP="001F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08" w:rsidRDefault="00E74EEC">
    <w:pPr>
      <w:pStyle w:val="Footer"/>
      <w:jc w:val="center"/>
    </w:pPr>
    <w:r>
      <w:fldChar w:fldCharType="begin"/>
    </w:r>
    <w:r w:rsidR="00B524F1">
      <w:instrText xml:space="preserve"> PAGE   \* MERGEFORMAT </w:instrText>
    </w:r>
    <w:r>
      <w:fldChar w:fldCharType="separate"/>
    </w:r>
    <w:r w:rsidR="00B524F1">
      <w:rPr>
        <w:noProof/>
      </w:rPr>
      <w:t>4</w:t>
    </w:r>
    <w:r>
      <w:fldChar w:fldCharType="end"/>
    </w:r>
  </w:p>
  <w:p w:rsidR="00865308" w:rsidRDefault="00252A2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08" w:rsidRDefault="00252A21">
    <w:pPr>
      <w:pStyle w:val="Footer"/>
    </w:pPr>
  </w:p>
  <w:p w:rsidR="00865308" w:rsidRDefault="00252A2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08" w:rsidRDefault="00E74EEC">
    <w:pPr>
      <w:pStyle w:val="Footer"/>
      <w:jc w:val="center"/>
    </w:pPr>
    <w:r>
      <w:fldChar w:fldCharType="begin"/>
    </w:r>
    <w:r w:rsidR="00B524F1">
      <w:instrText xml:space="preserve"> PAGE   \* MERGEFORMAT </w:instrText>
    </w:r>
    <w:r>
      <w:fldChar w:fldCharType="separate"/>
    </w:r>
    <w:r w:rsidR="00607121">
      <w:rPr>
        <w:noProof/>
      </w:rPr>
      <w:t>25</w:t>
    </w:r>
    <w:r>
      <w:fldChar w:fldCharType="end"/>
    </w:r>
  </w:p>
  <w:p w:rsidR="00865308" w:rsidRDefault="00252A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21" w:rsidRDefault="00252A21" w:rsidP="001F3455">
      <w:r>
        <w:separator/>
      </w:r>
    </w:p>
  </w:footnote>
  <w:footnote w:type="continuationSeparator" w:id="0">
    <w:p w:rsidR="00252A21" w:rsidRDefault="00252A21" w:rsidP="001F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08" w:rsidRDefault="00B524F1">
    <w:pPr>
      <w:pStyle w:val="Header"/>
      <w:jc w:val="right"/>
    </w:pPr>
    <w:r>
      <w:t>Aileen Marshall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08" w:rsidRDefault="00252A2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687"/>
      </v:shape>
    </w:pict>
  </w:numPicBullet>
  <w:abstractNum w:abstractNumId="0">
    <w:nsid w:val="015379A9"/>
    <w:multiLevelType w:val="hybridMultilevel"/>
    <w:tmpl w:val="953A7528"/>
    <w:lvl w:ilvl="0" w:tplc="C6BEF5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28036F"/>
    <w:multiLevelType w:val="hybridMultilevel"/>
    <w:tmpl w:val="A274E61A"/>
    <w:lvl w:ilvl="0" w:tplc="F2BA5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867B4"/>
    <w:multiLevelType w:val="hybridMultilevel"/>
    <w:tmpl w:val="42426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E68D2"/>
    <w:multiLevelType w:val="hybridMultilevel"/>
    <w:tmpl w:val="03D2E198"/>
    <w:lvl w:ilvl="0" w:tplc="3CE44D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D30887"/>
    <w:multiLevelType w:val="hybridMultilevel"/>
    <w:tmpl w:val="B5A4DFB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61F8D"/>
    <w:multiLevelType w:val="hybridMultilevel"/>
    <w:tmpl w:val="2CAAD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87AC1"/>
    <w:multiLevelType w:val="hybridMultilevel"/>
    <w:tmpl w:val="6E44977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435A0"/>
    <w:multiLevelType w:val="hybridMultilevel"/>
    <w:tmpl w:val="E4EA836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AE712E"/>
    <w:multiLevelType w:val="hybridMultilevel"/>
    <w:tmpl w:val="AA4495C4"/>
    <w:lvl w:ilvl="0" w:tplc="4DC88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D956B3"/>
    <w:multiLevelType w:val="hybridMultilevel"/>
    <w:tmpl w:val="8C700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2"/>
  </w:num>
  <w:num w:numId="5">
    <w:abstractNumId w:val="6"/>
  </w:num>
  <w:num w:numId="6">
    <w:abstractNumId w:val="5"/>
  </w:num>
  <w:num w:numId="7">
    <w:abstractNumId w:val="4"/>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5277"/>
    <w:rsid w:val="0001246C"/>
    <w:rsid w:val="000134C1"/>
    <w:rsid w:val="0001488E"/>
    <w:rsid w:val="00046B77"/>
    <w:rsid w:val="00050258"/>
    <w:rsid w:val="00056948"/>
    <w:rsid w:val="00073F16"/>
    <w:rsid w:val="00091EB6"/>
    <w:rsid w:val="00096110"/>
    <w:rsid w:val="00097E7D"/>
    <w:rsid w:val="000A514F"/>
    <w:rsid w:val="000A7FA3"/>
    <w:rsid w:val="000B17B0"/>
    <w:rsid w:val="000B433F"/>
    <w:rsid w:val="000B523A"/>
    <w:rsid w:val="000E2036"/>
    <w:rsid w:val="000E6F30"/>
    <w:rsid w:val="000F4037"/>
    <w:rsid w:val="000F7B5E"/>
    <w:rsid w:val="00105082"/>
    <w:rsid w:val="00116D68"/>
    <w:rsid w:val="0011725E"/>
    <w:rsid w:val="00122661"/>
    <w:rsid w:val="00123D51"/>
    <w:rsid w:val="00126FFB"/>
    <w:rsid w:val="00130155"/>
    <w:rsid w:val="00131B3D"/>
    <w:rsid w:val="00133B92"/>
    <w:rsid w:val="00135A2D"/>
    <w:rsid w:val="00135DBB"/>
    <w:rsid w:val="00144A52"/>
    <w:rsid w:val="00154536"/>
    <w:rsid w:val="0016178A"/>
    <w:rsid w:val="00163A11"/>
    <w:rsid w:val="00166E5C"/>
    <w:rsid w:val="0017177D"/>
    <w:rsid w:val="0018229A"/>
    <w:rsid w:val="00182357"/>
    <w:rsid w:val="00190F2D"/>
    <w:rsid w:val="001A0419"/>
    <w:rsid w:val="001B1D74"/>
    <w:rsid w:val="001B3C26"/>
    <w:rsid w:val="001C216B"/>
    <w:rsid w:val="001C23AB"/>
    <w:rsid w:val="001C533E"/>
    <w:rsid w:val="001D5F7F"/>
    <w:rsid w:val="001F3455"/>
    <w:rsid w:val="00207268"/>
    <w:rsid w:val="00207B14"/>
    <w:rsid w:val="002249D9"/>
    <w:rsid w:val="00232175"/>
    <w:rsid w:val="00252A21"/>
    <w:rsid w:val="0025720A"/>
    <w:rsid w:val="00262283"/>
    <w:rsid w:val="00273865"/>
    <w:rsid w:val="00277C3A"/>
    <w:rsid w:val="0028575D"/>
    <w:rsid w:val="00291274"/>
    <w:rsid w:val="002A4D0D"/>
    <w:rsid w:val="002A5731"/>
    <w:rsid w:val="002A5789"/>
    <w:rsid w:val="002A57CC"/>
    <w:rsid w:val="002B65DE"/>
    <w:rsid w:val="002E7FAF"/>
    <w:rsid w:val="002F0676"/>
    <w:rsid w:val="002F50A6"/>
    <w:rsid w:val="00305040"/>
    <w:rsid w:val="00306A8E"/>
    <w:rsid w:val="00311896"/>
    <w:rsid w:val="00313B8C"/>
    <w:rsid w:val="00321784"/>
    <w:rsid w:val="00325A2F"/>
    <w:rsid w:val="003323D9"/>
    <w:rsid w:val="003445C9"/>
    <w:rsid w:val="003445E6"/>
    <w:rsid w:val="003512DE"/>
    <w:rsid w:val="00351729"/>
    <w:rsid w:val="00357AFF"/>
    <w:rsid w:val="0036135F"/>
    <w:rsid w:val="00375A8D"/>
    <w:rsid w:val="0039595D"/>
    <w:rsid w:val="003B1107"/>
    <w:rsid w:val="003C5A3E"/>
    <w:rsid w:val="003D26CA"/>
    <w:rsid w:val="003D3C53"/>
    <w:rsid w:val="003E47E5"/>
    <w:rsid w:val="003E59DB"/>
    <w:rsid w:val="003F55D7"/>
    <w:rsid w:val="003F5BD2"/>
    <w:rsid w:val="00402656"/>
    <w:rsid w:val="00417D7A"/>
    <w:rsid w:val="004360E2"/>
    <w:rsid w:val="00454501"/>
    <w:rsid w:val="00475FED"/>
    <w:rsid w:val="00477A4F"/>
    <w:rsid w:val="00486618"/>
    <w:rsid w:val="0049239E"/>
    <w:rsid w:val="004A4504"/>
    <w:rsid w:val="004B2848"/>
    <w:rsid w:val="004B37E8"/>
    <w:rsid w:val="004B54F8"/>
    <w:rsid w:val="004C413D"/>
    <w:rsid w:val="004C4967"/>
    <w:rsid w:val="004C7179"/>
    <w:rsid w:val="004D0CF7"/>
    <w:rsid w:val="004D62A9"/>
    <w:rsid w:val="004D7602"/>
    <w:rsid w:val="004E0E82"/>
    <w:rsid w:val="004E1C01"/>
    <w:rsid w:val="004E36CA"/>
    <w:rsid w:val="004E65FA"/>
    <w:rsid w:val="004F793D"/>
    <w:rsid w:val="0051053A"/>
    <w:rsid w:val="00511B08"/>
    <w:rsid w:val="00514520"/>
    <w:rsid w:val="00515277"/>
    <w:rsid w:val="005527A4"/>
    <w:rsid w:val="00574FDA"/>
    <w:rsid w:val="005849B0"/>
    <w:rsid w:val="005D02E5"/>
    <w:rsid w:val="005D498D"/>
    <w:rsid w:val="005F5759"/>
    <w:rsid w:val="00600DAF"/>
    <w:rsid w:val="00607121"/>
    <w:rsid w:val="00617AAD"/>
    <w:rsid w:val="0065572F"/>
    <w:rsid w:val="00662878"/>
    <w:rsid w:val="00672AE0"/>
    <w:rsid w:val="0068676D"/>
    <w:rsid w:val="00687F65"/>
    <w:rsid w:val="0069376E"/>
    <w:rsid w:val="006D64E5"/>
    <w:rsid w:val="006D66F4"/>
    <w:rsid w:val="00706C19"/>
    <w:rsid w:val="007115F7"/>
    <w:rsid w:val="0071701C"/>
    <w:rsid w:val="00717161"/>
    <w:rsid w:val="007225E6"/>
    <w:rsid w:val="00726304"/>
    <w:rsid w:val="00750F30"/>
    <w:rsid w:val="0076340B"/>
    <w:rsid w:val="00765363"/>
    <w:rsid w:val="0076729C"/>
    <w:rsid w:val="00770451"/>
    <w:rsid w:val="00773578"/>
    <w:rsid w:val="00794FD4"/>
    <w:rsid w:val="007A1A1D"/>
    <w:rsid w:val="007B06A1"/>
    <w:rsid w:val="007B0E3D"/>
    <w:rsid w:val="007B2408"/>
    <w:rsid w:val="007B4C92"/>
    <w:rsid w:val="007B7C2F"/>
    <w:rsid w:val="007C66F9"/>
    <w:rsid w:val="007C7A2D"/>
    <w:rsid w:val="007E280A"/>
    <w:rsid w:val="00806037"/>
    <w:rsid w:val="00822A0F"/>
    <w:rsid w:val="00823FD7"/>
    <w:rsid w:val="00831A63"/>
    <w:rsid w:val="00834F4E"/>
    <w:rsid w:val="00835367"/>
    <w:rsid w:val="008552BA"/>
    <w:rsid w:val="008704DF"/>
    <w:rsid w:val="00871717"/>
    <w:rsid w:val="008777A3"/>
    <w:rsid w:val="0088037D"/>
    <w:rsid w:val="008858A2"/>
    <w:rsid w:val="00886D5A"/>
    <w:rsid w:val="008B3DCE"/>
    <w:rsid w:val="008C2BCA"/>
    <w:rsid w:val="008C464A"/>
    <w:rsid w:val="008E0942"/>
    <w:rsid w:val="008F0665"/>
    <w:rsid w:val="00914C8B"/>
    <w:rsid w:val="00916906"/>
    <w:rsid w:val="00926C51"/>
    <w:rsid w:val="00937BF2"/>
    <w:rsid w:val="00954510"/>
    <w:rsid w:val="00974AE3"/>
    <w:rsid w:val="00975C79"/>
    <w:rsid w:val="00987620"/>
    <w:rsid w:val="009920E0"/>
    <w:rsid w:val="009B2731"/>
    <w:rsid w:val="009D12D5"/>
    <w:rsid w:val="009E4384"/>
    <w:rsid w:val="009F1830"/>
    <w:rsid w:val="00A0065D"/>
    <w:rsid w:val="00A10BC7"/>
    <w:rsid w:val="00A546D2"/>
    <w:rsid w:val="00A7503D"/>
    <w:rsid w:val="00A93AA3"/>
    <w:rsid w:val="00A94145"/>
    <w:rsid w:val="00AB1AF1"/>
    <w:rsid w:val="00AB1DFC"/>
    <w:rsid w:val="00AB3D9D"/>
    <w:rsid w:val="00AC7CB2"/>
    <w:rsid w:val="00AE0725"/>
    <w:rsid w:val="00AF27CB"/>
    <w:rsid w:val="00AF4E66"/>
    <w:rsid w:val="00B1236B"/>
    <w:rsid w:val="00B2167E"/>
    <w:rsid w:val="00B35761"/>
    <w:rsid w:val="00B4235B"/>
    <w:rsid w:val="00B524F1"/>
    <w:rsid w:val="00B63C7B"/>
    <w:rsid w:val="00B72787"/>
    <w:rsid w:val="00B8210B"/>
    <w:rsid w:val="00B8728A"/>
    <w:rsid w:val="00B95145"/>
    <w:rsid w:val="00B97E53"/>
    <w:rsid w:val="00BA3A5D"/>
    <w:rsid w:val="00BC4239"/>
    <w:rsid w:val="00BD22F4"/>
    <w:rsid w:val="00BD60A3"/>
    <w:rsid w:val="00BE676B"/>
    <w:rsid w:val="00C11EED"/>
    <w:rsid w:val="00C12BCC"/>
    <w:rsid w:val="00C1347F"/>
    <w:rsid w:val="00C2099C"/>
    <w:rsid w:val="00C24468"/>
    <w:rsid w:val="00C30DC5"/>
    <w:rsid w:val="00C325FC"/>
    <w:rsid w:val="00C400DB"/>
    <w:rsid w:val="00C43CE7"/>
    <w:rsid w:val="00C46A70"/>
    <w:rsid w:val="00C50211"/>
    <w:rsid w:val="00C51596"/>
    <w:rsid w:val="00C54BB7"/>
    <w:rsid w:val="00C5721F"/>
    <w:rsid w:val="00C65918"/>
    <w:rsid w:val="00C83727"/>
    <w:rsid w:val="00C91820"/>
    <w:rsid w:val="00C94389"/>
    <w:rsid w:val="00CB69BE"/>
    <w:rsid w:val="00CC3D16"/>
    <w:rsid w:val="00CE6A14"/>
    <w:rsid w:val="00CE77C0"/>
    <w:rsid w:val="00CF3F82"/>
    <w:rsid w:val="00CF7CCD"/>
    <w:rsid w:val="00D07266"/>
    <w:rsid w:val="00D110D1"/>
    <w:rsid w:val="00D122DC"/>
    <w:rsid w:val="00D312CA"/>
    <w:rsid w:val="00D36826"/>
    <w:rsid w:val="00D669AF"/>
    <w:rsid w:val="00D6747C"/>
    <w:rsid w:val="00D72821"/>
    <w:rsid w:val="00D737B0"/>
    <w:rsid w:val="00D87C7C"/>
    <w:rsid w:val="00DB1BF2"/>
    <w:rsid w:val="00DF430B"/>
    <w:rsid w:val="00DF55D9"/>
    <w:rsid w:val="00DF7FE1"/>
    <w:rsid w:val="00E02D84"/>
    <w:rsid w:val="00E03C45"/>
    <w:rsid w:val="00E06755"/>
    <w:rsid w:val="00E3406B"/>
    <w:rsid w:val="00E40AAD"/>
    <w:rsid w:val="00E42B41"/>
    <w:rsid w:val="00E6025E"/>
    <w:rsid w:val="00E61CC3"/>
    <w:rsid w:val="00E64694"/>
    <w:rsid w:val="00E74EEC"/>
    <w:rsid w:val="00E80528"/>
    <w:rsid w:val="00E819AA"/>
    <w:rsid w:val="00E85D90"/>
    <w:rsid w:val="00E87070"/>
    <w:rsid w:val="00EA6F03"/>
    <w:rsid w:val="00EB2426"/>
    <w:rsid w:val="00ED1F04"/>
    <w:rsid w:val="00EE2524"/>
    <w:rsid w:val="00EF0F81"/>
    <w:rsid w:val="00F01F68"/>
    <w:rsid w:val="00F05C46"/>
    <w:rsid w:val="00F06675"/>
    <w:rsid w:val="00F07A92"/>
    <w:rsid w:val="00F17894"/>
    <w:rsid w:val="00F26EC9"/>
    <w:rsid w:val="00F310F4"/>
    <w:rsid w:val="00F50BDF"/>
    <w:rsid w:val="00F50FC6"/>
    <w:rsid w:val="00F53752"/>
    <w:rsid w:val="00F57136"/>
    <w:rsid w:val="00F616A4"/>
    <w:rsid w:val="00F64877"/>
    <w:rsid w:val="00F760D8"/>
    <w:rsid w:val="00F82E7E"/>
    <w:rsid w:val="00F840D6"/>
    <w:rsid w:val="00F84743"/>
    <w:rsid w:val="00F84D70"/>
    <w:rsid w:val="00FA2E3C"/>
    <w:rsid w:val="00FC0665"/>
    <w:rsid w:val="00FD31D7"/>
    <w:rsid w:val="00FE516F"/>
    <w:rsid w:val="00FF4746"/>
    <w:rsid w:val="00FF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7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515277"/>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link w:val="Heading4Char"/>
    <w:qFormat/>
    <w:rsid w:val="00515277"/>
    <w:pPr>
      <w:spacing w:before="100" w:beforeAutospacing="1" w:after="100" w:afterAutospacing="1"/>
      <w:outlineLvl w:val="3"/>
    </w:pPr>
    <w:rPr>
      <w:rFonts w:ascii="Arial Unicode MS" w:eastAsia="Arial Unicode MS" w:hAnsi="Arial Unicode MS" w:cs="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15277"/>
    <w:pPr>
      <w:tabs>
        <w:tab w:val="center" w:pos="4320"/>
        <w:tab w:val="right" w:pos="8640"/>
      </w:tabs>
    </w:pPr>
  </w:style>
  <w:style w:type="character" w:customStyle="1" w:styleId="HeaderChar">
    <w:name w:val="Header Char"/>
    <w:basedOn w:val="DefaultParagraphFont"/>
    <w:link w:val="Header"/>
    <w:semiHidden/>
    <w:rsid w:val="00515277"/>
    <w:rPr>
      <w:rFonts w:ascii="Times New Roman" w:eastAsia="Times New Roman" w:hAnsi="Times New Roman" w:cs="Times New Roman"/>
      <w:sz w:val="24"/>
      <w:szCs w:val="24"/>
    </w:rPr>
  </w:style>
  <w:style w:type="paragraph" w:styleId="Footer">
    <w:name w:val="footer"/>
    <w:basedOn w:val="Normal"/>
    <w:link w:val="FooterChar"/>
    <w:semiHidden/>
    <w:rsid w:val="00515277"/>
    <w:pPr>
      <w:tabs>
        <w:tab w:val="center" w:pos="4320"/>
        <w:tab w:val="right" w:pos="8640"/>
      </w:tabs>
    </w:pPr>
  </w:style>
  <w:style w:type="character" w:customStyle="1" w:styleId="FooterChar">
    <w:name w:val="Footer Char"/>
    <w:basedOn w:val="DefaultParagraphFont"/>
    <w:link w:val="Footer"/>
    <w:semiHidden/>
    <w:rsid w:val="00515277"/>
    <w:rPr>
      <w:rFonts w:ascii="Times New Roman" w:eastAsia="Times New Roman" w:hAnsi="Times New Roman" w:cs="Times New Roman"/>
      <w:sz w:val="24"/>
      <w:szCs w:val="24"/>
    </w:rPr>
  </w:style>
  <w:style w:type="paragraph" w:styleId="NoSpacing">
    <w:name w:val="No Spacing"/>
    <w:uiPriority w:val="1"/>
    <w:qFormat/>
    <w:rsid w:val="00515277"/>
    <w:pPr>
      <w:spacing w:after="0" w:line="240" w:lineRule="auto"/>
    </w:pPr>
    <w:rPr>
      <w:rFonts w:ascii="Calibri" w:eastAsia="Calibri" w:hAnsi="Calibri" w:cs="Times New Roman"/>
    </w:rPr>
  </w:style>
  <w:style w:type="character" w:customStyle="1" w:styleId="rectitle">
    <w:name w:val="rectitle"/>
    <w:basedOn w:val="DefaultParagraphFont"/>
    <w:rsid w:val="00515277"/>
  </w:style>
  <w:style w:type="character" w:customStyle="1" w:styleId="Heading3Char">
    <w:name w:val="Heading 3 Char"/>
    <w:basedOn w:val="DefaultParagraphFont"/>
    <w:link w:val="Heading3"/>
    <w:rsid w:val="00515277"/>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rsid w:val="00515277"/>
    <w:rPr>
      <w:rFonts w:ascii="Arial Unicode MS" w:eastAsia="Arial Unicode MS" w:hAnsi="Arial Unicode MS" w:cs="Arial Unicode MS"/>
      <w:b/>
      <w:bCs/>
      <w:color w:val="000000"/>
      <w:sz w:val="24"/>
      <w:szCs w:val="24"/>
    </w:rPr>
  </w:style>
  <w:style w:type="paragraph" w:styleId="Title">
    <w:name w:val="Title"/>
    <w:basedOn w:val="Normal"/>
    <w:link w:val="TitleChar"/>
    <w:qFormat/>
    <w:rsid w:val="00515277"/>
    <w:pPr>
      <w:jc w:val="center"/>
    </w:pPr>
    <w:rPr>
      <w:b/>
      <w:bCs/>
      <w:u w:val="single"/>
    </w:rPr>
  </w:style>
  <w:style w:type="character" w:customStyle="1" w:styleId="TitleChar">
    <w:name w:val="Title Char"/>
    <w:basedOn w:val="DefaultParagraphFont"/>
    <w:link w:val="Title"/>
    <w:rsid w:val="00515277"/>
    <w:rPr>
      <w:rFonts w:ascii="Times New Roman" w:eastAsia="Times New Roman" w:hAnsi="Times New Roman" w:cs="Times New Roman"/>
      <w:b/>
      <w:bCs/>
      <w:sz w:val="24"/>
      <w:szCs w:val="24"/>
      <w:u w:val="single"/>
    </w:rPr>
  </w:style>
  <w:style w:type="character" w:styleId="Hyperlink">
    <w:name w:val="Hyperlink"/>
    <w:basedOn w:val="DefaultParagraphFont"/>
    <w:semiHidden/>
    <w:rsid w:val="00515277"/>
    <w:rPr>
      <w:color w:val="105FAD"/>
      <w:u w:val="single"/>
    </w:rPr>
  </w:style>
  <w:style w:type="paragraph" w:styleId="NormalWeb">
    <w:name w:val="Normal (Web)"/>
    <w:basedOn w:val="Normal"/>
    <w:semiHidden/>
    <w:rsid w:val="00515277"/>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515277"/>
    <w:rPr>
      <w:rFonts w:ascii="Tahoma" w:hAnsi="Tahoma" w:cs="Tahoma"/>
      <w:sz w:val="16"/>
      <w:szCs w:val="16"/>
    </w:rPr>
  </w:style>
  <w:style w:type="character" w:customStyle="1" w:styleId="BalloonTextChar">
    <w:name w:val="Balloon Text Char"/>
    <w:basedOn w:val="DefaultParagraphFont"/>
    <w:link w:val="BalloonText"/>
    <w:uiPriority w:val="99"/>
    <w:semiHidden/>
    <w:rsid w:val="00515277"/>
    <w:rPr>
      <w:rFonts w:ascii="Tahoma" w:eastAsia="Times New Roman" w:hAnsi="Tahoma" w:cs="Tahoma"/>
      <w:sz w:val="16"/>
      <w:szCs w:val="16"/>
    </w:rPr>
  </w:style>
  <w:style w:type="paragraph" w:styleId="ListParagraph">
    <w:name w:val="List Paragraph"/>
    <w:basedOn w:val="Normal"/>
    <w:uiPriority w:val="34"/>
    <w:qFormat/>
    <w:rsid w:val="00D66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28</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Cyndera</dc:creator>
  <cp:lastModifiedBy>Cyndera</cp:lastModifiedBy>
  <cp:revision>89</cp:revision>
  <cp:lastPrinted>2009-08-05T17:59:00Z</cp:lastPrinted>
  <dcterms:created xsi:type="dcterms:W3CDTF">2009-08-06T04:52:00Z</dcterms:created>
  <dcterms:modified xsi:type="dcterms:W3CDTF">2009-08-06T15:04:00Z</dcterms:modified>
</cp:coreProperties>
</file>